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AD565A">
      <w:pPr>
        <w:tabs>
          <w:tab w:val="left" w:pos="7440"/>
        </w:tabs>
        <w:adjustRightInd w:val="0"/>
        <w:snapToGrid w:val="0"/>
        <w:spacing w:line="360" w:lineRule="auto"/>
        <w:jc w:val="center"/>
        <w:rPr>
          <w:b/>
          <w:sz w:val="44"/>
        </w:rPr>
      </w:pPr>
      <w:r>
        <w:rPr>
          <w:rFonts w:hint="eastAsia"/>
          <w:b/>
          <w:sz w:val="44"/>
        </w:rPr>
        <w:t xml:space="preserve"> 会议纪要  Meeting Minute</w:t>
      </w:r>
    </w:p>
    <w:tbl>
      <w:tblPr>
        <w:tblStyle w:val="36"/>
        <w:tblW w:w="0" w:type="auto"/>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3037"/>
        <w:gridCol w:w="2003"/>
        <w:gridCol w:w="3455"/>
      </w:tblGrid>
      <w:tr w14:paraId="33B4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076" w:type="dxa"/>
            <w:tcBorders>
              <w:top w:val="single" w:color="auto" w:sz="4" w:space="0"/>
              <w:left w:val="single" w:color="auto" w:sz="4" w:space="0"/>
              <w:bottom w:val="single" w:color="auto" w:sz="4" w:space="0"/>
              <w:right w:val="single" w:color="auto" w:sz="4" w:space="0"/>
            </w:tcBorders>
            <w:vAlign w:val="center"/>
          </w:tcPr>
          <w:p w14:paraId="1D041054">
            <w:pPr>
              <w:jc w:val="both"/>
              <w:rPr>
                <w:rFonts w:ascii="宋体" w:hAnsi="宋体"/>
                <w:sz w:val="21"/>
                <w:szCs w:val="21"/>
              </w:rPr>
            </w:pPr>
            <w:r>
              <w:rPr>
                <w:rFonts w:hint="eastAsia" w:ascii="宋体" w:hAnsi="宋体"/>
                <w:sz w:val="21"/>
                <w:szCs w:val="21"/>
              </w:rPr>
              <w:t>会议名称</w:t>
            </w:r>
          </w:p>
        </w:tc>
        <w:tc>
          <w:tcPr>
            <w:tcW w:w="3037" w:type="dxa"/>
            <w:tcBorders>
              <w:top w:val="single" w:color="auto" w:sz="4" w:space="0"/>
              <w:left w:val="single" w:color="auto" w:sz="4" w:space="0"/>
              <w:bottom w:val="single" w:color="auto" w:sz="4" w:space="0"/>
              <w:right w:val="single" w:color="auto" w:sz="4" w:space="0"/>
            </w:tcBorders>
            <w:vAlign w:val="center"/>
          </w:tcPr>
          <w:p w14:paraId="7858DBB8">
            <w:pPr>
              <w:jc w:val="both"/>
              <w:rPr>
                <w:rFonts w:ascii="宋体" w:hAnsi="宋体"/>
                <w:sz w:val="21"/>
                <w:szCs w:val="21"/>
              </w:rPr>
            </w:pPr>
            <w:r>
              <w:rPr>
                <w:rFonts w:hint="eastAsia" w:ascii="宋体" w:hAnsi="宋体"/>
                <w:sz w:val="21"/>
                <w:szCs w:val="21"/>
                <w:lang w:eastAsia="zh-CN"/>
              </w:rPr>
              <w:t>长岭催化剂</w:t>
            </w:r>
            <w:r>
              <w:rPr>
                <w:rFonts w:hint="eastAsia" w:ascii="宋体" w:hAnsi="宋体"/>
                <w:sz w:val="21"/>
                <w:szCs w:val="21"/>
              </w:rPr>
              <w:t>分公司调度会</w:t>
            </w:r>
          </w:p>
        </w:tc>
        <w:tc>
          <w:tcPr>
            <w:tcW w:w="2003" w:type="dxa"/>
            <w:tcBorders>
              <w:top w:val="single" w:color="auto" w:sz="4" w:space="0"/>
              <w:left w:val="single" w:color="auto" w:sz="4" w:space="0"/>
              <w:bottom w:val="single" w:color="auto" w:sz="4" w:space="0"/>
              <w:right w:val="single" w:color="auto" w:sz="4" w:space="0"/>
            </w:tcBorders>
            <w:vAlign w:val="center"/>
          </w:tcPr>
          <w:p w14:paraId="514796BE">
            <w:pPr>
              <w:jc w:val="both"/>
              <w:rPr>
                <w:rFonts w:ascii="宋体" w:hAnsi="宋体"/>
                <w:sz w:val="21"/>
                <w:szCs w:val="21"/>
              </w:rPr>
            </w:pPr>
            <w:r>
              <w:rPr>
                <w:rFonts w:hint="eastAsia" w:ascii="宋体" w:hAnsi="宋体"/>
                <w:sz w:val="21"/>
                <w:szCs w:val="21"/>
              </w:rPr>
              <w:t>会议编号</w:t>
            </w:r>
          </w:p>
        </w:tc>
        <w:tc>
          <w:tcPr>
            <w:tcW w:w="3455" w:type="dxa"/>
            <w:tcBorders>
              <w:top w:val="single" w:color="auto" w:sz="4" w:space="0"/>
              <w:left w:val="single" w:color="auto" w:sz="4" w:space="0"/>
              <w:bottom w:val="single" w:color="auto" w:sz="4" w:space="0"/>
              <w:right w:val="single" w:color="auto" w:sz="4" w:space="0"/>
            </w:tcBorders>
            <w:vAlign w:val="center"/>
          </w:tcPr>
          <w:p w14:paraId="0BBEC8B1">
            <w:pPr>
              <w:jc w:val="both"/>
              <w:rPr>
                <w:rFonts w:hint="default" w:ascii="宋体" w:hAnsi="宋体" w:eastAsia="宋体"/>
                <w:sz w:val="21"/>
                <w:szCs w:val="21"/>
                <w:lang w:val="en-US" w:eastAsia="zh-CN"/>
              </w:rPr>
            </w:pPr>
            <w:r>
              <w:rPr>
                <w:rFonts w:hint="eastAsia" w:ascii="宋体" w:hAnsi="宋体"/>
                <w:sz w:val="21"/>
                <w:szCs w:val="21"/>
                <w:lang w:val="en-US" w:eastAsia="zh-CN"/>
              </w:rPr>
              <w:t>CLCHJ</w:t>
            </w:r>
            <w:r>
              <w:rPr>
                <w:rFonts w:hint="eastAsia" w:ascii="宋体" w:hAnsi="宋体"/>
                <w:sz w:val="21"/>
                <w:szCs w:val="21"/>
              </w:rPr>
              <w:t>-DD-202</w:t>
            </w:r>
            <w:r>
              <w:rPr>
                <w:rFonts w:hint="eastAsia" w:ascii="宋体" w:hAnsi="宋体"/>
                <w:sz w:val="21"/>
                <w:szCs w:val="21"/>
                <w:lang w:val="en-US" w:eastAsia="zh-CN"/>
              </w:rPr>
              <w:t>5</w:t>
            </w:r>
            <w:r>
              <w:rPr>
                <w:rFonts w:hint="eastAsia" w:ascii="宋体" w:hAnsi="宋体"/>
                <w:sz w:val="21"/>
                <w:szCs w:val="21"/>
              </w:rPr>
              <w:t>-0</w:t>
            </w:r>
            <w:r>
              <w:rPr>
                <w:rFonts w:hint="eastAsia" w:ascii="宋体" w:hAnsi="宋体"/>
                <w:sz w:val="21"/>
                <w:szCs w:val="21"/>
                <w:lang w:val="en-US" w:eastAsia="zh-CN"/>
              </w:rPr>
              <w:t>46</w:t>
            </w:r>
          </w:p>
        </w:tc>
      </w:tr>
      <w:tr w14:paraId="3965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076" w:type="dxa"/>
            <w:tcBorders>
              <w:top w:val="single" w:color="auto" w:sz="4" w:space="0"/>
              <w:left w:val="single" w:color="auto" w:sz="4" w:space="0"/>
              <w:right w:val="single" w:color="auto" w:sz="4" w:space="0"/>
            </w:tcBorders>
            <w:vAlign w:val="center"/>
          </w:tcPr>
          <w:p w14:paraId="1D371F66">
            <w:pPr>
              <w:jc w:val="both"/>
              <w:rPr>
                <w:rFonts w:ascii="宋体" w:hAnsi="宋体"/>
                <w:sz w:val="21"/>
                <w:szCs w:val="21"/>
              </w:rPr>
            </w:pPr>
            <w:r>
              <w:rPr>
                <w:rFonts w:hint="eastAsia" w:ascii="宋体" w:hAnsi="宋体"/>
                <w:sz w:val="21"/>
                <w:szCs w:val="21"/>
              </w:rPr>
              <w:t xml:space="preserve">主持人 </w:t>
            </w:r>
          </w:p>
        </w:tc>
        <w:tc>
          <w:tcPr>
            <w:tcW w:w="3037" w:type="dxa"/>
            <w:tcBorders>
              <w:top w:val="single" w:color="auto" w:sz="4" w:space="0"/>
              <w:left w:val="single" w:color="auto" w:sz="4" w:space="0"/>
              <w:right w:val="single" w:color="auto" w:sz="4" w:space="0"/>
            </w:tcBorders>
            <w:vAlign w:val="center"/>
          </w:tcPr>
          <w:p w14:paraId="7FC2265B">
            <w:pPr>
              <w:jc w:val="both"/>
              <w:rPr>
                <w:rFonts w:hint="default" w:ascii="宋体" w:hAnsi="宋体" w:eastAsia="宋体"/>
                <w:sz w:val="21"/>
                <w:szCs w:val="21"/>
                <w:lang w:val="en-US" w:eastAsia="zh-CN"/>
              </w:rPr>
            </w:pPr>
            <w:r>
              <w:rPr>
                <w:rFonts w:hint="eastAsia" w:ascii="宋体" w:hAnsi="宋体"/>
                <w:sz w:val="21"/>
                <w:szCs w:val="21"/>
                <w:lang w:val="en-US" w:eastAsia="zh-CN"/>
              </w:rPr>
              <w:t>郑朝辉</w:t>
            </w:r>
          </w:p>
        </w:tc>
        <w:tc>
          <w:tcPr>
            <w:tcW w:w="2003" w:type="dxa"/>
            <w:tcBorders>
              <w:top w:val="single" w:color="auto" w:sz="4" w:space="0"/>
              <w:left w:val="single" w:color="auto" w:sz="4" w:space="0"/>
              <w:right w:val="single" w:color="auto" w:sz="4" w:space="0"/>
            </w:tcBorders>
            <w:vAlign w:val="center"/>
          </w:tcPr>
          <w:p w14:paraId="6808373C">
            <w:pPr>
              <w:jc w:val="both"/>
              <w:rPr>
                <w:rFonts w:ascii="宋体" w:hAnsi="宋体"/>
                <w:sz w:val="21"/>
                <w:szCs w:val="21"/>
              </w:rPr>
            </w:pPr>
            <w:r>
              <w:rPr>
                <w:rFonts w:hint="eastAsia" w:ascii="宋体" w:hAnsi="宋体"/>
                <w:sz w:val="21"/>
                <w:szCs w:val="21"/>
              </w:rPr>
              <w:t>会议时间</w:t>
            </w:r>
          </w:p>
        </w:tc>
        <w:tc>
          <w:tcPr>
            <w:tcW w:w="3455" w:type="dxa"/>
            <w:tcBorders>
              <w:top w:val="single" w:color="auto" w:sz="4" w:space="0"/>
              <w:left w:val="single" w:color="auto" w:sz="4" w:space="0"/>
              <w:right w:val="single" w:color="auto" w:sz="4" w:space="0"/>
            </w:tcBorders>
            <w:vAlign w:val="center"/>
          </w:tcPr>
          <w:p w14:paraId="6E45ED01">
            <w:pPr>
              <w:jc w:val="both"/>
              <w:rPr>
                <w:rFonts w:ascii="宋体" w:hAnsi="宋体"/>
                <w:sz w:val="21"/>
                <w:szCs w:val="21"/>
              </w:rPr>
            </w:pPr>
            <w:r>
              <w:rPr>
                <w:rFonts w:hint="eastAsia" w:ascii="宋体" w:hAnsi="宋体"/>
                <w:sz w:val="21"/>
                <w:szCs w:val="21"/>
              </w:rPr>
              <w:t>20</w:t>
            </w:r>
            <w:r>
              <w:rPr>
                <w:rFonts w:hint="eastAsia" w:ascii="宋体" w:hAnsi="宋体"/>
                <w:sz w:val="21"/>
                <w:szCs w:val="21"/>
                <w:lang w:val="en-US" w:eastAsia="zh-CN"/>
              </w:rPr>
              <w:t>25</w:t>
            </w:r>
            <w:r>
              <w:rPr>
                <w:rFonts w:hint="eastAsia" w:ascii="宋体" w:hAnsi="宋体"/>
                <w:sz w:val="21"/>
                <w:szCs w:val="21"/>
              </w:rPr>
              <w:t>年</w:t>
            </w:r>
            <w:r>
              <w:rPr>
                <w:rFonts w:hint="eastAsia" w:ascii="宋体" w:hAnsi="宋体"/>
                <w:sz w:val="21"/>
                <w:szCs w:val="21"/>
                <w:lang w:val="en-US" w:eastAsia="zh-CN"/>
              </w:rPr>
              <w:t>12</w:t>
            </w:r>
            <w:r>
              <w:rPr>
                <w:rFonts w:hint="eastAsia" w:ascii="宋体" w:hAnsi="宋体"/>
                <w:sz w:val="21"/>
                <w:szCs w:val="21"/>
              </w:rPr>
              <w:t>月</w:t>
            </w:r>
            <w:r>
              <w:rPr>
                <w:rFonts w:hint="eastAsia" w:ascii="宋体" w:hAnsi="宋体"/>
                <w:sz w:val="21"/>
                <w:szCs w:val="21"/>
                <w:lang w:val="en-US" w:eastAsia="zh-CN"/>
              </w:rPr>
              <w:t>08</w:t>
            </w:r>
            <w:r>
              <w:rPr>
                <w:rFonts w:hint="eastAsia" w:ascii="宋体" w:hAnsi="宋体"/>
                <w:sz w:val="21"/>
                <w:szCs w:val="21"/>
              </w:rPr>
              <w:t>日</w:t>
            </w:r>
          </w:p>
        </w:tc>
      </w:tr>
      <w:tr w14:paraId="457B4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076" w:type="dxa"/>
            <w:tcBorders>
              <w:top w:val="single" w:color="auto" w:sz="4" w:space="0"/>
              <w:left w:val="single" w:color="auto" w:sz="4" w:space="0"/>
              <w:right w:val="single" w:color="auto" w:sz="4" w:space="0"/>
            </w:tcBorders>
            <w:vAlign w:val="center"/>
          </w:tcPr>
          <w:p w14:paraId="3F68EAD0">
            <w:pPr>
              <w:jc w:val="both"/>
              <w:rPr>
                <w:rFonts w:ascii="宋体" w:hAnsi="宋体"/>
                <w:sz w:val="21"/>
                <w:szCs w:val="21"/>
              </w:rPr>
            </w:pPr>
            <w:r>
              <w:rPr>
                <w:rFonts w:hint="eastAsia" w:ascii="宋体" w:hAnsi="宋体"/>
                <w:sz w:val="21"/>
                <w:szCs w:val="21"/>
              </w:rPr>
              <w:t>会议地点</w:t>
            </w:r>
          </w:p>
        </w:tc>
        <w:tc>
          <w:tcPr>
            <w:tcW w:w="8495" w:type="dxa"/>
            <w:gridSpan w:val="3"/>
            <w:tcBorders>
              <w:top w:val="single" w:color="auto" w:sz="4" w:space="0"/>
              <w:left w:val="single" w:color="auto" w:sz="4" w:space="0"/>
              <w:right w:val="single" w:color="auto" w:sz="4" w:space="0"/>
            </w:tcBorders>
            <w:vAlign w:val="center"/>
          </w:tcPr>
          <w:p w14:paraId="1BAA40D6">
            <w:pPr>
              <w:jc w:val="both"/>
              <w:rPr>
                <w:rFonts w:ascii="宋体" w:hAnsi="宋体"/>
                <w:sz w:val="21"/>
                <w:szCs w:val="21"/>
              </w:rPr>
            </w:pPr>
            <w:r>
              <w:rPr>
                <w:rFonts w:hint="eastAsia" w:ascii="宋体" w:hAnsi="宋体"/>
                <w:sz w:val="21"/>
                <w:szCs w:val="21"/>
                <w:lang w:eastAsia="zh-CN"/>
              </w:rPr>
              <w:t>长岭催化剂</w:t>
            </w:r>
            <w:r>
              <w:rPr>
                <w:rFonts w:hint="eastAsia" w:ascii="宋体" w:hAnsi="宋体"/>
                <w:sz w:val="21"/>
                <w:szCs w:val="21"/>
              </w:rPr>
              <w:t>分公司会议室</w:t>
            </w:r>
          </w:p>
        </w:tc>
      </w:tr>
      <w:tr w14:paraId="4AE7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5113" w:type="dxa"/>
            <w:gridSpan w:val="2"/>
            <w:tcBorders>
              <w:top w:val="single" w:color="auto" w:sz="4" w:space="0"/>
              <w:left w:val="single" w:color="auto" w:sz="4" w:space="0"/>
              <w:right w:val="single" w:color="auto" w:sz="4" w:space="0"/>
            </w:tcBorders>
            <w:vAlign w:val="center"/>
          </w:tcPr>
          <w:p w14:paraId="4CFB5E74">
            <w:pPr>
              <w:jc w:val="both"/>
              <w:rPr>
                <w:rFonts w:ascii="宋体" w:hAnsi="宋体"/>
                <w:sz w:val="21"/>
                <w:szCs w:val="21"/>
              </w:rPr>
            </w:pPr>
            <w:r>
              <w:rPr>
                <w:rFonts w:hint="eastAsia" w:ascii="宋体" w:hAnsi="宋体"/>
                <w:sz w:val="21"/>
                <w:szCs w:val="21"/>
              </w:rPr>
              <w:t>分发：</w:t>
            </w:r>
            <w:r>
              <w:rPr>
                <w:rFonts w:hint="eastAsia" w:ascii="宋体" w:hAnsi="宋体"/>
                <w:sz w:val="21"/>
                <w:szCs w:val="21"/>
                <w:lang w:eastAsia="zh-CN"/>
              </w:rPr>
              <w:t>领导、</w:t>
            </w:r>
            <w:r>
              <w:rPr>
                <w:rFonts w:hint="eastAsia" w:ascii="宋体" w:hAnsi="宋体"/>
                <w:sz w:val="21"/>
                <w:szCs w:val="21"/>
              </w:rPr>
              <w:t>管理岗位、各班组</w:t>
            </w:r>
          </w:p>
        </w:tc>
        <w:tc>
          <w:tcPr>
            <w:tcW w:w="5458" w:type="dxa"/>
            <w:gridSpan w:val="2"/>
            <w:tcBorders>
              <w:top w:val="single" w:color="auto" w:sz="4" w:space="0"/>
              <w:left w:val="single" w:color="auto" w:sz="4" w:space="0"/>
              <w:right w:val="single" w:color="auto" w:sz="4" w:space="0"/>
            </w:tcBorders>
            <w:vAlign w:val="center"/>
          </w:tcPr>
          <w:p w14:paraId="59C77066">
            <w:pPr>
              <w:ind w:left="105" w:hanging="105"/>
              <w:jc w:val="both"/>
              <w:rPr>
                <w:rFonts w:hint="default" w:ascii="宋体" w:hAnsi="宋体" w:eastAsia="宋体"/>
                <w:sz w:val="21"/>
                <w:szCs w:val="21"/>
                <w:lang w:val="en-US" w:eastAsia="zh-CN"/>
              </w:rPr>
            </w:pPr>
            <w:r>
              <w:rPr>
                <w:rFonts w:hint="eastAsia" w:ascii="宋体" w:hAnsi="宋体"/>
                <w:sz w:val="21"/>
                <w:szCs w:val="21"/>
              </w:rPr>
              <w:t>参加人员：</w:t>
            </w:r>
            <w:r>
              <w:rPr>
                <w:rFonts w:hint="eastAsia" w:ascii="宋体" w:hAnsi="宋体"/>
                <w:color w:val="auto"/>
                <w:sz w:val="21"/>
                <w:szCs w:val="21"/>
                <w:lang w:val="en-US"/>
              </w:rPr>
              <w:t>石继生</w:t>
            </w:r>
            <w:r>
              <w:rPr>
                <w:rFonts w:hint="eastAsia" w:ascii="宋体" w:hAnsi="宋体"/>
                <w:color w:val="auto"/>
                <w:sz w:val="21"/>
                <w:szCs w:val="21"/>
                <w:lang w:val="en-US" w:eastAsia="zh-CN"/>
              </w:rPr>
              <w:t xml:space="preserve">、刘霞光、陈志利、杨鹏程、钟玉蓉、陈拥军、彭小林、邓蛟、谢昕宇、郑朝辉、汤军、张远东、陈明亮、詹飚、向伟、郝颖、范磊、刘其元、陈阳、袁勤飞、刘源、于皓 </w:t>
            </w:r>
            <w:r>
              <w:rPr>
                <w:rFonts w:hint="eastAsia" w:ascii="宋体" w:hAnsi="宋体"/>
                <w:color w:val="auto"/>
                <w:sz w:val="21"/>
                <w:szCs w:val="21"/>
                <w:lang w:val="en-US"/>
              </w:rPr>
              <w:t>共</w:t>
            </w:r>
            <w:r>
              <w:rPr>
                <w:rFonts w:hint="eastAsia" w:ascii="宋体" w:hAnsi="宋体"/>
                <w:color w:val="auto"/>
                <w:sz w:val="21"/>
                <w:szCs w:val="21"/>
                <w:highlight w:val="none"/>
                <w:lang w:val="en-US" w:eastAsia="zh-CN"/>
              </w:rPr>
              <w:t>22</w:t>
            </w:r>
            <w:r>
              <w:rPr>
                <w:rFonts w:hint="eastAsia" w:ascii="宋体" w:hAnsi="宋体"/>
                <w:color w:val="auto"/>
                <w:sz w:val="21"/>
                <w:szCs w:val="21"/>
                <w:lang w:val="en-US"/>
              </w:rPr>
              <w:t>人</w:t>
            </w:r>
            <w:r>
              <w:rPr>
                <w:rFonts w:hint="eastAsia" w:ascii="宋体" w:hAnsi="宋体"/>
                <w:color w:val="auto"/>
                <w:sz w:val="21"/>
                <w:szCs w:val="21"/>
                <w:lang w:val="en-US" w:eastAsia="zh-CN"/>
              </w:rPr>
              <w:t xml:space="preserve">  </w:t>
            </w:r>
          </w:p>
        </w:tc>
      </w:tr>
      <w:tr w14:paraId="2B6F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2076" w:type="dxa"/>
            <w:tcBorders>
              <w:top w:val="single" w:color="auto" w:sz="4" w:space="0"/>
              <w:left w:val="single" w:color="auto" w:sz="4" w:space="0"/>
              <w:bottom w:val="single" w:color="auto" w:sz="4" w:space="0"/>
              <w:right w:val="single" w:color="auto" w:sz="4" w:space="0"/>
            </w:tcBorders>
            <w:vAlign w:val="center"/>
          </w:tcPr>
          <w:p w14:paraId="464AF726">
            <w:pPr>
              <w:jc w:val="both"/>
              <w:rPr>
                <w:rFonts w:ascii="宋体" w:hAnsi="宋体"/>
                <w:sz w:val="21"/>
                <w:szCs w:val="21"/>
              </w:rPr>
            </w:pPr>
            <w:r>
              <w:rPr>
                <w:rFonts w:hint="eastAsia" w:ascii="宋体" w:hAnsi="宋体"/>
                <w:sz w:val="21"/>
                <w:szCs w:val="21"/>
              </w:rPr>
              <w:t xml:space="preserve">会议记录人 </w:t>
            </w:r>
          </w:p>
        </w:tc>
        <w:tc>
          <w:tcPr>
            <w:tcW w:w="3037" w:type="dxa"/>
            <w:tcBorders>
              <w:top w:val="single" w:color="auto" w:sz="4" w:space="0"/>
              <w:left w:val="single" w:color="auto" w:sz="4" w:space="0"/>
              <w:bottom w:val="single" w:color="auto" w:sz="4" w:space="0"/>
              <w:right w:val="single" w:color="auto" w:sz="4" w:space="0"/>
            </w:tcBorders>
            <w:vAlign w:val="center"/>
          </w:tcPr>
          <w:p w14:paraId="6F09BCED">
            <w:pPr>
              <w:jc w:val="both"/>
              <w:rPr>
                <w:rFonts w:hint="eastAsia" w:ascii="宋体" w:hAnsi="宋体" w:eastAsia="宋体"/>
                <w:sz w:val="21"/>
                <w:szCs w:val="21"/>
                <w:lang w:eastAsia="zh-CN"/>
              </w:rPr>
            </w:pPr>
            <w:r>
              <w:rPr>
                <w:rFonts w:hint="eastAsia" w:ascii="宋体" w:hAnsi="宋体"/>
                <w:sz w:val="21"/>
                <w:szCs w:val="21"/>
              </w:rPr>
              <w:t xml:space="preserve"> </w:t>
            </w:r>
            <w:r>
              <w:rPr>
                <w:rFonts w:hint="eastAsia" w:ascii="宋体" w:hAnsi="宋体"/>
                <w:sz w:val="21"/>
                <w:szCs w:val="21"/>
                <w:lang w:eastAsia="zh-CN"/>
              </w:rPr>
              <w:t>郝颖</w:t>
            </w:r>
          </w:p>
        </w:tc>
        <w:tc>
          <w:tcPr>
            <w:tcW w:w="2003" w:type="dxa"/>
            <w:tcBorders>
              <w:top w:val="single" w:color="auto" w:sz="4" w:space="0"/>
              <w:left w:val="single" w:color="auto" w:sz="4" w:space="0"/>
              <w:bottom w:val="single" w:color="auto" w:sz="4" w:space="0"/>
              <w:right w:val="single" w:color="auto" w:sz="4" w:space="0"/>
            </w:tcBorders>
            <w:vAlign w:val="center"/>
          </w:tcPr>
          <w:p w14:paraId="4D41B734">
            <w:pPr>
              <w:jc w:val="both"/>
              <w:rPr>
                <w:rFonts w:ascii="宋体" w:hAnsi="宋体"/>
                <w:sz w:val="21"/>
                <w:szCs w:val="21"/>
              </w:rPr>
            </w:pPr>
            <w:r>
              <w:rPr>
                <w:rFonts w:hint="eastAsia" w:ascii="宋体" w:hAnsi="宋体"/>
                <w:sz w:val="21"/>
                <w:szCs w:val="21"/>
              </w:rPr>
              <w:t xml:space="preserve">审    核                                     </w:t>
            </w:r>
          </w:p>
        </w:tc>
        <w:tc>
          <w:tcPr>
            <w:tcW w:w="3455" w:type="dxa"/>
            <w:tcBorders>
              <w:top w:val="single" w:color="auto" w:sz="4" w:space="0"/>
              <w:left w:val="single" w:color="auto" w:sz="4" w:space="0"/>
              <w:bottom w:val="single" w:color="auto" w:sz="4" w:space="0"/>
              <w:right w:val="single" w:color="auto" w:sz="4" w:space="0"/>
            </w:tcBorders>
            <w:vAlign w:val="center"/>
          </w:tcPr>
          <w:p w14:paraId="4D0A00EA">
            <w:pPr>
              <w:jc w:val="both"/>
              <w:rPr>
                <w:rFonts w:hint="eastAsia" w:ascii="宋体" w:hAnsi="宋体" w:eastAsia="宋体"/>
                <w:sz w:val="21"/>
                <w:szCs w:val="21"/>
                <w:lang w:val="en-US" w:eastAsia="zh-CN"/>
              </w:rPr>
            </w:pPr>
            <w:r>
              <w:rPr>
                <w:rFonts w:hint="eastAsia" w:ascii="宋体" w:hAnsi="宋体"/>
                <w:sz w:val="21"/>
                <w:szCs w:val="21"/>
                <w:lang w:eastAsia="zh-CN"/>
              </w:rPr>
              <w:t>陈志利</w:t>
            </w:r>
          </w:p>
        </w:tc>
      </w:tr>
      <w:tr w14:paraId="696E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2076" w:type="dxa"/>
            <w:tcBorders>
              <w:top w:val="single" w:color="auto" w:sz="4" w:space="0"/>
              <w:left w:val="single" w:color="auto" w:sz="4" w:space="0"/>
              <w:bottom w:val="single" w:color="auto" w:sz="4" w:space="0"/>
              <w:right w:val="single" w:color="auto" w:sz="4" w:space="0"/>
            </w:tcBorders>
            <w:vAlign w:val="center"/>
          </w:tcPr>
          <w:p w14:paraId="616B336A">
            <w:pPr>
              <w:jc w:val="both"/>
              <w:rPr>
                <w:rFonts w:ascii="宋体" w:hAnsi="宋体"/>
                <w:sz w:val="21"/>
                <w:szCs w:val="21"/>
              </w:rPr>
            </w:pPr>
            <w:r>
              <w:rPr>
                <w:rFonts w:hint="eastAsia" w:ascii="宋体" w:hAnsi="宋体"/>
                <w:sz w:val="21"/>
                <w:szCs w:val="21"/>
              </w:rPr>
              <w:t>签发</w:t>
            </w:r>
          </w:p>
        </w:tc>
        <w:tc>
          <w:tcPr>
            <w:tcW w:w="3037" w:type="dxa"/>
            <w:tcBorders>
              <w:top w:val="single" w:color="auto" w:sz="4" w:space="0"/>
              <w:left w:val="single" w:color="auto" w:sz="4" w:space="0"/>
              <w:bottom w:val="single" w:color="auto" w:sz="4" w:space="0"/>
              <w:right w:val="single" w:color="auto" w:sz="4" w:space="0"/>
            </w:tcBorders>
            <w:vAlign w:val="center"/>
          </w:tcPr>
          <w:p w14:paraId="091F4B91">
            <w:pPr>
              <w:jc w:val="both"/>
              <w:rPr>
                <w:rFonts w:hint="eastAsia" w:ascii="宋体" w:hAnsi="宋体" w:eastAsia="宋体"/>
                <w:sz w:val="21"/>
                <w:szCs w:val="21"/>
                <w:lang w:eastAsia="zh-CN"/>
              </w:rPr>
            </w:pPr>
            <w:r>
              <w:rPr>
                <w:rFonts w:hint="eastAsia" w:ascii="宋体" w:hAnsi="宋体"/>
                <w:sz w:val="21"/>
                <w:szCs w:val="21"/>
                <w:lang w:eastAsia="zh-CN"/>
              </w:rPr>
              <w:t>石继生</w:t>
            </w:r>
          </w:p>
        </w:tc>
        <w:tc>
          <w:tcPr>
            <w:tcW w:w="2003" w:type="dxa"/>
            <w:tcBorders>
              <w:top w:val="single" w:color="auto" w:sz="4" w:space="0"/>
              <w:left w:val="single" w:color="auto" w:sz="4" w:space="0"/>
              <w:bottom w:val="single" w:color="auto" w:sz="4" w:space="0"/>
              <w:right w:val="single" w:color="auto" w:sz="4" w:space="0"/>
            </w:tcBorders>
            <w:vAlign w:val="center"/>
          </w:tcPr>
          <w:p w14:paraId="384E18E7">
            <w:pPr>
              <w:jc w:val="both"/>
              <w:rPr>
                <w:rFonts w:ascii="宋体" w:hAnsi="宋体"/>
                <w:sz w:val="21"/>
                <w:szCs w:val="21"/>
              </w:rPr>
            </w:pPr>
            <w:r>
              <w:rPr>
                <w:rFonts w:hint="eastAsia" w:ascii="宋体" w:hAnsi="宋体"/>
                <w:sz w:val="21"/>
                <w:szCs w:val="21"/>
              </w:rPr>
              <w:t>发行日期</w:t>
            </w:r>
          </w:p>
        </w:tc>
        <w:tc>
          <w:tcPr>
            <w:tcW w:w="3455" w:type="dxa"/>
            <w:tcBorders>
              <w:top w:val="single" w:color="auto" w:sz="4" w:space="0"/>
              <w:left w:val="single" w:color="auto" w:sz="4" w:space="0"/>
              <w:bottom w:val="single" w:color="auto" w:sz="4" w:space="0"/>
              <w:right w:val="single" w:color="auto" w:sz="4" w:space="0"/>
            </w:tcBorders>
            <w:vAlign w:val="center"/>
          </w:tcPr>
          <w:p w14:paraId="25A5DE0D">
            <w:pPr>
              <w:jc w:val="both"/>
              <w:rPr>
                <w:rFonts w:ascii="宋体" w:hAnsi="宋体"/>
                <w:sz w:val="21"/>
                <w:szCs w:val="21"/>
              </w:rPr>
            </w:pPr>
            <w:r>
              <w:rPr>
                <w:rFonts w:hint="eastAsia" w:ascii="宋体" w:hAnsi="宋体"/>
                <w:sz w:val="21"/>
                <w:szCs w:val="21"/>
              </w:rPr>
              <w:t>20</w:t>
            </w:r>
            <w:r>
              <w:rPr>
                <w:rFonts w:hint="eastAsia" w:ascii="宋体" w:hAnsi="宋体"/>
                <w:sz w:val="21"/>
                <w:szCs w:val="21"/>
                <w:lang w:val="en-US" w:eastAsia="zh-CN"/>
              </w:rPr>
              <w:t>25</w:t>
            </w:r>
            <w:r>
              <w:rPr>
                <w:rFonts w:hint="eastAsia" w:ascii="宋体" w:hAnsi="宋体"/>
                <w:sz w:val="21"/>
                <w:szCs w:val="21"/>
              </w:rPr>
              <w:t>年</w:t>
            </w:r>
            <w:r>
              <w:rPr>
                <w:rFonts w:hint="eastAsia" w:ascii="宋体" w:hAnsi="宋体"/>
                <w:sz w:val="21"/>
                <w:szCs w:val="21"/>
                <w:lang w:val="en-US" w:eastAsia="zh-CN"/>
              </w:rPr>
              <w:t>12</w:t>
            </w:r>
            <w:r>
              <w:rPr>
                <w:rFonts w:hint="eastAsia" w:ascii="宋体" w:hAnsi="宋体"/>
                <w:sz w:val="21"/>
                <w:szCs w:val="21"/>
              </w:rPr>
              <w:t>月</w:t>
            </w:r>
            <w:r>
              <w:rPr>
                <w:rFonts w:hint="eastAsia" w:ascii="宋体" w:hAnsi="宋体"/>
                <w:sz w:val="21"/>
                <w:szCs w:val="21"/>
                <w:lang w:val="en-US" w:eastAsia="zh-CN"/>
              </w:rPr>
              <w:t>09</w:t>
            </w:r>
            <w:r>
              <w:rPr>
                <w:rFonts w:hint="eastAsia" w:ascii="宋体" w:hAnsi="宋体"/>
                <w:sz w:val="21"/>
                <w:szCs w:val="21"/>
              </w:rPr>
              <w:t>日</w:t>
            </w:r>
          </w:p>
        </w:tc>
      </w:tr>
      <w:tr w14:paraId="1719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076" w:type="dxa"/>
            <w:vAlign w:val="center"/>
          </w:tcPr>
          <w:p w14:paraId="373BFFCC">
            <w:pPr>
              <w:jc w:val="both"/>
              <w:rPr>
                <w:rFonts w:ascii="宋体" w:hAnsi="宋体"/>
                <w:sz w:val="21"/>
                <w:szCs w:val="21"/>
              </w:rPr>
            </w:pPr>
            <w:r>
              <w:rPr>
                <w:rFonts w:hint="eastAsia" w:ascii="宋体" w:hAnsi="宋体"/>
                <w:sz w:val="21"/>
                <w:szCs w:val="21"/>
              </w:rPr>
              <w:t>发文部门</w:t>
            </w:r>
          </w:p>
        </w:tc>
        <w:tc>
          <w:tcPr>
            <w:tcW w:w="8495" w:type="dxa"/>
            <w:gridSpan w:val="3"/>
            <w:vAlign w:val="center"/>
          </w:tcPr>
          <w:p w14:paraId="1303A22B">
            <w:pPr>
              <w:jc w:val="both"/>
              <w:rPr>
                <w:rFonts w:ascii="宋体" w:hAnsi="宋体"/>
                <w:sz w:val="21"/>
                <w:szCs w:val="21"/>
              </w:rPr>
            </w:pPr>
            <w:r>
              <w:rPr>
                <w:rFonts w:hint="eastAsia" w:ascii="宋体" w:hAnsi="宋体"/>
                <w:sz w:val="21"/>
                <w:szCs w:val="21"/>
                <w:lang w:eastAsia="zh-CN"/>
              </w:rPr>
              <w:t>长岭催化剂</w:t>
            </w:r>
            <w:r>
              <w:rPr>
                <w:rFonts w:hint="eastAsia" w:ascii="宋体" w:hAnsi="宋体"/>
                <w:sz w:val="21"/>
                <w:szCs w:val="21"/>
              </w:rPr>
              <w:t>分公司</w:t>
            </w:r>
          </w:p>
        </w:tc>
      </w:tr>
    </w:tbl>
    <w:p w14:paraId="2995AE31">
      <w:pPr>
        <w:rPr>
          <w:rFonts w:ascii="宋体" w:hAnsi="宋体"/>
          <w:sz w:val="28"/>
        </w:rPr>
      </w:pPr>
    </w:p>
    <w:tbl>
      <w:tblPr>
        <w:tblStyle w:val="36"/>
        <w:tblW w:w="10571" w:type="dxa"/>
        <w:tblInd w:w="2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580"/>
        <w:gridCol w:w="8988"/>
        <w:gridCol w:w="1003"/>
      </w:tblGrid>
      <w:tr w14:paraId="22123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90" w:hRule="atLeast"/>
          <w:tblHeader/>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7413A0A3">
            <w:pPr>
              <w:jc w:val="center"/>
              <w:rPr>
                <w:rFonts w:ascii="宋体" w:hAnsi="宋体"/>
                <w:b/>
              </w:rPr>
            </w:pPr>
            <w:r>
              <w:rPr>
                <w:rFonts w:hint="eastAsia" w:ascii="宋体" w:hAnsi="宋体"/>
                <w:b/>
              </w:rPr>
              <w:t>序号</w:t>
            </w:r>
          </w:p>
          <w:p w14:paraId="7197F7BB">
            <w:pPr>
              <w:jc w:val="center"/>
              <w:rPr>
                <w:rFonts w:ascii="宋体" w:hAnsi="宋体"/>
                <w:b/>
              </w:rPr>
            </w:pP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5FD02524">
            <w:pPr>
              <w:ind w:firstLine="3860" w:firstLineChars="1602"/>
              <w:jc w:val="both"/>
              <w:rPr>
                <w:rFonts w:ascii="宋体" w:hAnsi="宋体"/>
                <w:b/>
                <w:sz w:val="28"/>
              </w:rPr>
            </w:pPr>
            <w:r>
              <w:rPr>
                <w:rFonts w:hint="eastAsia" w:ascii="宋体" w:hAnsi="宋体"/>
                <w:b/>
              </w:rPr>
              <w:t>会议内容</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7AED02D6">
            <w:pPr>
              <w:jc w:val="center"/>
              <w:rPr>
                <w:rFonts w:ascii="宋体" w:hAnsi="宋体"/>
                <w:b/>
              </w:rPr>
            </w:pPr>
            <w:r>
              <w:rPr>
                <w:rFonts w:hint="eastAsia" w:ascii="宋体" w:hAnsi="宋体"/>
                <w:b/>
              </w:rPr>
              <w:t>责任人/责任单位</w:t>
            </w:r>
          </w:p>
        </w:tc>
      </w:tr>
      <w:tr w14:paraId="3DCA9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892"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4D2A4D3F">
            <w:pPr>
              <w:spacing w:line="360" w:lineRule="auto"/>
              <w:jc w:val="center"/>
              <w:rPr>
                <w:rFonts w:ascii="宋体" w:hAnsi="宋体"/>
                <w:sz w:val="21"/>
                <w:szCs w:val="21"/>
              </w:rPr>
            </w:pPr>
            <w:r>
              <w:rPr>
                <w:rFonts w:hint="eastAsia" w:ascii="宋体" w:hAnsi="宋体"/>
                <w:sz w:val="21"/>
                <w:szCs w:val="21"/>
                <w:lang w:eastAsia="zh-CN"/>
              </w:rPr>
              <w:t xml:space="preserve"> </w:t>
            </w:r>
            <w:r>
              <w:rPr>
                <w:rFonts w:hint="eastAsia" w:ascii="宋体" w:hAnsi="宋体"/>
                <w:sz w:val="21"/>
                <w:szCs w:val="21"/>
              </w:rPr>
              <w:t>1</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6A807C06">
            <w:pPr>
              <w:widowControl/>
              <w:numPr>
                <w:ilvl w:val="0"/>
                <w:numId w:val="0"/>
              </w:numPr>
              <w:spacing w:line="360" w:lineRule="auto"/>
              <w:ind w:leftChars="0"/>
              <w:rPr>
                <w:rFonts w:hint="eastAsia" w:ascii="宋体" w:hAnsi="宋体" w:cs="宋体"/>
                <w:b/>
                <w:bCs/>
                <w:szCs w:val="24"/>
              </w:rPr>
            </w:pPr>
            <w:r>
              <w:rPr>
                <w:rFonts w:hint="eastAsia" w:ascii="宋体" w:hAnsi="宋体" w:cs="宋体"/>
                <w:b/>
                <w:bCs/>
                <w:color w:val="000000"/>
                <w:szCs w:val="24"/>
              </w:rPr>
              <w:t>本</w:t>
            </w:r>
            <w:r>
              <w:rPr>
                <w:rFonts w:hint="eastAsia" w:ascii="宋体" w:hAnsi="宋体" w:cs="宋体"/>
                <w:b/>
                <w:bCs/>
                <w:szCs w:val="24"/>
              </w:rPr>
              <w:t>周主要工作情况：</w:t>
            </w:r>
          </w:p>
          <w:p w14:paraId="1EB4F239">
            <w:pPr>
              <w:widowControl/>
              <w:numPr>
                <w:ilvl w:val="0"/>
                <w:numId w:val="0"/>
              </w:numPr>
              <w:tabs>
                <w:tab w:val="left" w:pos="240"/>
              </w:tabs>
              <w:spacing w:line="340" w:lineRule="exact"/>
              <w:rPr>
                <w:rFonts w:hint="default" w:ascii="宋体" w:hAnsi="宋体" w:cs="宋体"/>
                <w:b/>
                <w:bCs w:val="0"/>
                <w:color w:val="000000"/>
                <w:szCs w:val="24"/>
                <w:lang w:val="en-US" w:eastAsia="zh-CN"/>
              </w:rPr>
            </w:pPr>
            <w:r>
              <w:rPr>
                <w:rFonts w:hint="eastAsia" w:ascii="宋体" w:hAnsi="宋体" w:cs="宋体"/>
                <w:b/>
                <w:bCs w:val="0"/>
                <w:color w:val="000000"/>
                <w:szCs w:val="24"/>
                <w:lang w:val="en-US" w:eastAsia="zh-CN"/>
              </w:rPr>
              <w:t>安全：1.血压监测</w:t>
            </w:r>
          </w:p>
          <w:p w14:paraId="585227D7">
            <w:pPr>
              <w:widowControl/>
              <w:numPr>
                <w:ilvl w:val="0"/>
                <w:numId w:val="2"/>
              </w:numPr>
              <w:tabs>
                <w:tab w:val="left" w:pos="240"/>
                <w:tab w:val="clear" w:pos="312"/>
              </w:tabs>
              <w:spacing w:line="340" w:lineRule="exact"/>
              <w:rPr>
                <w:rFonts w:hint="eastAsia" w:ascii="宋体" w:hAnsi="宋体" w:cs="宋体"/>
                <w:b/>
                <w:bCs/>
                <w:szCs w:val="24"/>
              </w:rPr>
            </w:pPr>
            <w:r>
              <w:rPr>
                <w:rFonts w:hint="eastAsia" w:ascii="宋体" w:hAnsi="宋体" w:cs="宋体"/>
                <w:b/>
                <w:bCs/>
                <w:color w:val="000000"/>
                <w:szCs w:val="24"/>
                <w:lang w:val="en-US" w:eastAsia="zh-CN"/>
              </w:rPr>
              <w:t xml:space="preserve">上周申报了 6 起7+1作业 </w:t>
            </w:r>
          </w:p>
          <w:p w14:paraId="25638D90">
            <w:pPr>
              <w:widowControl/>
              <w:numPr>
                <w:ilvl w:val="0"/>
                <w:numId w:val="2"/>
              </w:numPr>
              <w:tabs>
                <w:tab w:val="left" w:pos="240"/>
                <w:tab w:val="clear" w:pos="312"/>
              </w:tabs>
              <w:spacing w:line="340" w:lineRule="exact"/>
              <w:rPr>
                <w:rFonts w:hint="eastAsia" w:ascii="宋体" w:hAnsi="宋体" w:cs="宋体"/>
                <w:b/>
                <w:bCs/>
                <w:szCs w:val="24"/>
              </w:rPr>
            </w:pPr>
            <w:r>
              <w:rPr>
                <w:rFonts w:hint="eastAsia" w:ascii="宋体" w:hAnsi="宋体" w:cs="宋体"/>
                <w:b/>
                <w:bCs/>
                <w:szCs w:val="24"/>
                <w:lang w:eastAsia="zh-CN"/>
              </w:rPr>
              <w:t>学习公司下发文件</w:t>
            </w:r>
          </w:p>
          <w:p w14:paraId="468F53E8">
            <w:pPr>
              <w:widowControl/>
              <w:spacing w:line="360" w:lineRule="auto"/>
              <w:ind w:left="472" w:hanging="472" w:hangingChars="196"/>
              <w:rPr>
                <w:rFonts w:hint="eastAsia" w:ascii="宋体" w:hAnsi="宋体" w:cs="宋体"/>
                <w:b/>
                <w:bCs/>
                <w:color w:val="000000"/>
                <w:szCs w:val="24"/>
              </w:rPr>
            </w:pPr>
            <w:r>
              <w:rPr>
                <w:rFonts w:hint="eastAsia" w:ascii="宋体" w:hAnsi="宋体" w:cs="宋体"/>
                <w:b/>
                <w:bCs/>
                <w:color w:val="000000"/>
                <w:szCs w:val="24"/>
                <w:lang w:eastAsia="zh-CN"/>
              </w:rPr>
              <w:t>二、</w:t>
            </w:r>
            <w:r>
              <w:rPr>
                <w:rFonts w:hint="eastAsia" w:ascii="宋体" w:hAnsi="宋体" w:cs="宋体"/>
                <w:b/>
                <w:bCs/>
                <w:color w:val="000000"/>
                <w:szCs w:val="24"/>
              </w:rPr>
              <w:t>生产情况：</w:t>
            </w:r>
          </w:p>
          <w:p w14:paraId="53B9C266">
            <w:pPr>
              <w:widowControl/>
              <w:spacing w:line="340" w:lineRule="exact"/>
              <w:rPr>
                <w:rFonts w:hint="default" w:ascii="宋体" w:hAnsi="宋体" w:eastAsia="宋体" w:cs="宋体"/>
                <w:bCs/>
                <w:color w:val="000000"/>
                <w:szCs w:val="24"/>
                <w:lang w:val="en-US" w:eastAsia="zh-CN"/>
              </w:rPr>
            </w:pPr>
            <w:r>
              <w:rPr>
                <w:rFonts w:hint="eastAsia" w:ascii="宋体" w:hAnsi="宋体" w:cs="宋体"/>
                <w:bCs/>
                <w:color w:val="000000"/>
                <w:szCs w:val="24"/>
                <w:lang w:val="en-US" w:eastAsia="zh-CN"/>
              </w:rPr>
              <w:t>1、</w:t>
            </w:r>
            <w:r>
              <w:rPr>
                <w:rFonts w:hint="eastAsia" w:ascii="宋体" w:hAnsi="宋体" w:cs="宋体"/>
                <w:bCs/>
                <w:color w:val="000000"/>
                <w:szCs w:val="24"/>
                <w:lang w:eastAsia="zh-CN"/>
              </w:rPr>
              <w:t>本周生产正常，故障遗留正常，综合空压站</w:t>
            </w:r>
            <w:r>
              <w:rPr>
                <w:rFonts w:hint="eastAsia" w:ascii="宋体" w:hAnsi="宋体" w:cs="宋体"/>
                <w:bCs/>
                <w:color w:val="000000"/>
                <w:szCs w:val="24"/>
                <w:lang w:val="en-US" w:eastAsia="zh-CN"/>
              </w:rPr>
              <w:t>特护机组 机951 运行, 机952机955机953机954备用。</w:t>
            </w:r>
          </w:p>
          <w:p w14:paraId="0AEA1484">
            <w:pPr>
              <w:widowControl/>
              <w:spacing w:line="340" w:lineRule="exact"/>
              <w:rPr>
                <w:rFonts w:hint="eastAsia" w:ascii="宋体" w:hAnsi="宋体" w:cs="宋体"/>
                <w:bCs/>
                <w:color w:val="000000"/>
                <w:szCs w:val="24"/>
                <w:lang w:val="en-US" w:eastAsia="zh-CN"/>
              </w:rPr>
            </w:pPr>
            <w:r>
              <w:rPr>
                <w:rFonts w:hint="eastAsia" w:ascii="宋体" w:hAnsi="宋体" w:cs="宋体"/>
                <w:bCs/>
                <w:color w:val="000000"/>
                <w:szCs w:val="24"/>
                <w:lang w:val="en-US" w:eastAsia="zh-CN"/>
              </w:rPr>
              <w:t>2、分子筛，裂化剂高压室全所分段运行正常。</w:t>
            </w:r>
          </w:p>
          <w:p w14:paraId="4A1D96D1">
            <w:pPr>
              <w:widowControl/>
              <w:spacing w:line="340" w:lineRule="exact"/>
              <w:ind w:left="472" w:hanging="472" w:hangingChars="196"/>
              <w:rPr>
                <w:rFonts w:hint="eastAsia" w:ascii="宋体" w:hAnsi="宋体" w:cs="宋体"/>
                <w:b/>
                <w:bCs/>
                <w:color w:val="000000"/>
                <w:szCs w:val="24"/>
              </w:rPr>
            </w:pPr>
            <w:r>
              <w:rPr>
                <w:rFonts w:hint="eastAsia" w:ascii="宋体" w:hAnsi="宋体" w:cs="宋体"/>
                <w:b/>
                <w:bCs/>
                <w:color w:val="000000"/>
                <w:szCs w:val="24"/>
                <w:lang w:eastAsia="zh-CN"/>
              </w:rPr>
              <w:t>三、</w:t>
            </w:r>
            <w:r>
              <w:rPr>
                <w:rFonts w:hint="eastAsia" w:ascii="宋体" w:hAnsi="宋体" w:cs="宋体"/>
                <w:b/>
                <w:bCs/>
                <w:color w:val="000000"/>
                <w:szCs w:val="24"/>
              </w:rPr>
              <w:t>日常维护及设备故障处理与检修情况：</w:t>
            </w:r>
          </w:p>
          <w:p w14:paraId="1CA304DE">
            <w:pPr>
              <w:widowControl/>
              <w:numPr>
                <w:ilvl w:val="0"/>
                <w:numId w:val="0"/>
              </w:numPr>
              <w:tabs>
                <w:tab w:val="left" w:pos="240"/>
              </w:tabs>
              <w:spacing w:line="340" w:lineRule="exact"/>
              <w:rPr>
                <w:rFonts w:hint="eastAsia" w:ascii="宋体" w:hAnsi="宋体" w:cs="宋体"/>
                <w:bCs/>
                <w:color w:val="000000"/>
                <w:szCs w:val="24"/>
                <w:lang w:val="en-US" w:eastAsia="zh-CN"/>
              </w:rPr>
            </w:pPr>
            <w:r>
              <w:rPr>
                <w:rFonts w:hint="eastAsia" w:ascii="宋体" w:hAnsi="宋体" w:cs="宋体"/>
                <w:bCs/>
                <w:color w:val="000000"/>
                <w:szCs w:val="24"/>
                <w:lang w:val="en-US" w:eastAsia="zh-CN"/>
              </w:rPr>
              <w:t>1、工单 97 条，</w:t>
            </w:r>
            <w:r>
              <w:rPr>
                <w:rFonts w:hint="eastAsia" w:ascii="宋体" w:hAnsi="宋体" w:cs="宋体"/>
                <w:bCs/>
                <w:color w:val="000000"/>
                <w:szCs w:val="24"/>
              </w:rPr>
              <w:t>设备故障处理</w:t>
            </w:r>
            <w:r>
              <w:rPr>
                <w:rFonts w:hint="eastAsia" w:ascii="宋体" w:hAnsi="宋体" w:cs="宋体"/>
                <w:bCs/>
                <w:color w:val="000000"/>
                <w:szCs w:val="24"/>
                <w:lang w:val="en-US" w:eastAsia="zh-CN"/>
              </w:rPr>
              <w:t xml:space="preserve"> 5 </w:t>
            </w:r>
            <w:r>
              <w:rPr>
                <w:rFonts w:hint="eastAsia" w:ascii="宋体" w:hAnsi="宋体" w:cs="宋体"/>
                <w:bCs/>
                <w:color w:val="000000"/>
                <w:szCs w:val="24"/>
              </w:rPr>
              <w:t>起</w:t>
            </w:r>
            <w:r>
              <w:rPr>
                <w:rFonts w:hint="eastAsia" w:ascii="宋体" w:hAnsi="宋体" w:cs="宋体"/>
                <w:bCs/>
                <w:color w:val="000000"/>
                <w:szCs w:val="24"/>
                <w:lang w:val="en-US"/>
              </w:rPr>
              <w:t>,</w:t>
            </w:r>
            <w:r>
              <w:rPr>
                <w:rFonts w:hint="eastAsia" w:ascii="宋体" w:hAnsi="宋体" w:cs="宋体"/>
                <w:bCs/>
                <w:color w:val="000000"/>
                <w:szCs w:val="24"/>
              </w:rPr>
              <w:t>停送电及日常</w:t>
            </w:r>
            <w:r>
              <w:rPr>
                <w:rFonts w:hint="eastAsia" w:ascii="宋体" w:hAnsi="宋体" w:cs="宋体"/>
                <w:bCs/>
                <w:color w:val="000000"/>
                <w:szCs w:val="24"/>
                <w:lang w:eastAsia="zh-CN"/>
              </w:rPr>
              <w:t>维护</w:t>
            </w:r>
            <w:r>
              <w:rPr>
                <w:rFonts w:hint="eastAsia" w:ascii="宋体" w:hAnsi="宋体" w:cs="宋体"/>
                <w:bCs/>
                <w:color w:val="000000"/>
                <w:szCs w:val="24"/>
                <w:lang w:val="en-US" w:eastAsia="zh-CN"/>
              </w:rPr>
              <w:t>102 台</w:t>
            </w:r>
            <w:r>
              <w:rPr>
                <w:rFonts w:hint="eastAsia" w:ascii="宋体" w:hAnsi="宋体" w:cs="宋体"/>
                <w:bCs/>
                <w:color w:val="000000"/>
                <w:szCs w:val="24"/>
              </w:rPr>
              <w:t>次</w:t>
            </w:r>
            <w:r>
              <w:rPr>
                <w:rFonts w:hint="eastAsia" w:ascii="宋体" w:hAnsi="宋体" w:cs="宋体"/>
                <w:bCs/>
                <w:color w:val="000000"/>
                <w:szCs w:val="24"/>
                <w:lang w:eastAsia="zh-CN"/>
              </w:rPr>
              <w:t>。故障多为热元件综保跳闸故障</w:t>
            </w:r>
            <w:r>
              <w:rPr>
                <w:rFonts w:hint="eastAsia" w:ascii="宋体" w:hAnsi="宋体" w:cs="宋体"/>
                <w:bCs/>
                <w:color w:val="000000"/>
                <w:szCs w:val="24"/>
                <w:lang w:val="en-US" w:eastAsia="zh-CN"/>
              </w:rPr>
              <w:t xml:space="preserve">,照明故障维修  </w:t>
            </w:r>
          </w:p>
          <w:p w14:paraId="23BC816A">
            <w:pPr>
              <w:widowControl/>
              <w:numPr>
                <w:ilvl w:val="0"/>
                <w:numId w:val="3"/>
              </w:numPr>
              <w:tabs>
                <w:tab w:val="left" w:pos="240"/>
              </w:tabs>
              <w:spacing w:line="340" w:lineRule="exact"/>
              <w:rPr>
                <w:rFonts w:hint="default" w:ascii="宋体" w:hAnsi="宋体" w:cs="宋体"/>
                <w:bCs/>
                <w:color w:val="000000"/>
                <w:szCs w:val="24"/>
                <w:lang w:val="en-US" w:eastAsia="zh-CN"/>
              </w:rPr>
            </w:pPr>
            <w:r>
              <w:rPr>
                <w:rFonts w:hint="eastAsia" w:ascii="宋体" w:hAnsi="宋体" w:cs="宋体"/>
                <w:bCs/>
                <w:color w:val="000000"/>
                <w:szCs w:val="24"/>
                <w:lang w:val="en-US" w:eastAsia="zh-CN"/>
              </w:rPr>
              <w:t>重要故障：</w:t>
            </w:r>
          </w:p>
          <w:p w14:paraId="19BA41AB">
            <w:pPr>
              <w:widowControl/>
              <w:numPr>
                <w:ilvl w:val="0"/>
                <w:numId w:val="3"/>
              </w:numPr>
              <w:tabs>
                <w:tab w:val="left" w:pos="240"/>
              </w:tabs>
              <w:spacing w:line="340" w:lineRule="exact"/>
              <w:rPr>
                <w:rFonts w:hint="default" w:ascii="宋体" w:hAnsi="宋体" w:cs="宋体"/>
                <w:bCs/>
                <w:color w:val="000000"/>
                <w:szCs w:val="24"/>
                <w:lang w:val="en-US" w:eastAsia="zh-CN"/>
              </w:rPr>
            </w:pPr>
            <w:r>
              <w:rPr>
                <w:rFonts w:hint="eastAsia" w:ascii="宋体" w:hAnsi="宋体" w:cs="宋体"/>
                <w:bCs/>
                <w:color w:val="000000"/>
                <w:szCs w:val="24"/>
                <w:lang w:val="en-US" w:eastAsia="zh-CN"/>
              </w:rPr>
              <w:t>裂化剂一套接地整改，已完</w:t>
            </w:r>
          </w:p>
          <w:p w14:paraId="73473DD4">
            <w:pPr>
              <w:widowControl/>
              <w:numPr>
                <w:ilvl w:val="0"/>
                <w:numId w:val="3"/>
              </w:numPr>
              <w:tabs>
                <w:tab w:val="left" w:pos="240"/>
              </w:tabs>
              <w:spacing w:line="340" w:lineRule="exact"/>
              <w:rPr>
                <w:rFonts w:hint="default" w:ascii="宋体" w:hAnsi="宋体" w:cs="宋体"/>
                <w:bCs/>
                <w:color w:val="000000"/>
                <w:szCs w:val="24"/>
                <w:lang w:val="en-US" w:eastAsia="zh-CN"/>
              </w:rPr>
            </w:pPr>
            <w:r>
              <w:rPr>
                <w:rFonts w:hint="eastAsia" w:ascii="宋体" w:hAnsi="宋体" w:cs="宋体"/>
                <w:bCs/>
                <w:color w:val="000000"/>
                <w:szCs w:val="24"/>
                <w:lang w:val="en-US" w:eastAsia="zh-CN"/>
              </w:rPr>
              <w:t>贵剂一套C508电机检修，已完</w:t>
            </w:r>
          </w:p>
          <w:p w14:paraId="0CC7BF21">
            <w:pPr>
              <w:widowControl/>
              <w:numPr>
                <w:ilvl w:val="0"/>
                <w:numId w:val="3"/>
              </w:numPr>
              <w:tabs>
                <w:tab w:val="left" w:pos="240"/>
              </w:tabs>
              <w:spacing w:line="340" w:lineRule="exact"/>
              <w:rPr>
                <w:rFonts w:hint="default" w:ascii="宋体" w:hAnsi="宋体" w:cs="宋体"/>
                <w:bCs/>
                <w:color w:val="000000"/>
                <w:szCs w:val="24"/>
                <w:lang w:val="en-US" w:eastAsia="zh-CN"/>
              </w:rPr>
            </w:pPr>
            <w:r>
              <w:rPr>
                <w:rFonts w:hint="eastAsia" w:ascii="宋体" w:hAnsi="宋体" w:cs="宋体"/>
                <w:bCs/>
                <w:color w:val="000000"/>
                <w:szCs w:val="24"/>
                <w:lang w:val="en-US" w:eastAsia="zh-CN"/>
              </w:rPr>
              <w:t>配合催化剂年前用电设备检查，已完</w:t>
            </w:r>
          </w:p>
          <w:p w14:paraId="052F6EBD">
            <w:pPr>
              <w:widowControl/>
              <w:numPr>
                <w:ilvl w:val="0"/>
                <w:numId w:val="0"/>
              </w:numPr>
              <w:tabs>
                <w:tab w:val="left" w:pos="240"/>
              </w:tabs>
              <w:spacing w:line="340" w:lineRule="exact"/>
              <w:rPr>
                <w:rFonts w:hint="default" w:ascii="宋体" w:hAnsi="宋体" w:eastAsia="宋体" w:cs="Times New Roman"/>
                <w:bCs/>
                <w:kern w:val="2"/>
                <w:sz w:val="24"/>
                <w:szCs w:val="22"/>
                <w:lang w:val="en-US" w:eastAsia="zh-CN" w:bidi="ar-SA"/>
              </w:rPr>
            </w:pPr>
            <w:r>
              <w:rPr>
                <w:rFonts w:hint="eastAsia" w:ascii="宋体" w:hAnsi="宋体" w:cs="宋体"/>
                <w:b/>
                <w:bCs w:val="0"/>
                <w:color w:val="000000"/>
                <w:szCs w:val="24"/>
                <w:lang w:val="en-US" w:eastAsia="zh-CN"/>
              </w:rPr>
              <w:t>综合教培管理：教培：</w:t>
            </w:r>
            <w:r>
              <w:rPr>
                <w:rFonts w:hint="eastAsia" w:ascii="宋体" w:hAnsi="宋体" w:cs="宋体"/>
                <w:b w:val="0"/>
                <w:bCs/>
                <w:color w:val="000000"/>
                <w:szCs w:val="24"/>
                <w:lang w:val="en-US" w:eastAsia="zh-CN"/>
              </w:rPr>
              <w:t>1、</w:t>
            </w:r>
            <w:r>
              <w:rPr>
                <w:rFonts w:hint="eastAsia" w:ascii="宋体" w:hAnsi="宋体" w:eastAsia="宋体" w:cs="Times New Roman"/>
                <w:bCs/>
                <w:kern w:val="2"/>
                <w:sz w:val="24"/>
                <w:szCs w:val="22"/>
                <w:lang w:val="en-US" w:eastAsia="zh-CN" w:bidi="ar-SA"/>
              </w:rPr>
              <w:t>每天早上岗位练兵</w:t>
            </w:r>
            <w:r>
              <w:rPr>
                <w:rFonts w:hint="eastAsia" w:ascii="宋体" w:hAnsi="宋体" w:cs="Times New Roman"/>
                <w:bCs/>
                <w:kern w:val="2"/>
                <w:sz w:val="24"/>
                <w:szCs w:val="22"/>
                <w:lang w:val="en-US" w:eastAsia="zh-CN" w:bidi="ar-SA"/>
              </w:rPr>
              <w:t>。</w:t>
            </w:r>
          </w:p>
          <w:p w14:paraId="6A2FFCCD">
            <w:pPr>
              <w:widowControl/>
              <w:numPr>
                <w:ilvl w:val="0"/>
                <w:numId w:val="0"/>
              </w:numPr>
              <w:spacing w:line="340" w:lineRule="exact"/>
              <w:rPr>
                <w:rFonts w:hint="eastAsia" w:ascii="宋体" w:hAnsi="宋体" w:cs="宋体"/>
                <w:b/>
                <w:bCs/>
                <w:color w:val="000000"/>
                <w:szCs w:val="24"/>
              </w:rPr>
            </w:pPr>
            <w:r>
              <w:rPr>
                <w:rFonts w:hint="eastAsia" w:ascii="宋体" w:hAnsi="宋体" w:cs="宋体"/>
                <w:b/>
                <w:bCs/>
                <w:color w:val="000000"/>
                <w:szCs w:val="24"/>
              </w:rPr>
              <w:t>施工：</w:t>
            </w:r>
          </w:p>
          <w:p w14:paraId="04A9D355">
            <w:pPr>
              <w:widowControl/>
              <w:numPr>
                <w:ilvl w:val="0"/>
                <w:numId w:val="4"/>
              </w:numPr>
              <w:tabs>
                <w:tab w:val="left" w:pos="240"/>
              </w:tabs>
              <w:spacing w:line="340" w:lineRule="exact"/>
              <w:ind w:left="0" w:leftChars="0" w:firstLine="0" w:firstLineChars="0"/>
              <w:rPr>
                <w:rFonts w:hint="eastAsia" w:ascii="宋体" w:hAnsi="宋体" w:cs="宋体"/>
                <w:bCs/>
                <w:color w:val="000000"/>
                <w:szCs w:val="24"/>
                <w:lang w:val="en-US" w:eastAsia="zh-CN"/>
              </w:rPr>
            </w:pPr>
            <w:r>
              <w:rPr>
                <w:rFonts w:hint="eastAsia" w:ascii="宋体" w:hAnsi="宋体" w:cs="宋体"/>
                <w:bCs/>
                <w:color w:val="000000"/>
                <w:szCs w:val="24"/>
                <w:lang w:val="en-US" w:eastAsia="zh-CN"/>
              </w:rPr>
              <w:t>二套加氢F1202整改，已完</w:t>
            </w:r>
          </w:p>
          <w:p w14:paraId="5324D33E">
            <w:pPr>
              <w:widowControl/>
              <w:numPr>
                <w:ilvl w:val="0"/>
                <w:numId w:val="4"/>
              </w:numPr>
              <w:tabs>
                <w:tab w:val="left" w:pos="240"/>
              </w:tabs>
              <w:spacing w:line="340" w:lineRule="exact"/>
              <w:ind w:left="0" w:leftChars="0" w:firstLine="0" w:firstLineChars="0"/>
              <w:rPr>
                <w:rFonts w:hint="default" w:ascii="宋体" w:hAnsi="宋体" w:cs="宋体"/>
                <w:bCs/>
                <w:color w:val="000000"/>
                <w:szCs w:val="24"/>
                <w:lang w:val="en-US" w:eastAsia="zh-CN"/>
              </w:rPr>
            </w:pPr>
            <w:r>
              <w:rPr>
                <w:rFonts w:hint="eastAsia" w:ascii="宋体" w:hAnsi="宋体" w:cs="宋体"/>
                <w:bCs/>
                <w:color w:val="000000"/>
                <w:szCs w:val="24"/>
                <w:lang w:val="en-US" w:eastAsia="zh-CN"/>
              </w:rPr>
              <w:t>二套加氢F1203、F1204整改，已完</w:t>
            </w:r>
          </w:p>
          <w:p w14:paraId="78D2018F">
            <w:pPr>
              <w:widowControl/>
              <w:numPr>
                <w:ilvl w:val="0"/>
                <w:numId w:val="4"/>
              </w:numPr>
              <w:tabs>
                <w:tab w:val="left" w:pos="240"/>
              </w:tabs>
              <w:spacing w:line="340" w:lineRule="exact"/>
              <w:ind w:left="0" w:leftChars="0" w:firstLine="0" w:firstLineChars="0"/>
              <w:rPr>
                <w:rFonts w:hint="default" w:ascii="宋体" w:hAnsi="宋体" w:cs="宋体"/>
                <w:bCs/>
                <w:color w:val="000000"/>
                <w:szCs w:val="24"/>
                <w:lang w:val="en-US" w:eastAsia="zh-CN"/>
              </w:rPr>
            </w:pPr>
            <w:r>
              <w:rPr>
                <w:rFonts w:hint="eastAsia" w:ascii="宋体" w:hAnsi="宋体" w:cs="宋体"/>
                <w:bCs/>
                <w:color w:val="000000"/>
                <w:szCs w:val="24"/>
                <w:lang w:val="en-US" w:eastAsia="zh-CN"/>
              </w:rPr>
              <w:t>特材择二四楼动力箱拆除，已完</w:t>
            </w:r>
          </w:p>
          <w:p w14:paraId="32D68143">
            <w:pPr>
              <w:widowControl/>
              <w:numPr>
                <w:ilvl w:val="0"/>
                <w:numId w:val="4"/>
              </w:numPr>
              <w:tabs>
                <w:tab w:val="left" w:pos="240"/>
              </w:tabs>
              <w:spacing w:line="340" w:lineRule="exact"/>
              <w:ind w:left="0" w:leftChars="0" w:firstLine="0" w:firstLineChars="0"/>
              <w:rPr>
                <w:rFonts w:hint="default" w:ascii="宋体" w:hAnsi="宋体" w:cs="宋体"/>
                <w:bCs/>
                <w:color w:val="000000"/>
                <w:szCs w:val="24"/>
                <w:lang w:val="en-US" w:eastAsia="zh-CN"/>
              </w:rPr>
            </w:pPr>
            <w:r>
              <w:rPr>
                <w:rFonts w:hint="eastAsia" w:ascii="宋体" w:hAnsi="宋体" w:cs="宋体"/>
                <w:bCs/>
                <w:color w:val="000000"/>
                <w:szCs w:val="24"/>
                <w:lang w:val="en-US" w:eastAsia="zh-CN"/>
              </w:rPr>
              <w:t>裂化剂三台电机检修，已完</w:t>
            </w:r>
          </w:p>
          <w:p w14:paraId="62831350">
            <w:pPr>
              <w:widowControl/>
              <w:numPr>
                <w:ilvl w:val="0"/>
                <w:numId w:val="4"/>
              </w:numPr>
              <w:tabs>
                <w:tab w:val="left" w:pos="240"/>
              </w:tabs>
              <w:spacing w:line="340" w:lineRule="exact"/>
              <w:ind w:left="0" w:leftChars="0" w:firstLine="0" w:firstLineChars="0"/>
              <w:rPr>
                <w:rFonts w:hint="eastAsia" w:ascii="宋体" w:hAnsi="宋体" w:cs="宋体"/>
                <w:bCs/>
                <w:color w:val="000000"/>
                <w:szCs w:val="24"/>
                <w:lang w:val="en-US" w:eastAsia="zh-CN"/>
              </w:rPr>
            </w:pPr>
            <w:r>
              <w:rPr>
                <w:rFonts w:hint="eastAsia" w:ascii="宋体" w:hAnsi="宋体" w:cs="宋体"/>
                <w:bCs/>
                <w:color w:val="000000"/>
                <w:szCs w:val="24"/>
                <w:lang w:val="en-US" w:eastAsia="zh-CN"/>
              </w:rPr>
              <w:t>裂化剂三套大孔胶渣配电，未完</w:t>
            </w:r>
          </w:p>
          <w:p w14:paraId="7DB925F3">
            <w:pPr>
              <w:widowControl/>
              <w:numPr>
                <w:ilvl w:val="0"/>
                <w:numId w:val="4"/>
              </w:numPr>
              <w:tabs>
                <w:tab w:val="left" w:pos="240"/>
              </w:tabs>
              <w:spacing w:line="340" w:lineRule="exact"/>
              <w:ind w:left="0" w:leftChars="0" w:firstLine="0" w:firstLineChars="0"/>
              <w:rPr>
                <w:rFonts w:hint="eastAsia" w:ascii="宋体" w:hAnsi="宋体" w:cs="宋体"/>
                <w:bCs/>
                <w:color w:val="000000"/>
                <w:szCs w:val="24"/>
                <w:lang w:val="en-US" w:eastAsia="zh-CN"/>
              </w:rPr>
            </w:pPr>
            <w:r>
              <w:rPr>
                <w:rFonts w:hint="eastAsia" w:ascii="宋体" w:hAnsi="宋体" w:cs="宋体"/>
                <w:bCs/>
                <w:color w:val="000000"/>
                <w:szCs w:val="24"/>
                <w:lang w:val="en-US" w:eastAsia="zh-CN"/>
              </w:rPr>
              <w:t>裂化剂三套P1127控制柜移位，已完</w:t>
            </w:r>
          </w:p>
          <w:p w14:paraId="4345CB45">
            <w:pPr>
              <w:widowControl/>
              <w:numPr>
                <w:ilvl w:val="0"/>
                <w:numId w:val="4"/>
              </w:numPr>
              <w:tabs>
                <w:tab w:val="left" w:pos="240"/>
              </w:tabs>
              <w:spacing w:line="340" w:lineRule="exact"/>
              <w:ind w:left="0" w:leftChars="0" w:firstLine="0" w:firstLineChars="0"/>
              <w:rPr>
                <w:rFonts w:hint="eastAsia" w:ascii="宋体" w:hAnsi="宋体" w:cs="宋体"/>
                <w:bCs/>
                <w:color w:val="000000"/>
                <w:szCs w:val="24"/>
                <w:lang w:val="en-US" w:eastAsia="zh-CN"/>
              </w:rPr>
            </w:pPr>
            <w:r>
              <w:rPr>
                <w:rFonts w:hint="eastAsia" w:ascii="宋体" w:hAnsi="宋体" w:cs="宋体"/>
                <w:bCs/>
                <w:color w:val="000000"/>
                <w:szCs w:val="24"/>
                <w:lang w:val="en-US" w:eastAsia="zh-CN"/>
              </w:rPr>
              <w:t>一套加氢C1220配电，已完</w:t>
            </w:r>
          </w:p>
          <w:p w14:paraId="03956B7A">
            <w:pPr>
              <w:widowControl/>
              <w:numPr>
                <w:ilvl w:val="0"/>
                <w:numId w:val="0"/>
              </w:numPr>
              <w:tabs>
                <w:tab w:val="left" w:pos="240"/>
              </w:tabs>
              <w:spacing w:line="340" w:lineRule="exact"/>
              <w:ind w:leftChars="0"/>
              <w:rPr>
                <w:rFonts w:hint="default" w:ascii="宋体" w:hAnsi="宋体" w:cs="宋体"/>
                <w:b w:val="0"/>
                <w:bCs/>
                <w:color w:val="000000"/>
                <w:szCs w:val="24"/>
                <w:lang w:val="en-US" w:eastAsia="zh-CN"/>
              </w:rPr>
            </w:pPr>
            <w:r>
              <w:rPr>
                <w:rFonts w:hint="eastAsia" w:ascii="宋体" w:hAnsi="宋体" w:cs="宋体"/>
                <w:b/>
                <w:color w:val="000000"/>
                <w:szCs w:val="24"/>
                <w:lang w:val="en-US"/>
              </w:rPr>
              <w:t>加班</w:t>
            </w:r>
            <w:r>
              <w:rPr>
                <w:rFonts w:hint="eastAsia" w:ascii="宋体" w:hAnsi="宋体" w:cs="宋体"/>
                <w:b/>
                <w:color w:val="000000"/>
                <w:szCs w:val="24"/>
                <w:lang w:val="en-US" w:eastAsia="zh-CN"/>
              </w:rPr>
              <w:t>及好人好事</w:t>
            </w:r>
            <w:r>
              <w:rPr>
                <w:rFonts w:hint="eastAsia" w:ascii="宋体" w:hAnsi="宋体" w:cs="宋体"/>
                <w:b/>
                <w:color w:val="000000"/>
                <w:szCs w:val="24"/>
                <w:lang w:val="en-US"/>
              </w:rPr>
              <w:t>：</w:t>
            </w:r>
            <w:r>
              <w:rPr>
                <w:rFonts w:hint="eastAsia" w:ascii="宋体" w:hAnsi="宋体" w:cs="宋体"/>
                <w:b w:val="0"/>
                <w:bCs/>
                <w:color w:val="000000"/>
                <w:szCs w:val="24"/>
                <w:lang w:val="en-US" w:eastAsia="zh-CN"/>
              </w:rPr>
              <w:t>1.上周大休加班 6人次  2.周末两天巡检  3.星期天加班处理特材择二F1002故障，现场电机开盖检查</w:t>
            </w:r>
          </w:p>
          <w:p w14:paraId="071841DB">
            <w:pPr>
              <w:widowControl/>
              <w:numPr>
                <w:ilvl w:val="0"/>
                <w:numId w:val="0"/>
              </w:numPr>
              <w:tabs>
                <w:tab w:val="left" w:pos="240"/>
              </w:tabs>
              <w:spacing w:line="340" w:lineRule="exact"/>
              <w:rPr>
                <w:rFonts w:hint="default" w:ascii="宋体" w:hAnsi="宋体" w:cs="宋体"/>
                <w:b/>
                <w:bCs w:val="0"/>
                <w:color w:val="000000"/>
                <w:szCs w:val="24"/>
                <w:lang w:val="en-US" w:eastAsia="zh-CN"/>
              </w:rPr>
            </w:pPr>
            <w:r>
              <w:rPr>
                <w:rFonts w:hint="eastAsia" w:ascii="宋体" w:hAnsi="宋体" w:cs="宋体"/>
                <w:b/>
                <w:color w:val="000000"/>
                <w:szCs w:val="24"/>
                <w:lang w:val="en-US" w:eastAsia="zh-CN"/>
              </w:rPr>
              <w:t xml:space="preserve"> </w:t>
            </w:r>
            <w:r>
              <w:rPr>
                <w:rFonts w:hint="eastAsia" w:ascii="宋体" w:hAnsi="宋体" w:cs="宋体"/>
                <w:b/>
                <w:bCs w:val="0"/>
                <w:color w:val="000000"/>
                <w:szCs w:val="24"/>
                <w:lang w:val="en-US" w:eastAsia="zh-CN"/>
              </w:rPr>
              <w:t xml:space="preserve">安全观察         </w:t>
            </w:r>
          </w:p>
          <w:p w14:paraId="48B4843E">
            <w:pPr>
              <w:widowControl/>
              <w:numPr>
                <w:ilvl w:val="0"/>
                <w:numId w:val="5"/>
              </w:numPr>
              <w:spacing w:line="340" w:lineRule="exact"/>
              <w:rPr>
                <w:rFonts w:hint="eastAsia" w:ascii="宋体" w:hAnsi="宋体" w:cs="宋体"/>
                <w:b/>
                <w:bCs/>
                <w:color w:val="000000"/>
                <w:szCs w:val="24"/>
              </w:rPr>
            </w:pPr>
            <w:r>
              <w:rPr>
                <w:rFonts w:hint="eastAsia" w:ascii="宋体" w:hAnsi="宋体" w:cs="宋体"/>
                <w:b/>
                <w:bCs/>
                <w:color w:val="000000"/>
                <w:szCs w:val="24"/>
              </w:rPr>
              <w:t>下</w:t>
            </w:r>
            <w:r>
              <w:rPr>
                <w:b/>
                <w:bCs/>
                <w:color w:val="000000"/>
                <w:szCs w:val="24"/>
              </w:rPr>
              <w:t xml:space="preserve"> </w:t>
            </w:r>
            <w:r>
              <w:rPr>
                <w:rFonts w:hint="eastAsia" w:ascii="宋体" w:hAnsi="宋体" w:cs="宋体"/>
                <w:b/>
                <w:bCs/>
                <w:color w:val="000000"/>
                <w:szCs w:val="24"/>
              </w:rPr>
              <w:t>周</w:t>
            </w:r>
            <w:r>
              <w:rPr>
                <w:b/>
                <w:bCs/>
                <w:color w:val="000000"/>
                <w:szCs w:val="24"/>
              </w:rPr>
              <w:t xml:space="preserve"> </w:t>
            </w:r>
            <w:r>
              <w:rPr>
                <w:rFonts w:hint="eastAsia" w:ascii="宋体" w:hAnsi="宋体" w:cs="宋体"/>
                <w:b/>
                <w:bCs/>
                <w:color w:val="000000"/>
                <w:szCs w:val="24"/>
              </w:rPr>
              <w:t>工</w:t>
            </w:r>
            <w:r>
              <w:rPr>
                <w:b/>
                <w:bCs/>
                <w:color w:val="000000"/>
                <w:szCs w:val="24"/>
              </w:rPr>
              <w:t xml:space="preserve"> </w:t>
            </w:r>
            <w:r>
              <w:rPr>
                <w:rFonts w:hint="eastAsia" w:ascii="宋体" w:hAnsi="宋体" w:cs="宋体"/>
                <w:b/>
                <w:bCs/>
                <w:color w:val="000000"/>
                <w:szCs w:val="24"/>
              </w:rPr>
              <w:t>作</w:t>
            </w:r>
            <w:r>
              <w:rPr>
                <w:b/>
                <w:bCs/>
                <w:color w:val="000000"/>
                <w:szCs w:val="24"/>
              </w:rPr>
              <w:t xml:space="preserve"> </w:t>
            </w:r>
            <w:r>
              <w:rPr>
                <w:rFonts w:hint="eastAsia" w:ascii="宋体" w:hAnsi="宋体" w:cs="宋体"/>
                <w:b/>
                <w:bCs/>
                <w:color w:val="000000"/>
                <w:szCs w:val="24"/>
              </w:rPr>
              <w:t>安</w:t>
            </w:r>
            <w:r>
              <w:rPr>
                <w:b/>
                <w:bCs/>
                <w:color w:val="000000"/>
                <w:szCs w:val="24"/>
              </w:rPr>
              <w:t xml:space="preserve"> </w:t>
            </w:r>
            <w:r>
              <w:rPr>
                <w:rFonts w:hint="eastAsia" w:ascii="宋体" w:hAnsi="宋体" w:cs="宋体"/>
                <w:b/>
                <w:bCs/>
                <w:color w:val="000000"/>
                <w:szCs w:val="24"/>
              </w:rPr>
              <w:t>排：</w:t>
            </w:r>
          </w:p>
          <w:p w14:paraId="2263C0C9">
            <w:pPr>
              <w:widowControl/>
              <w:numPr>
                <w:ilvl w:val="0"/>
                <w:numId w:val="6"/>
              </w:numPr>
              <w:tabs>
                <w:tab w:val="left" w:pos="240"/>
              </w:tabs>
              <w:spacing w:line="340" w:lineRule="exact"/>
              <w:ind w:leftChars="0"/>
              <w:rPr>
                <w:rFonts w:hint="default" w:ascii="宋体" w:hAnsi="宋体" w:cs="宋体"/>
                <w:bCs/>
                <w:color w:val="000000"/>
                <w:szCs w:val="24"/>
                <w:lang w:val="en-US" w:eastAsia="zh-CN"/>
              </w:rPr>
            </w:pPr>
            <w:r>
              <w:rPr>
                <w:rFonts w:hint="eastAsia" w:ascii="宋体" w:hAnsi="宋体" w:cs="宋体"/>
                <w:bCs/>
                <w:color w:val="000000"/>
                <w:szCs w:val="24"/>
                <w:lang w:val="en-US" w:eastAsia="zh-CN"/>
              </w:rPr>
              <w:t>裂化剂三套大孔胶渣配电</w:t>
            </w:r>
          </w:p>
          <w:p w14:paraId="5286E46A">
            <w:pPr>
              <w:widowControl/>
              <w:numPr>
                <w:ilvl w:val="0"/>
                <w:numId w:val="6"/>
              </w:numPr>
              <w:tabs>
                <w:tab w:val="left" w:pos="240"/>
              </w:tabs>
              <w:spacing w:line="340" w:lineRule="exact"/>
              <w:ind w:leftChars="0"/>
              <w:rPr>
                <w:rFonts w:hint="default" w:ascii="宋体" w:hAnsi="宋体" w:cs="宋体"/>
                <w:bCs/>
                <w:color w:val="000000"/>
                <w:szCs w:val="24"/>
                <w:lang w:val="en-US" w:eastAsia="zh-CN"/>
              </w:rPr>
            </w:pPr>
            <w:r>
              <w:rPr>
                <w:rFonts w:hint="eastAsia" w:ascii="宋体" w:hAnsi="宋体" w:cs="宋体"/>
                <w:bCs/>
                <w:color w:val="000000"/>
                <w:szCs w:val="24"/>
                <w:lang w:val="en-US" w:eastAsia="zh-CN"/>
              </w:rPr>
              <w:t>特材择二F1002加热炉检修</w:t>
            </w:r>
          </w:p>
          <w:p w14:paraId="05B41380">
            <w:pPr>
              <w:widowControl/>
              <w:numPr>
                <w:ilvl w:val="0"/>
                <w:numId w:val="6"/>
              </w:numPr>
              <w:tabs>
                <w:tab w:val="left" w:pos="240"/>
              </w:tabs>
              <w:spacing w:line="340" w:lineRule="exact"/>
              <w:ind w:leftChars="0"/>
              <w:rPr>
                <w:rFonts w:hint="default" w:ascii="宋体" w:hAnsi="宋体" w:cs="宋体"/>
                <w:bCs/>
                <w:color w:val="000000"/>
                <w:szCs w:val="24"/>
                <w:lang w:val="en-US" w:eastAsia="zh-CN"/>
              </w:rPr>
            </w:pPr>
            <w:r>
              <w:rPr>
                <w:rFonts w:hint="eastAsia" w:ascii="宋体" w:hAnsi="宋体" w:cs="宋体"/>
                <w:bCs/>
                <w:color w:val="000000"/>
                <w:szCs w:val="24"/>
                <w:lang w:val="en-US" w:eastAsia="zh-CN"/>
              </w:rPr>
              <w:t>综合车间氨氮P1906/1.2电机配电</w:t>
            </w:r>
          </w:p>
          <w:p w14:paraId="782A5897">
            <w:pPr>
              <w:widowControl/>
              <w:numPr>
                <w:ilvl w:val="0"/>
                <w:numId w:val="6"/>
              </w:numPr>
              <w:tabs>
                <w:tab w:val="left" w:pos="240"/>
              </w:tabs>
              <w:spacing w:line="340" w:lineRule="exact"/>
              <w:ind w:leftChars="0"/>
              <w:rPr>
                <w:rFonts w:hint="default" w:ascii="宋体" w:hAnsi="宋体" w:cs="宋体"/>
                <w:bCs/>
                <w:color w:val="000000"/>
                <w:szCs w:val="24"/>
                <w:lang w:val="en-US" w:eastAsia="zh-CN"/>
              </w:rPr>
            </w:pPr>
            <w:r>
              <w:rPr>
                <w:rFonts w:hint="eastAsia" w:ascii="宋体" w:hAnsi="宋体" w:cs="宋体"/>
                <w:bCs/>
                <w:color w:val="000000"/>
                <w:szCs w:val="24"/>
                <w:lang w:val="en-US" w:eastAsia="zh-CN"/>
              </w:rPr>
              <w:t>裂化剂车间照明维修</w:t>
            </w:r>
          </w:p>
          <w:p w14:paraId="5CB6A448">
            <w:pPr>
              <w:widowControl/>
              <w:numPr>
                <w:ilvl w:val="0"/>
                <w:numId w:val="0"/>
              </w:numPr>
              <w:tabs>
                <w:tab w:val="left" w:pos="240"/>
              </w:tabs>
              <w:spacing w:line="340" w:lineRule="exact"/>
              <w:ind w:leftChars="0"/>
              <w:rPr>
                <w:rFonts w:hint="default" w:ascii="宋体" w:hAnsi="宋体" w:cs="宋体"/>
                <w:bCs/>
                <w:color w:val="000000"/>
                <w:szCs w:val="24"/>
                <w:lang w:val="en-US" w:eastAsia="zh-CN"/>
              </w:rPr>
            </w:pP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36355B63">
            <w:pPr>
              <w:spacing w:line="360" w:lineRule="auto"/>
              <w:jc w:val="center"/>
              <w:rPr>
                <w:rFonts w:ascii="宋体" w:hAnsi="宋体"/>
                <w:color w:val="FF0000"/>
                <w:sz w:val="28"/>
              </w:rPr>
            </w:pPr>
            <w:r>
              <w:rPr>
                <w:rFonts w:hint="eastAsia" w:ascii="宋体" w:hAnsi="宋体"/>
                <w:color w:val="FF0000"/>
                <w:sz w:val="28"/>
                <w:szCs w:val="28"/>
              </w:rPr>
              <w:t>电</w:t>
            </w:r>
            <w:r>
              <w:rPr>
                <w:rFonts w:hint="eastAsia" w:ascii="宋体" w:hAnsi="宋体"/>
                <w:color w:val="FF0000"/>
                <w:sz w:val="28"/>
                <w:szCs w:val="28"/>
                <w:lang w:eastAsia="zh-CN"/>
              </w:rPr>
              <w:t>气</w:t>
            </w:r>
            <w:r>
              <w:rPr>
                <w:rFonts w:hint="eastAsia" w:ascii="宋体" w:hAnsi="宋体"/>
                <w:color w:val="FF0000"/>
                <w:sz w:val="28"/>
                <w:szCs w:val="28"/>
              </w:rPr>
              <w:t>一班</w:t>
            </w:r>
          </w:p>
        </w:tc>
      </w:tr>
      <w:tr w14:paraId="26FC6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90"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1F9F0C16">
            <w:pPr>
              <w:spacing w:line="360" w:lineRule="auto"/>
              <w:jc w:val="center"/>
              <w:rPr>
                <w:rFonts w:hint="eastAsia" w:ascii="宋体" w:hAnsi="宋体" w:eastAsia="宋体"/>
                <w:szCs w:val="24"/>
                <w:lang w:val="en-US" w:eastAsia="zh-CN"/>
              </w:rPr>
            </w:pPr>
            <w:r>
              <w:rPr>
                <w:rFonts w:hint="eastAsia" w:ascii="宋体" w:hAnsi="宋体"/>
                <w:szCs w:val="24"/>
                <w:lang w:val="en-US" w:eastAsia="zh-CN"/>
              </w:rPr>
              <w:t>2</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13E37022">
            <w:pPr>
              <w:widowControl/>
              <w:numPr>
                <w:ilvl w:val="0"/>
                <w:numId w:val="7"/>
              </w:numPr>
              <w:spacing w:line="240" w:lineRule="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安全： 1、上周申报高危作业9处，高处作业9处</w:t>
            </w:r>
          </w:p>
          <w:p w14:paraId="75C12670">
            <w:pPr>
              <w:widowControl/>
              <w:numPr>
                <w:ilvl w:val="0"/>
                <w:numId w:val="8"/>
              </w:numPr>
              <w:spacing w:line="240" w:lineRule="auto"/>
              <w:ind w:left="1102" w:leftChars="0" w:firstLine="0" w:firstLineChars="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班组血压异常人员持续监测</w:t>
            </w:r>
          </w:p>
          <w:p w14:paraId="4C02FD00">
            <w:pPr>
              <w:widowControl/>
              <w:numPr>
                <w:ilvl w:val="0"/>
                <w:numId w:val="8"/>
              </w:numPr>
              <w:spacing w:line="240" w:lineRule="auto"/>
              <w:ind w:left="1102" w:leftChars="0" w:firstLine="0" w:firstLineChars="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学习安全活动文件</w:t>
            </w:r>
          </w:p>
          <w:p w14:paraId="06ECE924">
            <w:pPr>
              <w:widowControl/>
              <w:numPr>
                <w:ilvl w:val="0"/>
                <w:numId w:val="7"/>
              </w:numPr>
              <w:spacing w:line="240" w:lineRule="auto"/>
              <w:rPr>
                <w:rFonts w:hint="eastAsia" w:asciiTheme="minorEastAsia" w:hAnsiTheme="minorEastAsia" w:eastAsiaTheme="minorEastAsia" w:cstheme="minorEastAsia"/>
                <w:bCs/>
                <w:color w:val="000000"/>
                <w:sz w:val="24"/>
                <w:szCs w:val="24"/>
                <w:highlight w:val="none"/>
                <w:lang w:val="en-US"/>
              </w:rPr>
            </w:pPr>
            <w:r>
              <w:rPr>
                <w:rFonts w:hint="eastAsia" w:asciiTheme="minorEastAsia" w:hAnsiTheme="minorEastAsia" w:eastAsiaTheme="minorEastAsia" w:cstheme="minorEastAsia"/>
                <w:bCs/>
                <w:color w:val="000000"/>
                <w:sz w:val="24"/>
                <w:szCs w:val="24"/>
                <w:highlight w:val="none"/>
                <w:lang w:val="en-US" w:eastAsia="zh-CN"/>
              </w:rPr>
              <w:t>生产：上</w:t>
            </w:r>
            <w:r>
              <w:rPr>
                <w:rFonts w:hint="eastAsia" w:asciiTheme="minorEastAsia" w:hAnsiTheme="minorEastAsia" w:eastAsiaTheme="minorEastAsia" w:cstheme="minorEastAsia"/>
                <w:bCs/>
                <w:color w:val="000000"/>
                <w:sz w:val="24"/>
                <w:szCs w:val="24"/>
                <w:highlight w:val="none"/>
                <w:lang w:val="en-US"/>
              </w:rPr>
              <w:t>周云溪基地电气设备运行正常，特护设备运行情况良好。</w:t>
            </w:r>
            <w:r>
              <w:rPr>
                <w:rFonts w:hint="eastAsia" w:asciiTheme="minorEastAsia" w:hAnsiTheme="minorEastAsia" w:eastAsiaTheme="minorEastAsia" w:cstheme="minorEastAsia"/>
                <w:bCs/>
                <w:color w:val="000000"/>
                <w:sz w:val="24"/>
                <w:szCs w:val="24"/>
                <w:lang w:val="en-US"/>
              </w:rPr>
              <w:t>停送电</w:t>
            </w:r>
            <w:r>
              <w:rPr>
                <w:rFonts w:hint="eastAsia" w:asciiTheme="minorEastAsia" w:hAnsiTheme="minorEastAsia" w:eastAsiaTheme="minorEastAsia" w:cstheme="minorEastAsia"/>
                <w:bCs/>
                <w:color w:val="000000"/>
                <w:sz w:val="24"/>
                <w:szCs w:val="24"/>
                <w:lang w:val="en-US" w:eastAsia="zh-CN"/>
              </w:rPr>
              <w:t>及日常维护100</w:t>
            </w:r>
            <w:r>
              <w:rPr>
                <w:rFonts w:hint="eastAsia" w:asciiTheme="minorEastAsia" w:hAnsiTheme="minorEastAsia" w:eastAsiaTheme="minorEastAsia" w:cstheme="minorEastAsia"/>
                <w:bCs/>
                <w:color w:val="000000"/>
                <w:sz w:val="24"/>
                <w:szCs w:val="24"/>
                <w:lang w:val="en-US"/>
              </w:rPr>
              <w:t>起、故障处理</w:t>
            </w:r>
            <w:r>
              <w:rPr>
                <w:rFonts w:hint="eastAsia" w:asciiTheme="minorEastAsia" w:hAnsiTheme="minorEastAsia" w:eastAsiaTheme="minorEastAsia" w:cstheme="minorEastAsia"/>
                <w:bCs/>
                <w:color w:val="000000"/>
                <w:sz w:val="24"/>
                <w:szCs w:val="24"/>
                <w:lang w:val="en-US" w:eastAsia="zh-CN"/>
              </w:rPr>
              <w:t>10</w:t>
            </w:r>
            <w:r>
              <w:rPr>
                <w:rFonts w:hint="eastAsia" w:asciiTheme="minorEastAsia" w:hAnsiTheme="minorEastAsia" w:eastAsiaTheme="minorEastAsia" w:cstheme="minorEastAsia"/>
                <w:bCs/>
                <w:color w:val="000000"/>
                <w:sz w:val="24"/>
                <w:szCs w:val="24"/>
                <w:lang w:val="en-US"/>
              </w:rPr>
              <w:t>起</w:t>
            </w:r>
            <w:r>
              <w:rPr>
                <w:rFonts w:hint="eastAsia" w:asciiTheme="minorEastAsia" w:hAnsiTheme="minorEastAsia" w:eastAsiaTheme="minorEastAsia" w:cstheme="minorEastAsia"/>
                <w:bCs/>
                <w:color w:val="000000"/>
                <w:sz w:val="24"/>
                <w:szCs w:val="24"/>
                <w:lang w:val="en-US" w:eastAsia="zh-CN"/>
              </w:rPr>
              <w:t>，</w:t>
            </w:r>
            <w:r>
              <w:rPr>
                <w:rFonts w:hint="eastAsia" w:asciiTheme="minorEastAsia" w:hAnsiTheme="minorEastAsia" w:eastAsiaTheme="minorEastAsia" w:cstheme="minorEastAsia"/>
                <w:bCs/>
                <w:color w:val="000000"/>
                <w:sz w:val="24"/>
                <w:szCs w:val="24"/>
                <w:lang w:val="en-US"/>
              </w:rPr>
              <w:t>主要故障</w:t>
            </w:r>
            <w:r>
              <w:rPr>
                <w:rFonts w:hint="eastAsia" w:asciiTheme="minorEastAsia" w:hAnsiTheme="minorEastAsia" w:eastAsiaTheme="minorEastAsia" w:cstheme="minorEastAsia"/>
                <w:bCs/>
                <w:color w:val="000000"/>
                <w:sz w:val="24"/>
                <w:szCs w:val="24"/>
                <w:lang w:val="en-US" w:eastAsia="zh-CN"/>
              </w:rPr>
              <w:t>为设备过载跳闸、电加热故障、尾部散热风机故障、照明故障处理等</w:t>
            </w:r>
            <w:r>
              <w:rPr>
                <w:rFonts w:hint="eastAsia" w:asciiTheme="minorEastAsia" w:hAnsiTheme="minorEastAsia" w:eastAsiaTheme="minorEastAsia" w:cstheme="minorEastAsia"/>
                <w:bCs/>
                <w:color w:val="000000"/>
                <w:sz w:val="24"/>
                <w:szCs w:val="24"/>
                <w:highlight w:val="none"/>
                <w:lang w:val="en-US"/>
              </w:rPr>
              <w:t>；</w:t>
            </w:r>
            <w:r>
              <w:rPr>
                <w:rFonts w:hint="eastAsia" w:asciiTheme="minorEastAsia" w:hAnsiTheme="minorEastAsia" w:eastAsiaTheme="minorEastAsia" w:cstheme="minorEastAsia"/>
                <w:bCs/>
                <w:color w:val="000000"/>
                <w:sz w:val="24"/>
                <w:szCs w:val="24"/>
                <w:highlight w:val="none"/>
                <w:lang w:val="en-US" w:eastAsia="zh-CN"/>
              </w:rPr>
              <w:t>建立检维修工单110张</w:t>
            </w:r>
          </w:p>
          <w:p w14:paraId="731754BE">
            <w:pPr>
              <w:widowControl/>
              <w:numPr>
                <w:ilvl w:val="0"/>
                <w:numId w:val="7"/>
              </w:numPr>
              <w:spacing w:line="240" w:lineRule="auto"/>
              <w:rPr>
                <w:rFonts w:hint="eastAsia" w:asciiTheme="minorEastAsia" w:hAnsiTheme="minorEastAsia" w:eastAsiaTheme="minorEastAsia" w:cstheme="minorEastAsia"/>
                <w:bCs/>
                <w:color w:val="000000"/>
                <w:sz w:val="24"/>
                <w:szCs w:val="24"/>
                <w:highlight w:val="none"/>
                <w:u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主要工作：   1、</w:t>
            </w:r>
            <w:r>
              <w:rPr>
                <w:rFonts w:hint="eastAsia" w:asciiTheme="minorEastAsia" w:hAnsiTheme="minorEastAsia" w:eastAsiaTheme="minorEastAsia" w:cstheme="minorEastAsia"/>
                <w:bCs/>
                <w:color w:val="000000"/>
                <w:sz w:val="24"/>
                <w:szCs w:val="24"/>
                <w:highlight w:val="none"/>
                <w:u w:val="none"/>
                <w:lang w:val="en-US" w:eastAsia="zh-CN"/>
              </w:rPr>
              <w:t>云溪综合车间照明灯具共更换80盏，已完</w:t>
            </w:r>
          </w:p>
          <w:p w14:paraId="19C24506">
            <w:pPr>
              <w:widowControl/>
              <w:numPr>
                <w:ilvl w:val="0"/>
                <w:numId w:val="9"/>
              </w:numPr>
              <w:spacing w:line="240" w:lineRule="auto"/>
              <w:ind w:left="1680" w:leftChars="0"/>
              <w:rPr>
                <w:rFonts w:hint="eastAsia" w:asciiTheme="minorEastAsia" w:hAnsiTheme="minorEastAsia" w:eastAsiaTheme="minorEastAsia" w:cstheme="minorEastAsia"/>
                <w:bCs/>
                <w:color w:val="000000"/>
                <w:sz w:val="24"/>
                <w:szCs w:val="24"/>
                <w:highlight w:val="none"/>
                <w:u w:val="none"/>
                <w:lang w:val="en-US" w:eastAsia="zh-CN"/>
              </w:rPr>
            </w:pPr>
            <w:r>
              <w:rPr>
                <w:rFonts w:hint="eastAsia" w:asciiTheme="minorEastAsia" w:hAnsiTheme="minorEastAsia" w:eastAsiaTheme="minorEastAsia" w:cstheme="minorEastAsia"/>
                <w:bCs/>
                <w:color w:val="000000"/>
                <w:sz w:val="24"/>
                <w:szCs w:val="24"/>
                <w:highlight w:val="none"/>
                <w:u w:val="none"/>
                <w:lang w:val="en-US" w:eastAsia="zh-CN"/>
              </w:rPr>
              <w:t>云溪裂化剂车间照明灯具共更换185盏，已完</w:t>
            </w:r>
          </w:p>
          <w:p w14:paraId="7A59F450">
            <w:pPr>
              <w:widowControl/>
              <w:numPr>
                <w:ilvl w:val="0"/>
                <w:numId w:val="9"/>
              </w:numPr>
              <w:spacing w:line="240" w:lineRule="auto"/>
              <w:ind w:left="1680" w:leftChars="0"/>
              <w:rPr>
                <w:rFonts w:hint="eastAsia" w:asciiTheme="minorEastAsia" w:hAnsiTheme="minorEastAsia" w:eastAsiaTheme="minorEastAsia" w:cstheme="minorEastAsia"/>
                <w:bCs/>
                <w:color w:val="000000"/>
                <w:sz w:val="24"/>
                <w:szCs w:val="24"/>
                <w:highlight w:val="none"/>
                <w:u w:val="none"/>
                <w:lang w:val="en-US" w:eastAsia="zh-CN"/>
              </w:rPr>
            </w:pPr>
            <w:r>
              <w:rPr>
                <w:rFonts w:hint="eastAsia" w:asciiTheme="minorEastAsia" w:hAnsiTheme="minorEastAsia" w:eastAsiaTheme="minorEastAsia" w:cstheme="minorEastAsia"/>
                <w:bCs/>
                <w:color w:val="000000"/>
                <w:sz w:val="24"/>
                <w:szCs w:val="24"/>
                <w:highlight w:val="none"/>
                <w:u w:val="none"/>
                <w:lang w:val="en-US" w:eastAsia="zh-CN"/>
              </w:rPr>
              <w:t>云溪加氢车间电机状态监测、加排油，已完</w:t>
            </w:r>
          </w:p>
          <w:p w14:paraId="533441D7">
            <w:pPr>
              <w:widowControl/>
              <w:numPr>
                <w:ilvl w:val="0"/>
                <w:numId w:val="9"/>
              </w:numPr>
              <w:spacing w:line="240" w:lineRule="auto"/>
              <w:ind w:left="1680" w:leftChars="0"/>
              <w:rPr>
                <w:rFonts w:hint="eastAsia" w:asciiTheme="minorEastAsia" w:hAnsiTheme="minorEastAsia" w:eastAsiaTheme="minorEastAsia" w:cstheme="minorEastAsia"/>
                <w:bCs/>
                <w:color w:val="000000"/>
                <w:sz w:val="24"/>
                <w:szCs w:val="24"/>
                <w:highlight w:val="none"/>
                <w:u w:val="none"/>
                <w:lang w:val="en-US" w:eastAsia="zh-CN"/>
              </w:rPr>
            </w:pPr>
            <w:r>
              <w:rPr>
                <w:rFonts w:hint="eastAsia" w:asciiTheme="minorEastAsia" w:hAnsiTheme="minorEastAsia" w:eastAsiaTheme="minorEastAsia" w:cstheme="minorEastAsia"/>
                <w:bCs/>
                <w:color w:val="000000"/>
                <w:sz w:val="24"/>
                <w:szCs w:val="24"/>
                <w:highlight w:val="none"/>
                <w:u w:val="none"/>
                <w:lang w:val="en-US" w:eastAsia="zh-CN"/>
              </w:rPr>
              <w:t>云溪贵剂II套电机状态监测、加排油，已完</w:t>
            </w:r>
          </w:p>
          <w:p w14:paraId="5093FC0F">
            <w:pPr>
              <w:widowControl/>
              <w:numPr>
                <w:ilvl w:val="0"/>
                <w:numId w:val="9"/>
              </w:numPr>
              <w:spacing w:line="240" w:lineRule="auto"/>
              <w:ind w:left="1680" w:leftChars="0"/>
              <w:rPr>
                <w:rFonts w:hint="eastAsia" w:asciiTheme="minorEastAsia" w:hAnsiTheme="minorEastAsia" w:eastAsiaTheme="minorEastAsia" w:cstheme="minorEastAsia"/>
                <w:bCs/>
                <w:color w:val="000000"/>
                <w:sz w:val="24"/>
                <w:szCs w:val="24"/>
                <w:highlight w:val="none"/>
                <w:u w:val="none"/>
                <w:lang w:val="en-US" w:eastAsia="zh-CN"/>
              </w:rPr>
            </w:pPr>
            <w:r>
              <w:rPr>
                <w:rFonts w:hint="eastAsia" w:asciiTheme="minorEastAsia" w:hAnsiTheme="minorEastAsia" w:eastAsiaTheme="minorEastAsia" w:cstheme="minorEastAsia"/>
                <w:bCs/>
                <w:color w:val="000000"/>
                <w:sz w:val="24"/>
                <w:szCs w:val="24"/>
                <w:highlight w:val="none"/>
                <w:u w:val="none"/>
                <w:lang w:val="en-US" w:eastAsia="zh-CN"/>
              </w:rPr>
              <w:t>云溪裂化剂车间电机状态监测、加排油，已完</w:t>
            </w:r>
          </w:p>
          <w:p w14:paraId="0646CCA8">
            <w:pPr>
              <w:widowControl/>
              <w:numPr>
                <w:ilvl w:val="0"/>
                <w:numId w:val="9"/>
              </w:numPr>
              <w:spacing w:line="240" w:lineRule="auto"/>
              <w:ind w:left="1680" w:leftChars="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u w:val="none"/>
                <w:lang w:val="en-US" w:eastAsia="zh-CN"/>
              </w:rPr>
              <w:t>云溪新材振动筛电机M8303拆除外委大修，已完</w:t>
            </w:r>
          </w:p>
          <w:p w14:paraId="534C7F0D">
            <w:pPr>
              <w:widowControl/>
              <w:numPr>
                <w:ilvl w:val="0"/>
                <w:numId w:val="0"/>
              </w:numPr>
              <w:spacing w:line="240" w:lineRule="auto"/>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u w:val="none"/>
                <w:lang w:val="en-US" w:eastAsia="zh-CN"/>
              </w:rPr>
              <w:t>4.</w:t>
            </w:r>
            <w:r>
              <w:rPr>
                <w:rFonts w:hint="eastAsia" w:asciiTheme="minorEastAsia" w:hAnsiTheme="minorEastAsia" w:eastAsiaTheme="minorEastAsia" w:cstheme="minorEastAsia"/>
                <w:bCs/>
                <w:color w:val="000000"/>
                <w:sz w:val="24"/>
                <w:szCs w:val="24"/>
                <w:highlight w:val="none"/>
                <w:lang w:val="en-US"/>
              </w:rPr>
              <w:t>典型故障及设备处理情况：</w:t>
            </w:r>
          </w:p>
          <w:p w14:paraId="18EB5101">
            <w:pPr>
              <w:widowControl/>
              <w:numPr>
                <w:ilvl w:val="0"/>
                <w:numId w:val="0"/>
              </w:numPr>
              <w:spacing w:line="240" w:lineRule="auto"/>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5.</w:t>
            </w:r>
            <w:r>
              <w:rPr>
                <w:rFonts w:hint="eastAsia" w:asciiTheme="minorEastAsia" w:hAnsiTheme="minorEastAsia" w:eastAsiaTheme="minorEastAsia" w:cstheme="minorEastAsia"/>
                <w:bCs/>
                <w:color w:val="000000"/>
                <w:sz w:val="24"/>
                <w:szCs w:val="24"/>
                <w:highlight w:val="none"/>
                <w:lang w:val="en-US"/>
              </w:rPr>
              <w:t>工程施工</w:t>
            </w:r>
            <w:r>
              <w:rPr>
                <w:rFonts w:hint="eastAsia" w:asciiTheme="minorEastAsia" w:hAnsiTheme="minorEastAsia" w:eastAsiaTheme="minorEastAsia" w:cstheme="minorEastAsia"/>
                <w:bCs/>
                <w:color w:val="000000"/>
                <w:sz w:val="24"/>
                <w:szCs w:val="24"/>
                <w:highlight w:val="none"/>
                <w:lang w:val="en-US" w:eastAsia="zh-CN"/>
              </w:rPr>
              <w:t>：1、云溪贵剂II套新增车床电源配电，已完</w:t>
            </w:r>
          </w:p>
          <w:p w14:paraId="7424D85A">
            <w:pPr>
              <w:widowControl/>
              <w:numPr>
                <w:ilvl w:val="0"/>
                <w:numId w:val="10"/>
              </w:numPr>
              <w:spacing w:line="240" w:lineRule="auto"/>
              <w:ind w:left="1402" w:leftChars="0" w:firstLine="0" w:firstLineChars="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云溪一期水沟电缆隐患整改，敷设3*35+1*16mm2电缆940米，未完                        </w:t>
            </w:r>
          </w:p>
          <w:p w14:paraId="511C58E8">
            <w:pPr>
              <w:widowControl/>
              <w:numPr>
                <w:ilvl w:val="0"/>
                <w:numId w:val="0"/>
              </w:numPr>
              <w:spacing w:line="240" w:lineRule="auto"/>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6.教培：1.每日岗位练兵    </w:t>
            </w:r>
          </w:p>
          <w:p w14:paraId="4BBD513D">
            <w:pPr>
              <w:widowControl/>
              <w:numPr>
                <w:ilvl w:val="0"/>
                <w:numId w:val="0"/>
              </w:numPr>
              <w:spacing w:line="240" w:lineRule="auto"/>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7.加班情况：  12.01 云溪电气人员加强：丁世文</w:t>
            </w:r>
          </w:p>
          <w:p w14:paraId="67F754A5">
            <w:pPr>
              <w:widowControl/>
              <w:numPr>
                <w:ilvl w:val="0"/>
                <w:numId w:val="0"/>
              </w:numPr>
              <w:spacing w:line="240" w:lineRule="auto"/>
              <w:ind w:left="4342" w:leftChars="609" w:hanging="2880" w:hangingChars="120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12.02 云溪电气人员加强：丁世文 黄绍富</w:t>
            </w:r>
          </w:p>
          <w:p w14:paraId="5E01DA5A">
            <w:pPr>
              <w:widowControl/>
              <w:numPr>
                <w:ilvl w:val="0"/>
                <w:numId w:val="0"/>
              </w:numPr>
              <w:spacing w:line="240" w:lineRule="auto"/>
              <w:ind w:firstLine="1680" w:firstLineChars="70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12.04 云溪电气人员加强：楚伟</w:t>
            </w:r>
          </w:p>
          <w:p w14:paraId="38D3703A">
            <w:pPr>
              <w:widowControl/>
              <w:numPr>
                <w:ilvl w:val="0"/>
                <w:numId w:val="0"/>
              </w:numPr>
              <w:spacing w:line="240" w:lineRule="auto"/>
              <w:ind w:left="7222" w:leftChars="609" w:hanging="5760" w:hangingChars="240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12.05云溪电气人员加强：周剑 刘良兵 王锦翔 黄绍富</w:t>
            </w:r>
          </w:p>
          <w:p w14:paraId="10062D9A">
            <w:pPr>
              <w:widowControl/>
              <w:numPr>
                <w:ilvl w:val="0"/>
                <w:numId w:val="0"/>
              </w:numPr>
              <w:spacing w:line="240" w:lineRule="auto"/>
              <w:ind w:left="3382" w:leftChars="609" w:hanging="1920" w:hangingChars="80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12.06 云溪变电所巡检及电机状态监测：刘其元 邓日明 丁世文    李国滔 张怡农 刘杰 周军</w:t>
            </w:r>
          </w:p>
          <w:p w14:paraId="1C8F5585">
            <w:pPr>
              <w:widowControl/>
              <w:numPr>
                <w:ilvl w:val="0"/>
                <w:numId w:val="0"/>
              </w:numPr>
              <w:spacing w:line="240" w:lineRule="auto"/>
              <w:ind w:left="3150" w:hanging="3600" w:hangingChars="1500"/>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              12.07 云溪变电所巡检及电机状态监测：张维 沈琪 尹海龙 王焦能 周政 蔡毅 元贤文</w:t>
            </w:r>
          </w:p>
          <w:p w14:paraId="21E86DD5">
            <w:pPr>
              <w:widowControl/>
              <w:numPr>
                <w:ilvl w:val="0"/>
                <w:numId w:val="0"/>
              </w:numPr>
              <w:spacing w:line="240" w:lineRule="auto"/>
              <w:ind w:firstLine="240" w:firstLineChars="100"/>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8.</w:t>
            </w:r>
            <w:r>
              <w:rPr>
                <w:rFonts w:hint="eastAsia" w:asciiTheme="minorEastAsia" w:hAnsiTheme="minorEastAsia" w:eastAsiaTheme="minorEastAsia" w:cstheme="minorEastAsia"/>
                <w:bCs/>
                <w:color w:val="000000"/>
                <w:sz w:val="24"/>
                <w:szCs w:val="24"/>
                <w:highlight w:val="none"/>
                <w:lang w:val="en-US"/>
              </w:rPr>
              <w:t>班组管理</w:t>
            </w:r>
            <w:r>
              <w:rPr>
                <w:rFonts w:hint="eastAsia" w:asciiTheme="minorEastAsia" w:hAnsiTheme="minorEastAsia" w:eastAsiaTheme="minorEastAsia" w:cstheme="minorEastAsia"/>
                <w:bCs/>
                <w:color w:val="000000"/>
                <w:sz w:val="24"/>
                <w:szCs w:val="24"/>
                <w:highlight w:val="none"/>
                <w:lang w:val="en-US" w:eastAsia="zh-CN"/>
              </w:rPr>
              <w:t>：无</w:t>
            </w:r>
          </w:p>
          <w:p w14:paraId="34B5DC56">
            <w:pPr>
              <w:widowControl/>
              <w:numPr>
                <w:ilvl w:val="0"/>
                <w:numId w:val="0"/>
              </w:numPr>
              <w:spacing w:line="240" w:lineRule="auto"/>
              <w:ind w:leftChars="-2441" w:firstLine="5040" w:firstLineChars="210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        9. </w:t>
            </w:r>
            <w:r>
              <w:rPr>
                <w:rFonts w:hint="eastAsia" w:asciiTheme="minorEastAsia" w:hAnsiTheme="minorEastAsia" w:eastAsiaTheme="minorEastAsia" w:cstheme="minorEastAsia"/>
                <w:bCs/>
                <w:color w:val="000000"/>
                <w:sz w:val="24"/>
                <w:szCs w:val="24"/>
                <w:highlight w:val="none"/>
                <w:lang w:val="en-US"/>
              </w:rPr>
              <w:t>本周工作</w:t>
            </w:r>
            <w:r>
              <w:rPr>
                <w:rFonts w:hint="eastAsia" w:asciiTheme="minorEastAsia" w:hAnsiTheme="minorEastAsia" w:eastAsia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000000"/>
                <w:sz w:val="24"/>
                <w:szCs w:val="24"/>
                <w:highlight w:val="none"/>
                <w:lang w:val="en-US"/>
              </w:rPr>
              <w:t>1</w:t>
            </w:r>
            <w:r>
              <w:rPr>
                <w:rFonts w:hint="eastAsia" w:asciiTheme="minorEastAsia" w:hAnsiTheme="minorEastAsia" w:eastAsiaTheme="minorEastAsia" w:cstheme="minorEastAsia"/>
                <w:bCs/>
                <w:color w:val="000000"/>
                <w:sz w:val="24"/>
                <w:szCs w:val="24"/>
                <w:highlight w:val="none"/>
                <w:lang w:val="en-US" w:eastAsia="zh-CN"/>
              </w:rPr>
              <w:t>、云溪一期水沟电缆隐患整改</w:t>
            </w:r>
          </w:p>
          <w:p w14:paraId="033B85EB">
            <w:pPr>
              <w:widowControl/>
              <w:numPr>
                <w:ilvl w:val="0"/>
                <w:numId w:val="0"/>
              </w:numPr>
              <w:spacing w:line="240" w:lineRule="auto"/>
              <w:ind w:left="142" w:leftChars="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             2、云溪二期危化品库房新增强排风机配电</w:t>
            </w:r>
          </w:p>
          <w:p w14:paraId="51167631">
            <w:pPr>
              <w:widowControl/>
              <w:numPr>
                <w:ilvl w:val="0"/>
                <w:numId w:val="0"/>
              </w:numPr>
              <w:spacing w:line="240" w:lineRule="auto"/>
              <w:ind w:left="142" w:leftChars="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             3、云溪钛硅D103微波新增5.5KW水泵电机配电</w:t>
            </w:r>
          </w:p>
          <w:p w14:paraId="00C7D6C8">
            <w:pPr>
              <w:widowControl/>
              <w:numPr>
                <w:ilvl w:val="0"/>
                <w:numId w:val="0"/>
              </w:numPr>
              <w:spacing w:line="240" w:lineRule="auto"/>
              <w:ind w:left="142" w:leftChars="0"/>
              <w:rPr>
                <w:rFonts w:hint="eastAsia" w:asciiTheme="minorEastAsia" w:hAnsiTheme="minorEastAsia" w:eastAsiaTheme="minorEastAsia" w:cstheme="minorEastAsia"/>
                <w:bCs/>
                <w:color w:val="000000"/>
                <w:sz w:val="21"/>
                <w:szCs w:val="21"/>
                <w:highlight w:val="none"/>
                <w:lang w:val="en-US" w:eastAsia="zh-CN"/>
              </w:rPr>
            </w:pPr>
            <w:r>
              <w:rPr>
                <w:rFonts w:hint="eastAsia" w:asciiTheme="minorEastAsia" w:hAnsiTheme="minorEastAsia" w:eastAsiaTheme="minorEastAsia" w:cstheme="minorEastAsia"/>
                <w:bCs/>
                <w:color w:val="000000"/>
                <w:sz w:val="21"/>
                <w:szCs w:val="21"/>
                <w:highlight w:val="none"/>
                <w:lang w:val="en-US" w:eastAsia="zh-CN"/>
              </w:rPr>
              <w:t xml:space="preserve">               4、云溪贵剂II套装置现场隐患整改</w:t>
            </w:r>
          </w:p>
          <w:p w14:paraId="77707748">
            <w:pPr>
              <w:widowControl/>
              <w:numPr>
                <w:ilvl w:val="0"/>
                <w:numId w:val="0"/>
              </w:numPr>
              <w:spacing w:line="240" w:lineRule="auto"/>
              <w:ind w:left="142" w:leftChars="0"/>
              <w:rPr>
                <w:rFonts w:hint="default" w:asciiTheme="minorEastAsia" w:hAnsiTheme="minorEastAsia" w:eastAsiaTheme="minorEastAsia" w:cstheme="minorEastAsia"/>
                <w:bCs/>
                <w:color w:val="000000"/>
                <w:sz w:val="21"/>
                <w:szCs w:val="21"/>
                <w:highlight w:val="none"/>
                <w:lang w:val="en-US" w:eastAsia="zh-CN"/>
              </w:rPr>
            </w:pPr>
            <w:r>
              <w:rPr>
                <w:rFonts w:hint="eastAsia" w:asciiTheme="minorEastAsia" w:hAnsiTheme="minorEastAsia" w:eastAsiaTheme="minorEastAsia" w:cstheme="minorEastAsia"/>
                <w:bCs/>
                <w:color w:val="000000"/>
                <w:sz w:val="21"/>
                <w:szCs w:val="21"/>
                <w:highlight w:val="none"/>
                <w:lang w:val="en-US" w:eastAsia="zh-CN"/>
              </w:rPr>
              <w:t xml:space="preserve">               5、云溪现场电机开盖检查</w:t>
            </w:r>
          </w:p>
          <w:p w14:paraId="65DCD06E">
            <w:pPr>
              <w:widowControl/>
              <w:numPr>
                <w:ilvl w:val="0"/>
                <w:numId w:val="0"/>
              </w:numPr>
              <w:spacing w:line="240" w:lineRule="auto"/>
              <w:ind w:left="142" w:leftChars="0"/>
              <w:rPr>
                <w:rFonts w:hint="default"/>
                <w:lang w:val="en-US" w:eastAsia="zh-CN"/>
              </w:rPr>
            </w:pP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0FB66B28">
            <w:pPr>
              <w:spacing w:line="360" w:lineRule="auto"/>
              <w:jc w:val="center"/>
              <w:rPr>
                <w:rFonts w:ascii="宋体" w:hAnsi="宋体"/>
                <w:color w:val="FF0000"/>
                <w:szCs w:val="24"/>
              </w:rPr>
            </w:pPr>
            <w:r>
              <w:rPr>
                <w:rFonts w:hint="eastAsia" w:ascii="宋体" w:hAnsi="宋体"/>
                <w:color w:val="FF0000"/>
                <w:sz w:val="28"/>
                <w:szCs w:val="28"/>
              </w:rPr>
              <w:t>电</w:t>
            </w:r>
            <w:r>
              <w:rPr>
                <w:rFonts w:hint="eastAsia" w:ascii="宋体" w:hAnsi="宋体"/>
                <w:color w:val="FF0000"/>
                <w:sz w:val="28"/>
                <w:szCs w:val="28"/>
                <w:lang w:eastAsia="zh-CN"/>
              </w:rPr>
              <w:t>气</w:t>
            </w:r>
            <w:r>
              <w:rPr>
                <w:rFonts w:hint="eastAsia" w:ascii="宋体" w:hAnsi="宋体"/>
                <w:color w:val="FF0000"/>
                <w:sz w:val="28"/>
                <w:szCs w:val="28"/>
                <w:lang w:val="en-US" w:eastAsia="zh-CN"/>
              </w:rPr>
              <w:t>二</w:t>
            </w:r>
            <w:r>
              <w:rPr>
                <w:rFonts w:hint="eastAsia" w:ascii="宋体" w:hAnsi="宋体"/>
                <w:color w:val="FF0000"/>
                <w:sz w:val="28"/>
                <w:szCs w:val="28"/>
              </w:rPr>
              <w:t>班</w:t>
            </w:r>
          </w:p>
        </w:tc>
      </w:tr>
      <w:tr w14:paraId="3D2C4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90"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31C9B5BA">
            <w:pPr>
              <w:spacing w:line="360" w:lineRule="auto"/>
              <w:jc w:val="center"/>
              <w:rPr>
                <w:rFonts w:ascii="宋体" w:hAnsi="宋体"/>
                <w:color w:val="auto"/>
                <w:szCs w:val="24"/>
              </w:rPr>
            </w:pPr>
            <w:r>
              <w:rPr>
                <w:rFonts w:hint="eastAsia" w:ascii="宋体" w:hAnsi="宋体"/>
                <w:color w:val="auto"/>
                <w:szCs w:val="24"/>
              </w:rPr>
              <w:t>3</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04700817">
            <w:pPr>
              <w:numPr>
                <w:ilvl w:val="0"/>
                <w:numId w:val="11"/>
              </w:numPr>
              <w:rPr>
                <w:rFonts w:hint="eastAsia"/>
                <w:sz w:val="24"/>
                <w:szCs w:val="24"/>
                <w:lang w:val="en-US" w:eastAsia="zh-CN"/>
              </w:rPr>
            </w:pPr>
            <w:r>
              <w:rPr>
                <w:rFonts w:hint="eastAsia"/>
                <w:sz w:val="24"/>
                <w:szCs w:val="24"/>
                <w:lang w:eastAsia="zh-CN"/>
              </w:rPr>
              <w:t>上</w:t>
            </w:r>
            <w:r>
              <w:rPr>
                <w:rFonts w:hint="eastAsia"/>
                <w:sz w:val="24"/>
                <w:szCs w:val="24"/>
              </w:rPr>
              <w:t>周主要工作情况：</w:t>
            </w:r>
          </w:p>
          <w:p w14:paraId="7FF6F26D">
            <w:pPr>
              <w:numPr>
                <w:ilvl w:val="0"/>
                <w:numId w:val="12"/>
              </w:numPr>
              <w:rPr>
                <w:rFonts w:hint="eastAsia"/>
                <w:sz w:val="24"/>
                <w:szCs w:val="24"/>
                <w:lang w:val="en-US"/>
              </w:rPr>
            </w:pPr>
            <w:r>
              <w:rPr>
                <w:rFonts w:hint="eastAsia"/>
                <w:sz w:val="24"/>
                <w:szCs w:val="24"/>
                <w:lang w:val="en-US"/>
              </w:rPr>
              <w:t>安全工作：</w:t>
            </w:r>
          </w:p>
          <w:p w14:paraId="0ED89A28">
            <w:pPr>
              <w:widowControl/>
              <w:spacing w:line="240" w:lineRule="auto"/>
              <w:ind w:firstLine="480" w:firstLineChars="200"/>
              <w:rPr>
                <w:rFonts w:hint="eastAsia"/>
                <w:sz w:val="24"/>
                <w:szCs w:val="24"/>
                <w:lang w:val="en-US" w:eastAsia="zh-CN"/>
              </w:rPr>
            </w:pPr>
            <w:r>
              <w:rPr>
                <w:rFonts w:hint="eastAsia"/>
                <w:sz w:val="24"/>
                <w:szCs w:val="24"/>
                <w:lang w:val="en-US" w:eastAsia="zh-CN"/>
              </w:rPr>
              <w:t>学习公司下发安全文件并进行讨论分析,班组人员血压测量。</w:t>
            </w:r>
          </w:p>
          <w:p w14:paraId="76D14AD9">
            <w:pPr>
              <w:pStyle w:val="2"/>
              <w:ind w:left="0" w:leftChars="0" w:firstLine="0" w:firstLineChars="0"/>
              <w:rPr>
                <w:rFonts w:hint="default"/>
                <w:sz w:val="24"/>
                <w:szCs w:val="24"/>
                <w:lang w:val="en-US" w:eastAsia="zh-CN"/>
              </w:rPr>
            </w:pPr>
            <w:r>
              <w:rPr>
                <w:rFonts w:hint="eastAsia"/>
                <w:sz w:val="24"/>
                <w:szCs w:val="24"/>
                <w:lang w:val="en-US" w:eastAsia="zh-CN"/>
              </w:rPr>
              <w:t xml:space="preserve">    七加一作业申报1次。</w:t>
            </w:r>
          </w:p>
          <w:p w14:paraId="082F2714">
            <w:pPr>
              <w:pStyle w:val="2"/>
              <w:ind w:left="0" w:leftChars="0" w:firstLine="0" w:firstLineChars="0"/>
              <w:rPr>
                <w:rFonts w:hint="eastAsia"/>
                <w:sz w:val="24"/>
                <w:szCs w:val="24"/>
                <w:lang w:val="en-US"/>
              </w:rPr>
            </w:pPr>
            <w:r>
              <w:rPr>
                <w:rFonts w:hint="eastAsia"/>
                <w:sz w:val="24"/>
                <w:szCs w:val="24"/>
                <w:lang w:val="en-US" w:eastAsia="zh-CN"/>
              </w:rPr>
              <w:t xml:space="preserve">     </w:t>
            </w:r>
            <w:r>
              <w:rPr>
                <w:rFonts w:hint="eastAsia"/>
                <w:sz w:val="24"/>
                <w:szCs w:val="24"/>
              </w:rPr>
              <w:t>生产情况：</w:t>
            </w:r>
          </w:p>
          <w:p w14:paraId="78D90614">
            <w:pPr>
              <w:spacing w:line="360" w:lineRule="auto"/>
              <w:ind w:firstLine="480" w:firstLineChars="200"/>
              <w:rPr>
                <w:rFonts w:hint="eastAsia"/>
                <w:sz w:val="24"/>
                <w:szCs w:val="24"/>
                <w:lang w:val="en-US" w:eastAsia="zh-CN"/>
              </w:rPr>
            </w:pPr>
            <w:r>
              <w:rPr>
                <w:rFonts w:hint="eastAsia"/>
                <w:sz w:val="24"/>
                <w:szCs w:val="24"/>
              </w:rPr>
              <w:t>机</w:t>
            </w:r>
            <w:r>
              <w:rPr>
                <w:rFonts w:hint="eastAsia"/>
                <w:sz w:val="24"/>
                <w:szCs w:val="24"/>
                <w:lang w:val="en-US" w:eastAsia="zh-CN"/>
              </w:rPr>
              <w:t>951</w:t>
            </w:r>
            <w:r>
              <w:rPr>
                <w:rFonts w:hint="eastAsia"/>
                <w:sz w:val="24"/>
                <w:szCs w:val="24"/>
              </w:rPr>
              <w:t>运行正常，机95</w:t>
            </w:r>
            <w:r>
              <w:rPr>
                <w:rFonts w:hint="eastAsia"/>
                <w:sz w:val="24"/>
                <w:szCs w:val="24"/>
                <w:lang w:val="en-US" w:eastAsia="zh-CN"/>
              </w:rPr>
              <w:t>2</w:t>
            </w:r>
            <w:r>
              <w:rPr>
                <w:rFonts w:hint="eastAsia"/>
                <w:sz w:val="24"/>
                <w:szCs w:val="24"/>
                <w:lang w:eastAsia="zh-CN"/>
              </w:rPr>
              <w:t>、</w:t>
            </w:r>
            <w:r>
              <w:rPr>
                <w:rFonts w:hint="eastAsia"/>
                <w:sz w:val="24"/>
                <w:szCs w:val="24"/>
                <w:lang w:val="en-US"/>
              </w:rPr>
              <w:t>95</w:t>
            </w:r>
            <w:r>
              <w:rPr>
                <w:rFonts w:hint="eastAsia"/>
                <w:sz w:val="24"/>
                <w:szCs w:val="24"/>
                <w:lang w:val="en-US" w:eastAsia="zh-CN"/>
              </w:rPr>
              <w:t>3、954、955</w:t>
            </w:r>
            <w:r>
              <w:rPr>
                <w:rFonts w:hint="eastAsia"/>
                <w:sz w:val="24"/>
                <w:szCs w:val="24"/>
              </w:rPr>
              <w:t>备机</w:t>
            </w:r>
            <w:r>
              <w:rPr>
                <w:rFonts w:hint="eastAsia"/>
                <w:sz w:val="24"/>
                <w:szCs w:val="24"/>
                <w:lang w:val="en-US" w:eastAsia="zh-CN"/>
              </w:rPr>
              <w:t>。</w:t>
            </w:r>
          </w:p>
          <w:p w14:paraId="0936CE8F">
            <w:pPr>
              <w:spacing w:line="360" w:lineRule="auto"/>
              <w:ind w:firstLine="480" w:firstLineChars="200"/>
              <w:rPr>
                <w:rFonts w:hint="eastAsia"/>
                <w:sz w:val="24"/>
                <w:szCs w:val="24"/>
                <w:lang w:val="en-US" w:eastAsia="zh-CN"/>
              </w:rPr>
            </w:pPr>
            <w:r>
              <w:rPr>
                <w:rFonts w:hint="eastAsia"/>
                <w:sz w:val="24"/>
                <w:szCs w:val="24"/>
                <w:lang w:val="en-US" w:eastAsia="zh-CN"/>
              </w:rPr>
              <w:t>交班57条，</w:t>
            </w:r>
            <w:r>
              <w:rPr>
                <w:rFonts w:hint="eastAsia"/>
                <w:sz w:val="24"/>
                <w:szCs w:val="24"/>
                <w:lang w:eastAsia="zh-CN"/>
              </w:rPr>
              <w:t>工单建单数</w:t>
            </w:r>
            <w:r>
              <w:rPr>
                <w:rFonts w:hint="eastAsia"/>
                <w:sz w:val="24"/>
                <w:szCs w:val="24"/>
                <w:lang w:val="en-US" w:eastAsia="zh-CN"/>
              </w:rPr>
              <w:t>58条，废单1装置填写错误。</w:t>
            </w:r>
          </w:p>
          <w:p w14:paraId="5CF5416D">
            <w:pPr>
              <w:numPr>
                <w:ilvl w:val="0"/>
                <w:numId w:val="12"/>
              </w:numPr>
              <w:spacing w:line="360" w:lineRule="auto"/>
              <w:ind w:left="0" w:leftChars="0" w:firstLine="0" w:firstLineChars="0"/>
              <w:rPr>
                <w:rFonts w:hint="eastAsia"/>
                <w:sz w:val="24"/>
                <w:szCs w:val="24"/>
                <w:lang w:val="en-US" w:eastAsia="zh-CN"/>
              </w:rPr>
            </w:pPr>
            <w:r>
              <w:rPr>
                <w:rFonts w:hint="eastAsia"/>
                <w:sz w:val="24"/>
                <w:szCs w:val="24"/>
              </w:rPr>
              <w:t>日常维护及关键重点设备故障处理情况</w:t>
            </w:r>
            <w:r>
              <w:rPr>
                <w:rFonts w:hint="eastAsia"/>
                <w:sz w:val="24"/>
                <w:szCs w:val="24"/>
                <w:lang w:eastAsia="zh-CN"/>
              </w:rPr>
              <w:t>：</w:t>
            </w:r>
          </w:p>
          <w:p w14:paraId="140B9213">
            <w:pPr>
              <w:numPr>
                <w:ilvl w:val="0"/>
                <w:numId w:val="0"/>
              </w:numPr>
              <w:bidi w:val="0"/>
              <w:spacing w:line="240" w:lineRule="auto"/>
              <w:rPr>
                <w:rFonts w:hint="default" w:ascii="宋体" w:hAnsi="宋体" w:eastAsia="宋体" w:cs="宋体"/>
                <w:sz w:val="24"/>
                <w:szCs w:val="24"/>
                <w:lang w:val="en-US" w:eastAsia="zh-CN"/>
              </w:rPr>
            </w:pPr>
            <w:r>
              <w:rPr>
                <w:rFonts w:hint="eastAsia"/>
                <w:sz w:val="24"/>
                <w:szCs w:val="24"/>
                <w:lang w:val="en-US" w:eastAsia="zh-CN"/>
              </w:rPr>
              <w:t xml:space="preserve">     </w:t>
            </w:r>
            <w:r>
              <w:rPr>
                <w:rFonts w:hint="eastAsia" w:ascii="宋体" w:hAnsi="宋体" w:eastAsia="宋体" w:cs="宋体"/>
                <w:sz w:val="24"/>
                <w:szCs w:val="24"/>
                <w:lang w:val="en-US" w:eastAsia="zh-CN"/>
              </w:rPr>
              <w:t>1、生产基本正常，特材车间，银催化剂，裂化剂车间等陆续开工。</w:t>
            </w:r>
          </w:p>
          <w:p w14:paraId="7A451A9D">
            <w:pPr>
              <w:pStyle w:val="23"/>
              <w:numPr>
                <w:ilvl w:val="0"/>
                <w:numId w:val="0"/>
              </w:num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2、防小动物检查，进行中。</w:t>
            </w:r>
          </w:p>
          <w:p w14:paraId="71CCB605">
            <w:pPr>
              <w:rPr>
                <w:rFonts w:hint="default"/>
                <w:sz w:val="24"/>
                <w:szCs w:val="24"/>
                <w:lang w:val="en-US" w:eastAsia="zh-CN"/>
              </w:rPr>
            </w:pPr>
            <w:r>
              <w:rPr>
                <w:rFonts w:hint="eastAsia"/>
                <w:sz w:val="24"/>
                <w:szCs w:val="24"/>
                <w:lang w:val="en-US" w:eastAsia="zh-CN"/>
              </w:rPr>
              <w:t>3、12.5长岭裂化剂一套,F1801,炉F1801,工艺反映炉子点不着火，现场清理点火枪、打磨点火针后调试投用正常。</w:t>
            </w:r>
          </w:p>
          <w:p w14:paraId="1BB962B7">
            <w:pPr>
              <w:numPr>
                <w:ilvl w:val="0"/>
                <w:numId w:val="12"/>
              </w:numPr>
              <w:ind w:left="0" w:leftChars="0" w:firstLine="0" w:firstLineChars="0"/>
              <w:rPr>
                <w:rFonts w:hint="eastAsia"/>
                <w:sz w:val="24"/>
                <w:szCs w:val="24"/>
              </w:rPr>
            </w:pPr>
            <w:r>
              <w:rPr>
                <w:rFonts w:hint="eastAsia"/>
                <w:sz w:val="24"/>
                <w:szCs w:val="24"/>
              </w:rPr>
              <w:t>施工方面：</w:t>
            </w:r>
          </w:p>
          <w:p w14:paraId="6D38E4C8">
            <w:pPr>
              <w:numPr>
                <w:ilvl w:val="0"/>
                <w:numId w:val="0"/>
              </w:numPr>
              <w:bidi w:val="0"/>
              <w:rPr>
                <w:rFonts w:hint="default"/>
                <w:sz w:val="24"/>
                <w:szCs w:val="24"/>
                <w:lang w:val="en-US" w:eastAsia="zh-CN"/>
              </w:rPr>
            </w:pPr>
            <w:r>
              <w:rPr>
                <w:rFonts w:hint="eastAsia"/>
                <w:sz w:val="24"/>
                <w:szCs w:val="24"/>
                <w:lang w:val="en-US" w:eastAsia="zh-CN"/>
              </w:rPr>
              <w:t xml:space="preserve">   1、分子筛改性F401火嘴改造，未完。</w:t>
            </w:r>
          </w:p>
          <w:p w14:paraId="370652E6">
            <w:pPr>
              <w:numPr>
                <w:ilvl w:val="0"/>
                <w:numId w:val="0"/>
              </w:numPr>
              <w:bidi w:val="0"/>
              <w:rPr>
                <w:rFonts w:hint="default"/>
                <w:sz w:val="24"/>
                <w:szCs w:val="24"/>
                <w:lang w:val="en-US" w:eastAsia="zh-CN"/>
              </w:rPr>
            </w:pPr>
            <w:r>
              <w:rPr>
                <w:rFonts w:hint="eastAsia"/>
                <w:sz w:val="24"/>
                <w:szCs w:val="24"/>
                <w:lang w:val="en-US" w:eastAsia="zh-CN"/>
              </w:rPr>
              <w:t xml:space="preserve">   2、裂化剂FCC尾气改造施工，未完。</w:t>
            </w:r>
          </w:p>
          <w:p w14:paraId="209358D3">
            <w:pPr>
              <w:numPr>
                <w:ilvl w:val="0"/>
                <w:numId w:val="0"/>
              </w:numPr>
              <w:bidi w:val="0"/>
              <w:rPr>
                <w:rFonts w:hint="default"/>
                <w:sz w:val="24"/>
                <w:szCs w:val="24"/>
                <w:lang w:val="en-US" w:eastAsia="zh-CN"/>
              </w:rPr>
            </w:pPr>
            <w:r>
              <w:rPr>
                <w:rFonts w:hint="eastAsia"/>
                <w:sz w:val="24"/>
                <w:szCs w:val="24"/>
                <w:lang w:val="en-US" w:eastAsia="zh-CN"/>
              </w:rPr>
              <w:t xml:space="preserve">   3、长岭综合车间液体岗位DCS操作系统更新，进行中。</w:t>
            </w:r>
          </w:p>
          <w:p w14:paraId="5D5E6CB5">
            <w:pPr>
              <w:numPr>
                <w:ilvl w:val="0"/>
                <w:numId w:val="12"/>
              </w:numPr>
              <w:spacing w:line="360" w:lineRule="auto"/>
              <w:ind w:left="0" w:leftChars="0" w:firstLine="0" w:firstLineChars="0"/>
              <w:rPr>
                <w:rFonts w:hint="eastAsia"/>
                <w:sz w:val="24"/>
                <w:szCs w:val="24"/>
                <w:lang w:val="en-US"/>
              </w:rPr>
            </w:pPr>
            <w:r>
              <w:rPr>
                <w:rFonts w:hint="eastAsia"/>
                <w:sz w:val="24"/>
                <w:szCs w:val="24"/>
              </w:rPr>
              <w:t>综合管理方面</w:t>
            </w:r>
            <w:r>
              <w:rPr>
                <w:rFonts w:hint="eastAsia"/>
                <w:sz w:val="24"/>
                <w:szCs w:val="24"/>
                <w:lang w:val="en-US"/>
              </w:rPr>
              <w:t>：</w:t>
            </w:r>
          </w:p>
          <w:p w14:paraId="102F8B03">
            <w:pPr>
              <w:pStyle w:val="2"/>
              <w:numPr>
                <w:ilvl w:val="0"/>
                <w:numId w:val="0"/>
              </w:numPr>
              <w:ind w:leftChars="0"/>
              <w:rPr>
                <w:rFonts w:hint="eastAsia"/>
                <w:sz w:val="24"/>
                <w:szCs w:val="24"/>
                <w:lang w:val="en-US" w:eastAsia="zh-CN"/>
              </w:rPr>
            </w:pPr>
            <w:r>
              <w:rPr>
                <w:rFonts w:hint="eastAsia"/>
                <w:sz w:val="24"/>
                <w:szCs w:val="24"/>
                <w:lang w:val="en-US" w:eastAsia="zh-CN"/>
              </w:rPr>
              <w:t>12.1曾加加班</w:t>
            </w:r>
          </w:p>
          <w:p w14:paraId="2DAEA6CE">
            <w:pPr>
              <w:pStyle w:val="23"/>
              <w:ind w:left="0" w:leftChars="0" w:firstLine="0" w:firstLineChars="0"/>
              <w:rPr>
                <w:rFonts w:hint="eastAsia"/>
                <w:sz w:val="24"/>
                <w:szCs w:val="24"/>
                <w:lang w:val="en-US" w:eastAsia="zh-CN"/>
              </w:rPr>
            </w:pPr>
            <w:r>
              <w:rPr>
                <w:rFonts w:hint="eastAsia"/>
                <w:sz w:val="24"/>
                <w:szCs w:val="24"/>
                <w:lang w:val="en-US" w:eastAsia="zh-CN"/>
              </w:rPr>
              <w:t>12.2周向荣 熊阳加班</w:t>
            </w:r>
          </w:p>
          <w:p w14:paraId="02F6E420">
            <w:pPr>
              <w:rPr>
                <w:rFonts w:hint="eastAsia"/>
                <w:sz w:val="24"/>
                <w:szCs w:val="24"/>
                <w:lang w:val="en-US" w:eastAsia="zh-CN"/>
              </w:rPr>
            </w:pPr>
            <w:r>
              <w:rPr>
                <w:rFonts w:hint="eastAsia"/>
                <w:sz w:val="24"/>
                <w:szCs w:val="24"/>
                <w:lang w:val="en-US" w:eastAsia="zh-CN"/>
              </w:rPr>
              <w:t>12.3任福荣 温煜涛加班</w:t>
            </w:r>
          </w:p>
          <w:p w14:paraId="0E5448C5">
            <w:pPr>
              <w:pStyle w:val="2"/>
              <w:ind w:left="0" w:leftChars="0" w:firstLine="0" w:firstLineChars="0"/>
              <w:jc w:val="left"/>
              <w:rPr>
                <w:rFonts w:hint="default"/>
                <w:sz w:val="24"/>
                <w:szCs w:val="24"/>
                <w:lang w:val="en-US"/>
              </w:rPr>
            </w:pPr>
            <w:r>
              <w:rPr>
                <w:rFonts w:hint="eastAsia"/>
                <w:lang w:val="en-US" w:eastAsia="zh-CN"/>
              </w:rPr>
              <w:t>1</w:t>
            </w:r>
            <w:r>
              <w:rPr>
                <w:rFonts w:hint="eastAsia"/>
                <w:sz w:val="24"/>
                <w:szCs w:val="24"/>
                <w:lang w:val="en-US" w:eastAsia="zh-CN"/>
              </w:rPr>
              <w:t>2.4谢鑫 曾加加班</w:t>
            </w:r>
          </w:p>
          <w:p w14:paraId="51758CD1">
            <w:pPr>
              <w:pStyle w:val="2"/>
              <w:numPr>
                <w:ilvl w:val="0"/>
                <w:numId w:val="12"/>
              </w:numPr>
              <w:ind w:left="0" w:leftChars="0" w:firstLine="0" w:firstLineChars="0"/>
              <w:rPr>
                <w:rFonts w:hint="eastAsia"/>
                <w:sz w:val="24"/>
                <w:szCs w:val="24"/>
                <w:lang w:val="en-US"/>
              </w:rPr>
            </w:pPr>
            <w:r>
              <w:rPr>
                <w:rFonts w:hint="eastAsia"/>
                <w:sz w:val="24"/>
                <w:szCs w:val="24"/>
              </w:rPr>
              <w:t>教培方面及好人好事</w:t>
            </w:r>
            <w:r>
              <w:rPr>
                <w:rFonts w:hint="eastAsia"/>
                <w:sz w:val="24"/>
                <w:szCs w:val="24"/>
                <w:lang w:eastAsia="zh-CN"/>
              </w:rPr>
              <w:t>：</w:t>
            </w:r>
          </w:p>
          <w:p w14:paraId="398A25B7">
            <w:pPr>
              <w:spacing w:line="360" w:lineRule="auto"/>
              <w:ind w:firstLine="720" w:firstLineChars="300"/>
              <w:rPr>
                <w:rFonts w:hint="eastAsia"/>
                <w:sz w:val="24"/>
                <w:szCs w:val="24"/>
                <w:lang w:val="en-US" w:eastAsia="zh-CN"/>
              </w:rPr>
            </w:pPr>
            <w:r>
              <w:rPr>
                <w:rFonts w:hint="eastAsia"/>
                <w:sz w:val="24"/>
                <w:szCs w:val="24"/>
                <w:lang w:val="en-US" w:eastAsia="zh-CN"/>
              </w:rPr>
              <w:t>坚持每天岗位练兵。</w:t>
            </w:r>
          </w:p>
          <w:p w14:paraId="279E7528">
            <w:pPr>
              <w:spacing w:line="360" w:lineRule="auto"/>
              <w:rPr>
                <w:rFonts w:hint="eastAsia"/>
                <w:sz w:val="24"/>
                <w:szCs w:val="24"/>
                <w:lang w:val="en-US"/>
              </w:rPr>
            </w:pPr>
            <w:r>
              <w:rPr>
                <w:rFonts w:hint="eastAsia"/>
                <w:sz w:val="24"/>
                <w:szCs w:val="24"/>
                <w:lang w:val="en-US"/>
              </w:rPr>
              <w:t>二.</w:t>
            </w:r>
            <w:r>
              <w:rPr>
                <w:rFonts w:hint="eastAsia"/>
                <w:sz w:val="24"/>
                <w:szCs w:val="24"/>
              </w:rPr>
              <w:t>本周工作安排：</w:t>
            </w:r>
            <w:r>
              <w:rPr>
                <w:rFonts w:hint="eastAsia"/>
                <w:sz w:val="24"/>
                <w:szCs w:val="24"/>
                <w:lang w:val="en-US"/>
              </w:rPr>
              <w:t xml:space="preserve">         </w:t>
            </w:r>
          </w:p>
          <w:p w14:paraId="3B4E862E">
            <w:pPr>
              <w:bidi w:val="0"/>
              <w:ind w:firstLine="480" w:firstLineChars="200"/>
              <w:rPr>
                <w:rFonts w:hint="eastAsia"/>
                <w:sz w:val="24"/>
                <w:szCs w:val="24"/>
                <w:lang w:val="en-US" w:eastAsia="zh-CN"/>
              </w:rPr>
            </w:pPr>
            <w:r>
              <w:rPr>
                <w:rFonts w:hint="eastAsia"/>
                <w:sz w:val="24"/>
                <w:szCs w:val="24"/>
                <w:lang w:val="en-US" w:eastAsia="zh-CN"/>
              </w:rPr>
              <w:t>日常维护及日常巡检。</w:t>
            </w:r>
          </w:p>
          <w:p w14:paraId="129BBDF3">
            <w:pPr>
              <w:bidi w:val="0"/>
              <w:ind w:firstLine="480"/>
              <w:rPr>
                <w:rFonts w:hint="eastAsia"/>
                <w:sz w:val="24"/>
                <w:szCs w:val="24"/>
                <w:lang w:val="en-US" w:eastAsia="zh-CN"/>
              </w:rPr>
            </w:pPr>
            <w:r>
              <w:rPr>
                <w:rFonts w:hint="eastAsia"/>
                <w:sz w:val="24"/>
                <w:szCs w:val="24"/>
                <w:lang w:val="en-US" w:eastAsia="zh-CN"/>
              </w:rPr>
              <w:t>长岭综合车间液体岗位DCS操作系统更新施工。</w:t>
            </w:r>
          </w:p>
          <w:p w14:paraId="7D31364B">
            <w:pPr>
              <w:pStyle w:val="2"/>
              <w:numPr>
                <w:ilvl w:val="0"/>
                <w:numId w:val="0"/>
              </w:numPr>
              <w:ind w:leftChars="0"/>
              <w:rPr>
                <w:rFonts w:hint="eastAsia"/>
                <w:lang w:val="en-US" w:eastAsia="zh-CN"/>
              </w:rPr>
            </w:pPr>
            <w:r>
              <w:rPr>
                <w:rFonts w:hint="eastAsia"/>
                <w:sz w:val="24"/>
                <w:szCs w:val="24"/>
                <w:lang w:val="en-US" w:eastAsia="zh-CN"/>
              </w:rPr>
              <w:t xml:space="preserve">        报警器年检</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5EFE5D5B">
            <w:pPr>
              <w:spacing w:line="360" w:lineRule="auto"/>
              <w:jc w:val="center"/>
              <w:rPr>
                <w:rFonts w:ascii="宋体" w:hAnsi="宋体"/>
                <w:color w:val="FF0000"/>
                <w:sz w:val="28"/>
                <w:szCs w:val="28"/>
              </w:rPr>
            </w:pPr>
            <w:r>
              <w:rPr>
                <w:rFonts w:hint="eastAsia" w:ascii="宋体" w:hAnsi="宋体"/>
                <w:color w:val="FF0000"/>
                <w:sz w:val="28"/>
                <w:szCs w:val="28"/>
              </w:rPr>
              <w:t>仪</w:t>
            </w:r>
            <w:r>
              <w:rPr>
                <w:rFonts w:hint="eastAsia" w:ascii="宋体" w:hAnsi="宋体"/>
                <w:color w:val="FF0000"/>
                <w:sz w:val="28"/>
                <w:szCs w:val="28"/>
                <w:lang w:eastAsia="zh-CN"/>
              </w:rPr>
              <w:t>表</w:t>
            </w:r>
            <w:r>
              <w:rPr>
                <w:rFonts w:hint="eastAsia" w:ascii="宋体" w:hAnsi="宋体"/>
                <w:color w:val="FF0000"/>
                <w:sz w:val="28"/>
                <w:szCs w:val="28"/>
              </w:rPr>
              <w:t>一班</w:t>
            </w:r>
          </w:p>
        </w:tc>
      </w:tr>
      <w:tr w14:paraId="1BE15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556"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142B7505">
            <w:pPr>
              <w:spacing w:line="360" w:lineRule="auto"/>
              <w:jc w:val="center"/>
              <w:rPr>
                <w:rFonts w:ascii="宋体" w:hAnsi="宋体"/>
                <w:szCs w:val="24"/>
                <w:lang w:val="en-US"/>
              </w:rPr>
            </w:pPr>
            <w:r>
              <w:rPr>
                <w:rFonts w:hint="eastAsia" w:ascii="宋体" w:hAnsi="宋体"/>
                <w:szCs w:val="24"/>
                <w:lang w:val="en-US"/>
              </w:rPr>
              <w:t>4</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05CD5ECA">
            <w:pPr>
              <w:widowControl/>
              <w:spacing w:line="360" w:lineRule="auto"/>
              <w:ind w:left="240" w:hanging="241" w:hangingChars="100"/>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本 周 主 要 工 作 情 况：</w:t>
            </w:r>
          </w:p>
          <w:p w14:paraId="3FBC84D3">
            <w:pPr>
              <w:widowControl/>
              <w:spacing w:line="360" w:lineRule="auto"/>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安全管理：</w:t>
            </w:r>
          </w:p>
          <w:p w14:paraId="0C1F2985">
            <w:pPr>
              <w:widowControl/>
              <w:spacing w:line="360" w:lineRule="auto"/>
              <w:ind w:firstLine="480" w:firstLineChars="200"/>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1、上周高空作业3项；升级管控作业16项</w:t>
            </w:r>
            <w:r>
              <w:rPr>
                <w:rFonts w:hint="eastAsia" w:ascii="宋体" w:hAnsi="宋体" w:eastAsia="宋体" w:cs="宋体"/>
                <w:bCs/>
                <w:color w:val="auto"/>
                <w:kern w:val="0"/>
                <w:sz w:val="24"/>
                <w:szCs w:val="24"/>
                <w:lang w:val="en-US" w:eastAsia="zh-CN" w:bidi="ar-SA"/>
              </w:rPr>
              <w:t>。</w:t>
            </w:r>
          </w:p>
          <w:p w14:paraId="3E7C320F">
            <w:pPr>
              <w:pStyle w:val="2"/>
              <w:spacing w:line="360" w:lineRule="auto"/>
              <w:ind w:firstLine="480" w:firstLineChars="200"/>
              <w:rPr>
                <w:rFonts w:hint="eastAsia" w:ascii="宋体" w:hAnsi="宋体" w:eastAsia="宋体" w:cs="宋体"/>
                <w:b/>
                <w:bCs w:val="0"/>
                <w:kern w:val="0"/>
                <w:sz w:val="24"/>
                <w:szCs w:val="24"/>
                <w:lang w:val="en-US" w:eastAsia="zh-CN" w:bidi="ar-SA"/>
              </w:rPr>
            </w:pPr>
            <w:r>
              <w:rPr>
                <w:rFonts w:hint="eastAsia" w:ascii="宋体" w:hAnsi="宋体" w:eastAsia="宋体" w:cs="宋体"/>
                <w:bCs/>
                <w:kern w:val="0"/>
                <w:sz w:val="24"/>
                <w:szCs w:val="24"/>
                <w:lang w:val="en-US" w:eastAsia="zh-CN" w:bidi="ar-SA"/>
              </w:rPr>
              <w:t>2、人员血压监测正常。</w:t>
            </w:r>
          </w:p>
          <w:p w14:paraId="43F1423F">
            <w:pPr>
              <w:pStyle w:val="2"/>
              <w:spacing w:line="360" w:lineRule="auto"/>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生产情况：</w:t>
            </w:r>
          </w:p>
          <w:p w14:paraId="3C1C5BE2">
            <w:pPr>
              <w:pStyle w:val="2"/>
              <w:spacing w:line="360" w:lineRule="auto"/>
              <w:ind w:firstLine="480" w:firstLineChars="200"/>
              <w:rPr>
                <w:rFonts w:hint="eastAsia" w:ascii="宋体" w:hAnsi="宋体" w:eastAsia="宋体" w:cs="宋体"/>
                <w:b/>
                <w:bCs w:val="0"/>
                <w:kern w:val="0"/>
                <w:sz w:val="24"/>
                <w:szCs w:val="24"/>
                <w:lang w:val="en-US" w:eastAsia="zh-CN" w:bidi="ar-SA"/>
              </w:rPr>
            </w:pPr>
            <w:r>
              <w:rPr>
                <w:rFonts w:hint="eastAsia" w:ascii="宋体" w:hAnsi="宋体" w:eastAsia="宋体" w:cs="宋体"/>
                <w:bCs/>
                <w:kern w:val="0"/>
                <w:sz w:val="24"/>
                <w:szCs w:val="24"/>
                <w:lang w:val="en-US" w:eastAsia="zh-CN" w:bidi="ar-SA"/>
              </w:rPr>
              <w:t>1、云溪基地仪表专业生产平稳。</w:t>
            </w:r>
          </w:p>
          <w:p w14:paraId="5D43E882">
            <w:pPr>
              <w:pStyle w:val="113"/>
              <w:numPr>
                <w:ilvl w:val="0"/>
                <w:numId w:val="0"/>
              </w:numPr>
              <w:spacing w:line="360" w:lineRule="auto"/>
              <w:ind w:left="1205" w:hanging="1205" w:hangingChars="500"/>
              <w:jc w:val="left"/>
              <w:rPr>
                <w:rFonts w:hint="eastAsia" w:ascii="宋体" w:hAnsi="宋体" w:eastAsia="宋体" w:cs="宋体"/>
                <w:b/>
                <w:bCs w:val="0"/>
                <w:color w:val="auto"/>
                <w:kern w:val="0"/>
                <w:sz w:val="24"/>
                <w:szCs w:val="24"/>
                <w:lang w:val="en-US" w:eastAsia="zh-CN" w:bidi="ar-SA"/>
              </w:rPr>
            </w:pPr>
            <w:r>
              <w:rPr>
                <w:rFonts w:hint="eastAsia" w:ascii="宋体" w:hAnsi="宋体" w:eastAsia="宋体" w:cs="宋体"/>
                <w:b/>
                <w:bCs w:val="0"/>
                <w:kern w:val="0"/>
                <w:sz w:val="24"/>
                <w:szCs w:val="24"/>
                <w:lang w:val="en-US" w:eastAsia="zh-CN" w:bidi="ar-SA"/>
              </w:rPr>
              <w:t>日常</w:t>
            </w:r>
            <w:r>
              <w:rPr>
                <w:rFonts w:hint="eastAsia" w:ascii="宋体" w:hAnsi="宋体" w:eastAsia="宋体" w:cs="宋体"/>
                <w:b/>
                <w:bCs w:val="0"/>
                <w:color w:val="auto"/>
                <w:kern w:val="0"/>
                <w:sz w:val="24"/>
                <w:szCs w:val="24"/>
                <w:lang w:val="en-US" w:eastAsia="zh-CN" w:bidi="ar-SA"/>
              </w:rPr>
              <w:t>维护及设备故障处理情况：</w:t>
            </w:r>
          </w:p>
          <w:p w14:paraId="689D8CD4">
            <w:pPr>
              <w:pStyle w:val="113"/>
              <w:numPr>
                <w:ilvl w:val="0"/>
                <w:numId w:val="13"/>
              </w:numPr>
              <w:spacing w:line="360" w:lineRule="auto"/>
              <w:ind w:left="0" w:leftChars="0" w:firstLine="480" w:firstLineChars="200"/>
              <w:jc w:val="left"/>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日常维护：</w:t>
            </w:r>
            <w:r>
              <w:rPr>
                <w:rFonts w:hint="eastAsia" w:ascii="宋体" w:hAnsi="宋体" w:cs="宋体"/>
                <w:bCs/>
                <w:color w:val="auto"/>
                <w:kern w:val="0"/>
                <w:sz w:val="24"/>
                <w:szCs w:val="24"/>
                <w:lang w:val="en-US" w:eastAsia="zh-CN" w:bidi="ar-SA"/>
              </w:rPr>
              <w:t>云溪基地43项；岳阳兴长故障处理8项。</w:t>
            </w:r>
          </w:p>
          <w:p w14:paraId="13CCA2D8">
            <w:pPr>
              <w:pStyle w:val="113"/>
              <w:numPr>
                <w:ilvl w:val="0"/>
                <w:numId w:val="13"/>
              </w:numPr>
              <w:spacing w:line="360" w:lineRule="auto"/>
              <w:ind w:left="0" w:leftChars="0" w:firstLine="480" w:firstLineChars="200"/>
              <w:jc w:val="left"/>
              <w:rPr>
                <w:rFonts w:hint="eastAsia" w:ascii="宋体" w:hAnsi="宋体" w:eastAsia="宋体" w:cs="宋体"/>
                <w:b/>
                <w:bCs w:val="0"/>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隐患整改：</w:t>
            </w:r>
            <w:r>
              <w:rPr>
                <w:rFonts w:hint="eastAsia" w:ascii="宋体" w:hAnsi="宋体" w:cs="宋体"/>
                <w:bCs/>
                <w:color w:val="auto"/>
                <w:kern w:val="0"/>
                <w:sz w:val="24"/>
                <w:szCs w:val="24"/>
                <w:lang w:val="en-US" w:eastAsia="zh-CN" w:bidi="ar-SA"/>
              </w:rPr>
              <w:t>云溪基地完成9项。</w:t>
            </w:r>
          </w:p>
          <w:p w14:paraId="1EF2D13C">
            <w:pPr>
              <w:pStyle w:val="113"/>
              <w:numPr>
                <w:ilvl w:val="0"/>
                <w:numId w:val="0"/>
              </w:numPr>
              <w:spacing w:line="360" w:lineRule="auto"/>
              <w:jc w:val="left"/>
              <w:rPr>
                <w:rFonts w:hint="eastAsia" w:ascii="宋体" w:hAnsi="宋体" w:eastAsia="宋体" w:cs="宋体"/>
                <w:b/>
                <w:bCs w:val="0"/>
                <w:color w:val="auto"/>
                <w:kern w:val="0"/>
                <w:sz w:val="24"/>
                <w:szCs w:val="24"/>
                <w:lang w:val="en-US" w:eastAsia="zh-CN" w:bidi="ar-SA"/>
              </w:rPr>
            </w:pPr>
            <w:r>
              <w:rPr>
                <w:rFonts w:hint="eastAsia" w:ascii="宋体" w:hAnsi="宋体" w:eastAsia="宋体" w:cs="宋体"/>
                <w:b/>
                <w:bCs w:val="0"/>
                <w:color w:val="auto"/>
                <w:kern w:val="0"/>
                <w:sz w:val="24"/>
                <w:szCs w:val="24"/>
                <w:lang w:val="en-US" w:eastAsia="zh-CN" w:bidi="ar-SA"/>
              </w:rPr>
              <w:t>重要设备故障处理：</w:t>
            </w:r>
            <w:r>
              <w:rPr>
                <w:rFonts w:hint="eastAsia" w:ascii="宋体" w:hAnsi="宋体" w:cs="宋体"/>
                <w:b w:val="0"/>
                <w:bCs/>
                <w:color w:val="auto"/>
                <w:kern w:val="0"/>
                <w:sz w:val="24"/>
                <w:szCs w:val="24"/>
                <w:lang w:val="en-US" w:eastAsia="zh-CN" w:bidi="ar-SA"/>
              </w:rPr>
              <w:t>无</w:t>
            </w:r>
          </w:p>
          <w:p w14:paraId="443CA95B">
            <w:pPr>
              <w:pStyle w:val="113"/>
              <w:numPr>
                <w:ilvl w:val="0"/>
                <w:numId w:val="0"/>
              </w:numPr>
              <w:spacing w:line="360" w:lineRule="auto"/>
              <w:jc w:val="left"/>
              <w:rPr>
                <w:rFonts w:hint="eastAsia" w:ascii="宋体" w:hAnsi="宋体" w:eastAsia="宋体" w:cs="宋体"/>
                <w:b/>
                <w:bCs w:val="0"/>
                <w:color w:val="auto"/>
                <w:kern w:val="0"/>
                <w:sz w:val="24"/>
                <w:szCs w:val="24"/>
                <w:lang w:val="en-US" w:eastAsia="zh-CN" w:bidi="ar-SA"/>
              </w:rPr>
            </w:pPr>
          </w:p>
          <w:p w14:paraId="12AF8C8A">
            <w:pPr>
              <w:pStyle w:val="113"/>
              <w:numPr>
                <w:ilvl w:val="0"/>
                <w:numId w:val="0"/>
              </w:numPr>
              <w:spacing w:line="360" w:lineRule="auto"/>
              <w:jc w:val="left"/>
              <w:rPr>
                <w:rFonts w:hint="eastAsia" w:ascii="宋体" w:hAnsi="宋体" w:cs="宋体"/>
                <w:bCs/>
                <w:color w:val="auto"/>
                <w:kern w:val="0"/>
                <w:sz w:val="24"/>
                <w:szCs w:val="24"/>
                <w:lang w:val="en-US" w:eastAsia="zh-CN" w:bidi="ar-SA"/>
              </w:rPr>
            </w:pPr>
            <w:r>
              <w:rPr>
                <w:rFonts w:hint="eastAsia" w:ascii="宋体" w:hAnsi="宋体" w:eastAsia="宋体" w:cs="宋体"/>
                <w:b/>
                <w:bCs w:val="0"/>
                <w:color w:val="auto"/>
                <w:kern w:val="0"/>
                <w:sz w:val="24"/>
                <w:szCs w:val="24"/>
                <w:lang w:val="en-US" w:eastAsia="zh-CN" w:bidi="ar-SA"/>
              </w:rPr>
              <w:t>施工项目：</w:t>
            </w:r>
            <w:r>
              <w:rPr>
                <w:rFonts w:hint="eastAsia" w:ascii="宋体" w:hAnsi="宋体" w:cs="宋体"/>
                <w:bCs/>
                <w:color w:val="auto"/>
                <w:kern w:val="0"/>
                <w:sz w:val="24"/>
                <w:szCs w:val="24"/>
                <w:lang w:val="en-US" w:eastAsia="zh-CN" w:bidi="ar-SA"/>
              </w:rPr>
              <w:t>1.贵剂4台氢压机升级改造，已完成。</w:t>
            </w:r>
          </w:p>
          <w:p w14:paraId="71BF26C8">
            <w:pPr>
              <w:pStyle w:val="113"/>
              <w:numPr>
                <w:ilvl w:val="0"/>
                <w:numId w:val="0"/>
              </w:numPr>
              <w:spacing w:line="360" w:lineRule="auto"/>
              <w:ind w:firstLine="1200" w:firstLineChars="500"/>
              <w:jc w:val="left"/>
              <w:rPr>
                <w:rFonts w:hint="eastAsia" w:ascii="宋体" w:hAnsi="宋体" w:eastAsia="宋体" w:cs="宋体"/>
                <w:b/>
                <w:bCs w:val="0"/>
                <w:color w:val="auto"/>
                <w:kern w:val="0"/>
                <w:sz w:val="24"/>
                <w:szCs w:val="24"/>
                <w:lang w:val="en-US" w:eastAsia="zh-CN" w:bidi="ar-SA"/>
              </w:rPr>
            </w:pPr>
            <w:r>
              <w:rPr>
                <w:rFonts w:hint="eastAsia" w:ascii="宋体" w:hAnsi="宋体" w:cs="宋体"/>
                <w:bCs/>
                <w:color w:val="auto"/>
                <w:kern w:val="0"/>
                <w:sz w:val="24"/>
                <w:szCs w:val="24"/>
                <w:lang w:val="en-US" w:eastAsia="zh-CN" w:bidi="ar-SA"/>
              </w:rPr>
              <w:t>2.分子筛合成阀门升级改造，已完成35%</w:t>
            </w:r>
            <w:r>
              <w:rPr>
                <w:rFonts w:hint="eastAsia" w:eastAsia="宋体" w:cs="宋体"/>
                <w:bCs/>
                <w:color w:val="auto"/>
                <w:kern w:val="0"/>
                <w:sz w:val="24"/>
                <w:szCs w:val="24"/>
                <w:lang w:val="en-US" w:eastAsia="zh-CN" w:bidi="ar-SA"/>
              </w:rPr>
              <w:t>。</w:t>
            </w:r>
          </w:p>
          <w:p w14:paraId="06D190FD">
            <w:pPr>
              <w:pStyle w:val="34"/>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contextualSpacing/>
              <w:jc w:val="left"/>
              <w:textAlignment w:val="auto"/>
              <w:rPr>
                <w:rFonts w:hint="eastAsia" w:ascii="宋体" w:hAnsi="宋体" w:eastAsia="宋体" w:cs="宋体"/>
                <w:b/>
                <w:bCs w:val="0"/>
                <w:kern w:val="0"/>
                <w:sz w:val="24"/>
                <w:szCs w:val="24"/>
                <w:lang w:val="en-US" w:eastAsia="zh-CN" w:bidi="ar-SA"/>
              </w:rPr>
            </w:pPr>
            <w:r>
              <w:rPr>
                <w:rFonts w:hint="eastAsia" w:ascii="宋体" w:hAnsi="宋体" w:eastAsia="宋体" w:cs="宋体"/>
                <w:b/>
                <w:bCs w:val="0"/>
                <w:color w:val="auto"/>
                <w:kern w:val="0"/>
                <w:sz w:val="24"/>
                <w:szCs w:val="24"/>
                <w:lang w:val="en-US" w:eastAsia="zh-CN" w:bidi="ar-SA"/>
              </w:rPr>
              <w:t>班组管理：</w:t>
            </w:r>
          </w:p>
          <w:p w14:paraId="40C7E4E9">
            <w:pPr>
              <w:pStyle w:val="113"/>
              <w:numPr>
                <w:ilvl w:val="0"/>
                <w:numId w:val="0"/>
              </w:numPr>
              <w:spacing w:line="360" w:lineRule="auto"/>
              <w:jc w:val="left"/>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教培：</w:t>
            </w:r>
          </w:p>
          <w:p w14:paraId="362FFA23">
            <w:pPr>
              <w:pStyle w:val="113"/>
              <w:numPr>
                <w:ilvl w:val="0"/>
                <w:numId w:val="14"/>
              </w:numPr>
              <w:spacing w:line="360" w:lineRule="auto"/>
              <w:ind w:left="-420" w:leftChars="0" w:firstLine="420" w:firstLineChars="0"/>
              <w:jc w:val="left"/>
              <w:rPr>
                <w:rFonts w:hint="eastAsia" w:ascii="宋体" w:hAnsi="宋体" w:cs="宋体"/>
                <w:b w:val="0"/>
                <w:bCs/>
                <w:kern w:val="0"/>
                <w:sz w:val="24"/>
                <w:szCs w:val="24"/>
                <w:lang w:val="en-US" w:eastAsia="zh-CN" w:bidi="ar-SA"/>
              </w:rPr>
            </w:pPr>
            <w:r>
              <w:rPr>
                <w:rFonts w:hint="eastAsia" w:ascii="宋体" w:hAnsi="宋体" w:cs="宋体"/>
                <w:b w:val="0"/>
                <w:bCs/>
                <w:kern w:val="0"/>
                <w:sz w:val="24"/>
                <w:szCs w:val="24"/>
                <w:lang w:val="en-US" w:eastAsia="zh-CN" w:bidi="ar-SA"/>
              </w:rPr>
              <w:t>坚持每天早会岗位练兵。</w:t>
            </w:r>
          </w:p>
          <w:p w14:paraId="77B2EFF5">
            <w:pPr>
              <w:pStyle w:val="113"/>
              <w:numPr>
                <w:ilvl w:val="0"/>
                <w:numId w:val="0"/>
              </w:numPr>
              <w:spacing w:line="360" w:lineRule="auto"/>
              <w:jc w:val="left"/>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加班：</w:t>
            </w:r>
          </w:p>
          <w:p w14:paraId="792CC2B1">
            <w:pPr>
              <w:pStyle w:val="113"/>
              <w:numPr>
                <w:ilvl w:val="0"/>
                <w:numId w:val="0"/>
              </w:numPr>
              <w:spacing w:line="360" w:lineRule="auto"/>
              <w:jc w:val="left"/>
              <w:rPr>
                <w:rFonts w:hint="default" w:ascii="宋体" w:hAnsi="宋体" w:cs="宋体"/>
                <w:b w:val="0"/>
                <w:bCs/>
                <w:kern w:val="0"/>
                <w:sz w:val="24"/>
                <w:szCs w:val="24"/>
                <w:lang w:val="en-US" w:eastAsia="zh-CN" w:bidi="ar-SA"/>
              </w:rPr>
            </w:pPr>
            <w:r>
              <w:rPr>
                <w:rFonts w:hint="eastAsia" w:ascii="宋体" w:hAnsi="宋体" w:cs="宋体"/>
                <w:b/>
                <w:bCs w:val="0"/>
                <w:kern w:val="0"/>
                <w:sz w:val="24"/>
                <w:szCs w:val="24"/>
                <w:lang w:val="en-US" w:eastAsia="zh-CN" w:bidi="ar-SA"/>
              </w:rPr>
              <w:t xml:space="preserve">   </w:t>
            </w:r>
            <w:r>
              <w:rPr>
                <w:rFonts w:hint="eastAsia" w:ascii="宋体" w:hAnsi="宋体" w:cs="宋体"/>
                <w:b w:val="0"/>
                <w:bCs/>
                <w:kern w:val="0"/>
                <w:sz w:val="24"/>
                <w:szCs w:val="24"/>
                <w:lang w:val="en-US" w:eastAsia="zh-CN" w:bidi="ar-SA"/>
              </w:rPr>
              <w:t xml:space="preserve"> 1、12月4日-5日，人员加强，共4人，各加班1天。   </w:t>
            </w:r>
          </w:p>
          <w:p w14:paraId="20D9C7EC">
            <w:pPr>
              <w:pStyle w:val="113"/>
              <w:numPr>
                <w:ilvl w:val="0"/>
                <w:numId w:val="0"/>
              </w:numPr>
              <w:spacing w:line="360" w:lineRule="auto"/>
              <w:jc w:val="left"/>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 xml:space="preserve">本周工作安排：  </w:t>
            </w:r>
          </w:p>
          <w:p w14:paraId="2A662ED9">
            <w:pPr>
              <w:pStyle w:val="34"/>
              <w:keepNext w:val="0"/>
              <w:keepLines w:val="0"/>
              <w:pageBreakBefore w:val="0"/>
              <w:widowControl/>
              <w:numPr>
                <w:ilvl w:val="0"/>
                <w:numId w:val="15"/>
              </w:numPr>
              <w:kinsoku/>
              <w:wordWrap/>
              <w:overflowPunct/>
              <w:topLinePunct w:val="0"/>
              <w:autoSpaceDE/>
              <w:autoSpaceDN/>
              <w:bidi w:val="0"/>
              <w:adjustRightInd w:val="0"/>
              <w:snapToGrid w:val="0"/>
              <w:spacing w:beforeAutospacing="0" w:afterAutospacing="0" w:line="360" w:lineRule="auto"/>
              <w:ind w:right="525" w:rightChars="0" w:firstLine="480" w:firstLineChars="200"/>
              <w:contextualSpacing/>
              <w:jc w:val="left"/>
              <w:textAlignment w:val="auto"/>
              <w:rPr>
                <w:rFonts w:hint="eastAsia" w:ascii="宋体" w:hAnsi="宋体" w:eastAsia="宋体" w:cs="宋体"/>
                <w:bCs/>
                <w:color w:val="auto"/>
                <w:kern w:val="0"/>
                <w:sz w:val="24"/>
                <w:szCs w:val="24"/>
                <w:lang w:val="en-US" w:eastAsia="zh-CN" w:bidi="ar-SA"/>
              </w:rPr>
            </w:pPr>
            <w:r>
              <w:rPr>
                <w:rFonts w:hint="eastAsia" w:eastAsia="宋体" w:cs="宋体"/>
                <w:bCs/>
                <w:color w:val="auto"/>
                <w:kern w:val="0"/>
                <w:sz w:val="24"/>
                <w:szCs w:val="24"/>
                <w:lang w:val="en-US" w:eastAsia="zh-CN" w:bidi="ar-SA"/>
              </w:rPr>
              <w:t>分子筛合成阀门升级改造施工。</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36A550A3">
            <w:pPr>
              <w:spacing w:line="360" w:lineRule="auto"/>
              <w:jc w:val="center"/>
              <w:rPr>
                <w:color w:val="FF0000"/>
                <w:kern w:val="2"/>
                <w:szCs w:val="24"/>
                <w:lang w:val="en-US"/>
              </w:rPr>
            </w:pPr>
            <w:r>
              <w:rPr>
                <w:rFonts w:hint="eastAsia"/>
                <w:color w:val="FF0000"/>
                <w:kern w:val="2"/>
                <w:szCs w:val="24"/>
                <w:lang w:val="en-US"/>
              </w:rPr>
              <w:t>仪表二班</w:t>
            </w:r>
          </w:p>
        </w:tc>
      </w:tr>
      <w:tr w14:paraId="50454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68"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7C4F0FE5">
            <w:pPr>
              <w:spacing w:line="360" w:lineRule="auto"/>
              <w:jc w:val="center"/>
              <w:rPr>
                <w:rFonts w:hint="eastAsia" w:ascii="宋体" w:hAnsi="宋体" w:eastAsia="宋体"/>
                <w:szCs w:val="24"/>
                <w:lang w:val="en-US" w:eastAsia="zh-CN"/>
              </w:rPr>
            </w:pPr>
            <w:r>
              <w:rPr>
                <w:rFonts w:hint="eastAsia" w:ascii="宋体" w:hAnsi="宋体"/>
                <w:szCs w:val="24"/>
                <w:lang w:val="en-US" w:eastAsia="zh-CN"/>
              </w:rPr>
              <w:t>5</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701218B7">
            <w:pPr>
              <w:widowControl/>
              <w:numPr>
                <w:ilvl w:val="0"/>
                <w:numId w:val="16"/>
              </w:numPr>
              <w:spacing w:line="360" w:lineRule="auto"/>
              <w:rPr>
                <w:rFonts w:ascii="宋体" w:hAnsi="宋体" w:cs="宋体"/>
                <w:bCs/>
                <w:sz w:val="24"/>
                <w:szCs w:val="24"/>
                <w:highlight w:val="none"/>
              </w:rPr>
            </w:pPr>
            <w:r>
              <w:rPr>
                <w:rFonts w:hint="eastAsia" w:ascii="宋体" w:hAnsi="宋体" w:cs="宋体"/>
                <w:bCs/>
                <w:color w:val="000000"/>
                <w:sz w:val="24"/>
                <w:szCs w:val="24"/>
                <w:highlight w:val="none"/>
              </w:rPr>
              <w:t>本</w:t>
            </w:r>
            <w:r>
              <w:rPr>
                <w:rFonts w:hint="eastAsia" w:ascii="宋体" w:hAnsi="宋体" w:cs="宋体"/>
                <w:bCs/>
                <w:sz w:val="24"/>
                <w:szCs w:val="24"/>
                <w:highlight w:val="none"/>
              </w:rPr>
              <w:t>周主要工作情况：</w:t>
            </w:r>
          </w:p>
          <w:p w14:paraId="3CC17F9C">
            <w:pPr>
              <w:widowControl/>
              <w:numPr>
                <w:ilvl w:val="0"/>
                <w:numId w:val="17"/>
              </w:numPr>
              <w:spacing w:line="360" w:lineRule="auto"/>
              <w:ind w:left="480" w:hanging="480"/>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rPr>
              <w:t>上周工作：</w:t>
            </w:r>
          </w:p>
          <w:p w14:paraId="569AC7C0">
            <w:pPr>
              <w:widowControl/>
              <w:spacing w:line="360" w:lineRule="auto"/>
              <w:ind w:firstLine="1440" w:firstLineChars="600"/>
              <w:rPr>
                <w:rFonts w:hint="eastAsia"/>
                <w:sz w:val="24"/>
                <w:szCs w:val="24"/>
                <w:highlight w:val="none"/>
                <w:lang w:val="en-US" w:eastAsia="zh-CN"/>
              </w:rPr>
            </w:pPr>
            <w:r>
              <w:rPr>
                <w:rFonts w:hint="eastAsia"/>
                <w:sz w:val="24"/>
                <w:szCs w:val="24"/>
                <w:highlight w:val="none"/>
              </w:rPr>
              <w:t>安全观察：①</w:t>
            </w:r>
            <w:r>
              <w:rPr>
                <w:rFonts w:hint="eastAsia"/>
                <w:sz w:val="24"/>
                <w:szCs w:val="24"/>
                <w:highlight w:val="none"/>
                <w:lang w:val="en-US" w:eastAsia="zh-CN"/>
              </w:rPr>
              <w:t>学习业主和公司相关资料；</w:t>
            </w:r>
          </w:p>
          <w:p w14:paraId="6BA4EAE3">
            <w:pPr>
              <w:widowControl/>
              <w:spacing w:line="360" w:lineRule="auto"/>
              <w:ind w:firstLine="2640" w:firstLineChars="1100"/>
              <w:rPr>
                <w:rFonts w:hint="eastAsia"/>
                <w:sz w:val="24"/>
                <w:szCs w:val="24"/>
                <w:highlight w:val="none"/>
                <w:lang w:val="en-US" w:eastAsia="zh-CN"/>
              </w:rPr>
            </w:pPr>
            <w:r>
              <w:rPr>
                <w:rFonts w:hint="eastAsia"/>
                <w:sz w:val="24"/>
                <w:szCs w:val="24"/>
                <w:highlight w:val="none"/>
              </w:rPr>
              <w:fldChar w:fldCharType="begin"/>
            </w:r>
            <w:r>
              <w:rPr>
                <w:rFonts w:hint="eastAsia"/>
                <w:sz w:val="24"/>
                <w:szCs w:val="24"/>
                <w:highlight w:val="none"/>
              </w:rPr>
              <w:instrText xml:space="preserve"> = 2 \* GB3 \* MERGEFORMAT </w:instrText>
            </w:r>
            <w:r>
              <w:rPr>
                <w:rFonts w:hint="eastAsia"/>
                <w:sz w:val="24"/>
                <w:szCs w:val="24"/>
                <w:highlight w:val="none"/>
              </w:rPr>
              <w:fldChar w:fldCharType="separate"/>
            </w:r>
            <w:r>
              <w:rPr>
                <w:rFonts w:hint="eastAsia"/>
                <w:sz w:val="24"/>
                <w:szCs w:val="24"/>
                <w:highlight w:val="none"/>
              </w:rPr>
              <w:t>②</w:t>
            </w:r>
            <w:r>
              <w:rPr>
                <w:rFonts w:hint="eastAsia"/>
                <w:sz w:val="24"/>
                <w:szCs w:val="24"/>
                <w:highlight w:val="none"/>
              </w:rPr>
              <w:fldChar w:fldCharType="end"/>
            </w:r>
            <w:r>
              <w:rPr>
                <w:rFonts w:hint="eastAsia"/>
                <w:sz w:val="24"/>
                <w:szCs w:val="24"/>
                <w:highlight w:val="none"/>
                <w:lang w:val="en-US" w:eastAsia="zh-CN"/>
              </w:rPr>
              <w:t>血压测量</w:t>
            </w:r>
          </w:p>
          <w:p w14:paraId="322717B9">
            <w:pPr>
              <w:widowControl/>
              <w:spacing w:line="360" w:lineRule="auto"/>
              <w:ind w:firstLine="2640" w:firstLineChars="1100"/>
              <w:rPr>
                <w:rFonts w:hint="default"/>
                <w:sz w:val="24"/>
                <w:szCs w:val="24"/>
                <w:highlight w:val="none"/>
                <w:lang w:val="en-US" w:eastAsia="zh-CN"/>
              </w:rPr>
            </w:pPr>
            <w:r>
              <w:rPr>
                <w:rFonts w:hint="eastAsia"/>
                <w:sz w:val="24"/>
                <w:szCs w:val="24"/>
                <w:highlight w:val="none"/>
                <w:lang w:val="en-US" w:eastAsia="zh-CN"/>
              </w:rPr>
              <w:t>③现场检查纠偏</w:t>
            </w:r>
          </w:p>
          <w:p w14:paraId="7CF9FA28">
            <w:pPr>
              <w:widowControl/>
              <w:numPr>
                <w:ilvl w:val="0"/>
                <w:numId w:val="17"/>
              </w:numPr>
              <w:spacing w:line="360" w:lineRule="auto"/>
              <w:ind w:left="480" w:leftChars="0" w:hanging="480" w:firstLineChars="0"/>
              <w:rPr>
                <w:rFonts w:hint="default" w:eastAsia="宋体"/>
                <w:sz w:val="24"/>
                <w:szCs w:val="24"/>
                <w:highlight w:val="none"/>
                <w:lang w:val="en-US" w:eastAsia="zh-CN"/>
              </w:rPr>
            </w:pPr>
            <w:r>
              <w:rPr>
                <w:rFonts w:hint="eastAsia" w:cs="Calibri"/>
                <w:bCs/>
                <w:color w:val="000000"/>
                <w:sz w:val="24"/>
                <w:szCs w:val="24"/>
                <w:highlight w:val="none"/>
                <w:lang w:val="en-US" w:eastAsia="zh-CN"/>
              </w:rPr>
              <w:t>生产：云溪基地动设备有限正常</w:t>
            </w:r>
          </w:p>
          <w:p w14:paraId="3531CA17">
            <w:pPr>
              <w:widowControl/>
              <w:numPr>
                <w:ilvl w:val="0"/>
                <w:numId w:val="17"/>
              </w:numPr>
              <w:spacing w:line="360" w:lineRule="auto"/>
              <w:ind w:left="480" w:leftChars="0" w:hanging="480" w:firstLineChars="0"/>
              <w:rPr>
                <w:rFonts w:hint="default" w:eastAsia="宋体"/>
                <w:sz w:val="24"/>
                <w:szCs w:val="24"/>
                <w:highlight w:val="none"/>
                <w:lang w:val="en-US" w:eastAsia="zh-CN"/>
              </w:rPr>
            </w:pPr>
            <w:r>
              <w:rPr>
                <w:rFonts w:hint="eastAsia"/>
                <w:sz w:val="24"/>
                <w:szCs w:val="24"/>
                <w:highlight w:val="none"/>
                <w:lang w:val="en-US" w:eastAsia="zh-CN"/>
              </w:rPr>
              <w:t>班组管理：一期8人怎么班组库房整理</w:t>
            </w:r>
          </w:p>
          <w:p w14:paraId="5251122A">
            <w:pPr>
              <w:widowControl/>
              <w:numPr>
                <w:ilvl w:val="0"/>
                <w:numId w:val="17"/>
              </w:numPr>
              <w:spacing w:line="360" w:lineRule="auto"/>
              <w:ind w:left="480" w:leftChars="0" w:hanging="480" w:firstLineChars="0"/>
              <w:rPr>
                <w:rFonts w:hint="default" w:eastAsia="宋体"/>
                <w:sz w:val="24"/>
                <w:szCs w:val="24"/>
                <w:highlight w:val="none"/>
                <w:lang w:val="en-US" w:eastAsia="zh-CN"/>
              </w:rPr>
            </w:pPr>
            <w:r>
              <w:rPr>
                <w:rFonts w:hint="eastAsia"/>
                <w:sz w:val="24"/>
                <w:szCs w:val="24"/>
                <w:highlight w:val="none"/>
                <w:lang w:val="en-US" w:eastAsia="zh-CN"/>
              </w:rPr>
              <w:t>人员去向：1、4人趣油果保运一周，本周检修；6人周五支援电二班放电缆</w:t>
            </w:r>
          </w:p>
          <w:p w14:paraId="743A72AD">
            <w:pPr>
              <w:widowControl/>
              <w:numPr>
                <w:ilvl w:val="0"/>
                <w:numId w:val="17"/>
              </w:numPr>
              <w:spacing w:line="360" w:lineRule="auto"/>
              <w:ind w:left="480" w:leftChars="0" w:hanging="480" w:firstLineChars="0"/>
              <w:rPr>
                <w:rFonts w:hint="default" w:eastAsia="宋体"/>
                <w:sz w:val="24"/>
                <w:szCs w:val="24"/>
                <w:highlight w:val="none"/>
                <w:lang w:val="en-US" w:eastAsia="zh-CN"/>
              </w:rPr>
            </w:pPr>
            <w:r>
              <w:rPr>
                <w:rFonts w:hint="eastAsia"/>
                <w:sz w:val="24"/>
                <w:szCs w:val="24"/>
                <w:highlight w:val="none"/>
                <w:lang w:val="en-US" w:eastAsia="zh-CN"/>
              </w:rPr>
              <w:t>本周工作：</w:t>
            </w:r>
            <w:r>
              <w:rPr>
                <w:rFonts w:hint="eastAsia"/>
                <w:sz w:val="24"/>
                <w:szCs w:val="24"/>
                <w:highlight w:val="none"/>
              </w:rPr>
              <w:t>①</w:t>
            </w:r>
            <w:r>
              <w:rPr>
                <w:rFonts w:hint="eastAsia"/>
                <w:sz w:val="24"/>
                <w:szCs w:val="24"/>
                <w:highlight w:val="none"/>
                <w:lang w:val="en-US" w:eastAsia="zh-CN"/>
              </w:rPr>
              <w:t>做好日常维护工作</w:t>
            </w:r>
          </w:p>
          <w:p w14:paraId="4C2B5037">
            <w:pPr>
              <w:widowControl/>
              <w:numPr>
                <w:ilvl w:val="0"/>
                <w:numId w:val="0"/>
              </w:numPr>
              <w:spacing w:line="360" w:lineRule="auto"/>
              <w:ind w:leftChars="0"/>
              <w:rPr>
                <w:rFonts w:hint="eastAsia"/>
                <w:szCs w:val="24"/>
                <w:highlight w:val="none"/>
                <w:lang w:val="en-US" w:eastAsia="zh-CN"/>
              </w:rPr>
            </w:pPr>
            <w:r>
              <w:rPr>
                <w:rFonts w:hint="eastAsia" w:ascii="Calibri" w:hAnsi="Calibri" w:cs="Calibri"/>
                <w:bCs/>
                <w:color w:val="000000"/>
                <w:sz w:val="24"/>
                <w:szCs w:val="24"/>
                <w:highlight w:val="none"/>
                <w:lang w:val="en-US" w:eastAsia="zh-CN"/>
              </w:rPr>
              <w:t xml:space="preserve">                             </w:t>
            </w:r>
            <w:r>
              <w:rPr>
                <w:rFonts w:hint="eastAsia"/>
                <w:sz w:val="24"/>
                <w:szCs w:val="24"/>
                <w:highlight w:val="none"/>
              </w:rPr>
              <w:fldChar w:fldCharType="begin"/>
            </w:r>
            <w:r>
              <w:rPr>
                <w:rFonts w:hint="eastAsia"/>
                <w:sz w:val="24"/>
                <w:szCs w:val="24"/>
                <w:highlight w:val="none"/>
              </w:rPr>
              <w:instrText xml:space="preserve"> = 2 \* GB3 \* MERGEFORMAT </w:instrText>
            </w:r>
            <w:r>
              <w:rPr>
                <w:rFonts w:hint="eastAsia"/>
                <w:sz w:val="24"/>
                <w:szCs w:val="24"/>
                <w:highlight w:val="none"/>
              </w:rPr>
              <w:fldChar w:fldCharType="separate"/>
            </w:r>
            <w:r>
              <w:rPr>
                <w:rFonts w:hint="eastAsia"/>
                <w:sz w:val="24"/>
                <w:szCs w:val="24"/>
                <w:highlight w:val="none"/>
              </w:rPr>
              <w:t>②</w:t>
            </w:r>
            <w:r>
              <w:rPr>
                <w:rFonts w:hint="eastAsia"/>
                <w:sz w:val="24"/>
                <w:szCs w:val="24"/>
                <w:highlight w:val="none"/>
              </w:rPr>
              <w:fldChar w:fldCharType="end"/>
            </w:r>
            <w:r>
              <w:rPr>
                <w:rFonts w:hint="eastAsia"/>
                <w:sz w:val="24"/>
                <w:szCs w:val="24"/>
                <w:highlight w:val="none"/>
                <w:lang w:val="en-US" w:eastAsia="zh-CN"/>
              </w:rPr>
              <w:t>特材车间停工检修</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695F2B0B">
            <w:pPr>
              <w:spacing w:line="360" w:lineRule="auto"/>
              <w:jc w:val="center"/>
              <w:rPr>
                <w:rFonts w:hint="eastAsia"/>
                <w:color w:val="FF0000"/>
                <w:kern w:val="2"/>
                <w:szCs w:val="24"/>
                <w:lang w:val="en-US"/>
              </w:rPr>
            </w:pPr>
            <w:r>
              <w:rPr>
                <w:rFonts w:hint="eastAsia"/>
                <w:color w:val="FF0000"/>
                <w:kern w:val="2"/>
                <w:szCs w:val="24"/>
                <w:lang w:val="en-US" w:eastAsia="zh-CN"/>
              </w:rPr>
              <w:t>机修</w:t>
            </w:r>
            <w:r>
              <w:rPr>
                <w:rFonts w:hint="eastAsia"/>
                <w:color w:val="FF0000"/>
                <w:kern w:val="2"/>
                <w:szCs w:val="24"/>
                <w:lang w:val="en-US"/>
              </w:rPr>
              <w:t>一班</w:t>
            </w:r>
          </w:p>
        </w:tc>
      </w:tr>
      <w:tr w14:paraId="7B8E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12"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152D8E02">
            <w:pPr>
              <w:spacing w:line="360" w:lineRule="auto"/>
              <w:jc w:val="center"/>
              <w:rPr>
                <w:rFonts w:hint="default" w:ascii="宋体" w:hAnsi="宋体"/>
                <w:szCs w:val="24"/>
                <w:lang w:val="en-US" w:eastAsia="zh-CN"/>
              </w:rPr>
            </w:pPr>
            <w:r>
              <w:rPr>
                <w:rFonts w:hint="eastAsia" w:ascii="宋体" w:hAnsi="宋体"/>
                <w:szCs w:val="24"/>
                <w:lang w:val="en-US" w:eastAsia="zh-CN"/>
              </w:rPr>
              <w:t>6</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06EA8D80">
            <w:pPr>
              <w:keepNext w:val="0"/>
              <w:keepLines w:val="0"/>
              <w:widowControl/>
              <w:suppressLineNumbers w:val="0"/>
              <w:jc w:val="left"/>
              <w:rPr>
                <w:rFonts w:hint="eastAsia" w:ascii="宋体" w:hAnsi="宋体" w:cs="Times New Roman"/>
                <w:b/>
                <w:bCs w:val="0"/>
                <w:kern w:val="2"/>
                <w:sz w:val="24"/>
                <w:szCs w:val="24"/>
                <w:lang w:val="en-US" w:eastAsia="zh-CN" w:bidi="ar-SA"/>
              </w:rPr>
            </w:pPr>
            <w:r>
              <w:rPr>
                <w:rFonts w:hint="eastAsia" w:ascii="宋体" w:hAnsi="宋体" w:cs="Times New Roman"/>
                <w:b/>
                <w:bCs w:val="0"/>
                <w:kern w:val="2"/>
                <w:sz w:val="24"/>
                <w:szCs w:val="22"/>
                <w:lang w:val="en-US" w:eastAsia="zh-CN" w:bidi="ar-SA"/>
              </w:rPr>
              <w:t>一、</w:t>
            </w:r>
            <w:r>
              <w:rPr>
                <w:rFonts w:hint="eastAsia" w:ascii="宋体" w:hAnsi="宋体" w:cs="Times New Roman"/>
                <w:b/>
                <w:bCs w:val="0"/>
                <w:kern w:val="2"/>
                <w:sz w:val="24"/>
                <w:szCs w:val="24"/>
                <w:lang w:val="en-US" w:eastAsia="zh-CN" w:bidi="ar-SA"/>
              </w:rPr>
              <w:t>安全：</w:t>
            </w:r>
          </w:p>
          <w:p w14:paraId="4473E361">
            <w:pPr>
              <w:keepNext w:val="0"/>
              <w:keepLines w:val="0"/>
              <w:widowControl/>
              <w:suppressLineNumbers w:val="0"/>
              <w:jc w:val="left"/>
              <w:rPr>
                <w:rFonts w:hint="default" w:ascii="宋体" w:hAnsi="宋体" w:cs="Times New Roman"/>
                <w:b w:val="0"/>
                <w:bCs/>
                <w:kern w:val="2"/>
                <w:sz w:val="24"/>
                <w:szCs w:val="24"/>
                <w:lang w:val="en-US" w:eastAsia="zh-CN" w:bidi="ar-SA"/>
              </w:rPr>
            </w:pP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宋体" w:hAnsi="宋体" w:cs="Times New Roman"/>
                <w:b w:val="0"/>
                <w:bCs/>
                <w:kern w:val="2"/>
                <w:sz w:val="24"/>
                <w:szCs w:val="24"/>
                <w:lang w:val="en-US" w:eastAsia="zh-CN" w:bidi="ar-SA"/>
              </w:rPr>
              <w:t>1、血压监测，高危人员持续监测。</w:t>
            </w:r>
          </w:p>
          <w:p w14:paraId="681BFFD0">
            <w:pPr>
              <w:widowControl/>
              <w:numPr>
                <w:ilvl w:val="0"/>
                <w:numId w:val="0"/>
              </w:numPr>
              <w:spacing w:line="240" w:lineRule="auto"/>
              <w:ind w:firstLine="720" w:firstLineChars="300"/>
              <w:rPr>
                <w:rFonts w:hint="default" w:ascii="宋体" w:hAnsi="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2、要求监护人及负责人检查现场安全措施是否落实。</w:t>
            </w:r>
          </w:p>
          <w:p w14:paraId="2FBC5A37">
            <w:pPr>
              <w:widowControl/>
              <w:numPr>
                <w:ilvl w:val="0"/>
                <w:numId w:val="0"/>
              </w:numPr>
              <w:spacing w:line="240" w:lineRule="auto"/>
              <w:ind w:firstLine="720" w:firstLineChars="300"/>
              <w:rPr>
                <w:rFonts w:hint="default" w:ascii="宋体" w:hAnsi="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3、学习公司下发的各项文件。</w:t>
            </w:r>
          </w:p>
          <w:p w14:paraId="71715E3B">
            <w:pPr>
              <w:keepNext w:val="0"/>
              <w:keepLines w:val="0"/>
              <w:widowControl/>
              <w:suppressLineNumbers w:val="0"/>
              <w:jc w:val="left"/>
              <w:rPr>
                <w:rFonts w:hint="eastAsia" w:ascii="宋体" w:hAnsi="宋体" w:cs="Times New Roman"/>
                <w:b/>
                <w:bCs w:val="0"/>
                <w:kern w:val="2"/>
                <w:sz w:val="24"/>
                <w:szCs w:val="24"/>
                <w:lang w:val="en-US" w:eastAsia="zh-CN" w:bidi="ar-SA"/>
              </w:rPr>
            </w:pPr>
            <w:r>
              <w:rPr>
                <w:rFonts w:hint="eastAsia" w:ascii="宋体" w:hAnsi="宋体" w:cs="Times New Roman"/>
                <w:b/>
                <w:bCs w:val="0"/>
                <w:kern w:val="2"/>
                <w:sz w:val="24"/>
                <w:szCs w:val="24"/>
                <w:lang w:val="en-US" w:eastAsia="zh-CN" w:bidi="ar-SA"/>
              </w:rPr>
              <w:t>二、施工项目</w:t>
            </w:r>
          </w:p>
          <w:p w14:paraId="00C6E295">
            <w:pPr>
              <w:keepNext w:val="0"/>
              <w:keepLines w:val="0"/>
              <w:widowControl/>
              <w:suppressLineNumbers w:val="0"/>
              <w:jc w:val="left"/>
              <w:rPr>
                <w:rFonts w:hint="eastAsia" w:ascii="宋体" w:hAnsi="宋体" w:cs="Times New Roman"/>
                <w:b/>
                <w:bCs w:val="0"/>
                <w:kern w:val="2"/>
                <w:sz w:val="24"/>
                <w:szCs w:val="24"/>
                <w:lang w:val="en-US" w:eastAsia="zh-CN" w:bidi="ar-SA"/>
              </w:rPr>
            </w:pPr>
            <w:r>
              <w:rPr>
                <w:rFonts w:hint="eastAsia" w:ascii="宋体" w:hAnsi="宋体" w:cs="Times New Roman"/>
                <w:b/>
                <w:bCs w:val="0"/>
                <w:kern w:val="2"/>
                <w:sz w:val="24"/>
                <w:szCs w:val="24"/>
                <w:lang w:val="en-US" w:eastAsia="zh-CN" w:bidi="ar-SA"/>
              </w:rPr>
              <w:t>石油焦项目：</w:t>
            </w:r>
            <w:r>
              <w:rPr>
                <w:rFonts w:hint="eastAsia" w:ascii="宋体" w:hAnsi="宋体" w:cs="宋体"/>
                <w:color w:val="auto"/>
                <w:sz w:val="24"/>
                <w:szCs w:val="24"/>
                <w:lang w:val="en-US" w:eastAsia="zh-CN"/>
              </w:rPr>
              <w:t>配合仪表调试。</w:t>
            </w:r>
          </w:p>
          <w:p w14:paraId="53379BF0">
            <w:pPr>
              <w:keepNext w:val="0"/>
              <w:keepLines w:val="0"/>
              <w:widowControl/>
              <w:numPr>
                <w:ilvl w:val="0"/>
                <w:numId w:val="0"/>
              </w:numPr>
              <w:suppressLineNumbers w:val="0"/>
              <w:jc w:val="left"/>
              <w:rPr>
                <w:rFonts w:hint="default" w:ascii="宋体" w:hAnsi="宋体" w:cs="Times New Roman"/>
                <w:b/>
                <w:bCs w:val="0"/>
                <w:kern w:val="2"/>
                <w:sz w:val="24"/>
                <w:szCs w:val="24"/>
                <w:lang w:val="en-US" w:eastAsia="zh-CN" w:bidi="ar-SA"/>
              </w:rPr>
            </w:pPr>
            <w:r>
              <w:rPr>
                <w:rFonts w:hint="eastAsia" w:ascii="宋体" w:hAnsi="宋体" w:cs="Times New Roman"/>
                <w:b/>
                <w:bCs w:val="0"/>
                <w:kern w:val="2"/>
                <w:sz w:val="24"/>
                <w:szCs w:val="24"/>
                <w:lang w:val="en-US" w:eastAsia="zh-CN" w:bidi="ar-SA"/>
              </w:rPr>
              <w:t>贵剂项目：</w:t>
            </w:r>
            <w:r>
              <w:rPr>
                <w:rFonts w:hint="eastAsia" w:ascii="宋体" w:hAnsi="宋体" w:cs="Times New Roman"/>
                <w:b w:val="0"/>
                <w:bCs/>
                <w:kern w:val="2"/>
                <w:sz w:val="24"/>
                <w:szCs w:val="24"/>
                <w:lang w:val="en-US" w:eastAsia="zh-CN" w:bidi="ar-SA"/>
              </w:rPr>
              <w:t>贵剂二套三楼拆除照明灯具及控制箱电缆。</w:t>
            </w:r>
          </w:p>
          <w:p w14:paraId="7BD1E49E">
            <w:pPr>
              <w:keepNext w:val="0"/>
              <w:keepLines w:val="0"/>
              <w:widowControl/>
              <w:suppressLineNumbers w:val="0"/>
              <w:jc w:val="left"/>
              <w:rPr>
                <w:rFonts w:hint="eastAsia" w:ascii="宋体" w:hAnsi="宋体" w:cs="Times New Roman"/>
                <w:b/>
                <w:bCs w:val="0"/>
                <w:kern w:val="2"/>
                <w:sz w:val="24"/>
                <w:szCs w:val="24"/>
                <w:lang w:val="en-US" w:eastAsia="zh-CN" w:bidi="ar-SA"/>
              </w:rPr>
            </w:pPr>
            <w:r>
              <w:rPr>
                <w:rFonts w:hint="eastAsia" w:ascii="宋体" w:hAnsi="宋体" w:cs="Times New Roman"/>
                <w:b/>
                <w:bCs w:val="0"/>
                <w:kern w:val="2"/>
                <w:sz w:val="24"/>
                <w:szCs w:val="24"/>
                <w:lang w:val="en-US" w:eastAsia="zh-CN" w:bidi="ar-SA"/>
              </w:rPr>
              <w:t>零星施工：</w:t>
            </w:r>
          </w:p>
          <w:p w14:paraId="17CBDBE6">
            <w:pPr>
              <w:keepNext w:val="0"/>
              <w:keepLines w:val="0"/>
              <w:widowControl/>
              <w:numPr>
                <w:ilvl w:val="0"/>
                <w:numId w:val="18"/>
              </w:numPr>
              <w:suppressLineNumbers w:val="0"/>
              <w:ind w:firstLine="480" w:firstLineChars="200"/>
              <w:jc w:val="left"/>
              <w:rPr>
                <w:rFonts w:hint="default" w:ascii="宋体" w:hAnsi="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云溪成品库房敷设电梯电缆190米，二楼除尘器配管，电缆敷设及接线调试完成，挂牌及堵洞完成。</w:t>
            </w:r>
          </w:p>
          <w:p w14:paraId="3D3F7770">
            <w:pPr>
              <w:keepNext w:val="0"/>
              <w:keepLines w:val="0"/>
              <w:widowControl/>
              <w:numPr>
                <w:ilvl w:val="0"/>
                <w:numId w:val="18"/>
              </w:numPr>
              <w:suppressLineNumbers w:val="0"/>
              <w:ind w:firstLine="480" w:firstLineChars="200"/>
              <w:jc w:val="left"/>
              <w:rPr>
                <w:rFonts w:hint="default" w:ascii="宋体" w:hAnsi="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丁鹏带一人长炼施工，预计明天完成。</w:t>
            </w:r>
          </w:p>
          <w:p w14:paraId="46ECF7E1">
            <w:pPr>
              <w:keepNext w:val="0"/>
              <w:keepLines w:val="0"/>
              <w:widowControl/>
              <w:numPr>
                <w:ilvl w:val="0"/>
                <w:numId w:val="18"/>
              </w:numPr>
              <w:suppressLineNumbers w:val="0"/>
              <w:ind w:firstLine="480" w:firstLineChars="200"/>
              <w:jc w:val="left"/>
              <w:rPr>
                <w:rFonts w:hint="default" w:ascii="宋体" w:hAnsi="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兴长项目电仪施工完成50%。</w:t>
            </w:r>
          </w:p>
          <w:p w14:paraId="739D5257">
            <w:pPr>
              <w:keepNext w:val="0"/>
              <w:keepLines w:val="0"/>
              <w:widowControl/>
              <w:numPr>
                <w:ilvl w:val="0"/>
                <w:numId w:val="0"/>
              </w:numPr>
              <w:suppressLineNumbers w:val="0"/>
              <w:jc w:val="left"/>
              <w:rPr>
                <w:rFonts w:hint="default" w:ascii="宋体" w:hAnsi="宋体" w:cs="Times New Roman"/>
                <w:b/>
                <w:bCs w:val="0"/>
                <w:kern w:val="2"/>
                <w:sz w:val="24"/>
                <w:szCs w:val="24"/>
                <w:lang w:val="en-US" w:eastAsia="zh-CN" w:bidi="ar-SA"/>
              </w:rPr>
            </w:pPr>
            <w:r>
              <w:rPr>
                <w:rFonts w:hint="eastAsia" w:ascii="宋体" w:hAnsi="宋体" w:cs="Times New Roman"/>
                <w:b/>
                <w:bCs w:val="0"/>
                <w:kern w:val="2"/>
                <w:sz w:val="24"/>
                <w:szCs w:val="24"/>
                <w:lang w:val="en-US" w:eastAsia="zh-CN" w:bidi="ar-SA"/>
              </w:rPr>
              <w:t>钛硅施工:</w:t>
            </w:r>
          </w:p>
          <w:p w14:paraId="25A7B4DE">
            <w:pPr>
              <w:keepNext w:val="0"/>
              <w:keepLines w:val="0"/>
              <w:widowControl/>
              <w:numPr>
                <w:ilvl w:val="0"/>
                <w:numId w:val="0"/>
              </w:numPr>
              <w:suppressLineNumbers w:val="0"/>
              <w:ind w:firstLine="480" w:firstLineChars="200"/>
              <w:jc w:val="left"/>
              <w:rPr>
                <w:rFonts w:hint="default" w:ascii="宋体" w:hAnsi="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1、钛硅一厂房一楼风机配管及电缆敷设，接线完成90%。</w:t>
            </w:r>
          </w:p>
          <w:p w14:paraId="0B52AC3E">
            <w:pPr>
              <w:keepNext w:val="0"/>
              <w:keepLines w:val="0"/>
              <w:widowControl/>
              <w:numPr>
                <w:ilvl w:val="0"/>
                <w:numId w:val="0"/>
              </w:numPr>
              <w:suppressLineNumbers w:val="0"/>
              <w:ind w:firstLine="480" w:firstLineChars="200"/>
              <w:jc w:val="left"/>
              <w:rPr>
                <w:rFonts w:hint="default" w:ascii="宋体" w:hAnsi="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2、</w:t>
            </w:r>
            <w:r>
              <w:rPr>
                <w:rFonts w:hint="default" w:ascii="宋体" w:hAnsi="宋体" w:cs="Times New Roman"/>
                <w:b w:val="0"/>
                <w:bCs/>
                <w:kern w:val="2"/>
                <w:sz w:val="24"/>
                <w:szCs w:val="24"/>
                <w:lang w:val="en-US" w:eastAsia="zh-CN" w:bidi="ar-SA"/>
              </w:rPr>
              <w:t>钛硅</w:t>
            </w:r>
            <w:r>
              <w:rPr>
                <w:rFonts w:hint="eastAsia" w:ascii="宋体" w:hAnsi="宋体" w:cs="Times New Roman"/>
                <w:b w:val="0"/>
                <w:bCs/>
                <w:kern w:val="2"/>
                <w:sz w:val="24"/>
                <w:szCs w:val="24"/>
                <w:lang w:val="en-US" w:eastAsia="zh-CN" w:bidi="ar-SA"/>
              </w:rPr>
              <w:t>一</w:t>
            </w:r>
            <w:r>
              <w:rPr>
                <w:rFonts w:hint="default" w:ascii="宋体" w:hAnsi="宋体" w:cs="Times New Roman"/>
                <w:b w:val="0"/>
                <w:bCs/>
                <w:kern w:val="2"/>
                <w:sz w:val="24"/>
                <w:szCs w:val="24"/>
                <w:lang w:val="en-US" w:eastAsia="zh-CN" w:bidi="ar-SA"/>
              </w:rPr>
              <w:t>厂房</w:t>
            </w:r>
            <w:r>
              <w:rPr>
                <w:rFonts w:hint="eastAsia" w:ascii="宋体" w:hAnsi="宋体" w:cs="Times New Roman"/>
                <w:b w:val="0"/>
                <w:bCs/>
                <w:kern w:val="2"/>
                <w:sz w:val="24"/>
                <w:szCs w:val="24"/>
                <w:lang w:val="en-US" w:eastAsia="zh-CN" w:bidi="ar-SA"/>
              </w:rPr>
              <w:t>三楼风机配管完成50%。安装防爆操作柱6台。目前二楼，四楼未施工。</w:t>
            </w:r>
          </w:p>
          <w:p w14:paraId="28411B5A">
            <w:pPr>
              <w:keepNext w:val="0"/>
              <w:keepLines w:val="0"/>
              <w:widowControl/>
              <w:numPr>
                <w:ilvl w:val="0"/>
                <w:numId w:val="0"/>
              </w:numPr>
              <w:suppressLineNumbers w:val="0"/>
              <w:ind w:firstLine="480" w:firstLineChars="200"/>
              <w:jc w:val="left"/>
              <w:rPr>
                <w:rFonts w:hint="default" w:ascii="宋体" w:hAnsi="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3、钛硅二厂房顶楼安装温度变送器2台，流量计1台，安装双金属温度计3台，镀锌钢管转运至现场50根。</w:t>
            </w:r>
          </w:p>
          <w:p w14:paraId="00D8B04C">
            <w:pPr>
              <w:keepNext w:val="0"/>
              <w:keepLines w:val="0"/>
              <w:widowControl/>
              <w:suppressLineNumbers w:val="0"/>
              <w:jc w:val="left"/>
              <w:rPr>
                <w:rFonts w:hint="default" w:ascii="宋体" w:hAnsi="宋体" w:cs="Times New Roman"/>
                <w:b w:val="0"/>
                <w:bCs/>
                <w:kern w:val="2"/>
                <w:sz w:val="24"/>
                <w:szCs w:val="24"/>
                <w:lang w:val="en-US" w:eastAsia="zh-CN" w:bidi="ar-SA"/>
              </w:rPr>
            </w:pPr>
            <w:r>
              <w:rPr>
                <w:rFonts w:hint="eastAsia" w:ascii="宋体" w:hAnsi="宋体" w:cs="Times New Roman"/>
                <w:b/>
                <w:bCs w:val="0"/>
                <w:kern w:val="2"/>
                <w:sz w:val="24"/>
                <w:szCs w:val="24"/>
                <w:lang w:val="en-US" w:eastAsia="zh-CN" w:bidi="ar-SA"/>
              </w:rPr>
              <w:t>三、教培</w:t>
            </w:r>
            <w:r>
              <w:rPr>
                <w:rFonts w:hint="eastAsia" w:ascii="宋体" w:hAnsi="宋体" w:cs="Times New Roman"/>
                <w:b w:val="0"/>
                <w:bCs/>
                <w:kern w:val="2"/>
                <w:sz w:val="24"/>
                <w:szCs w:val="24"/>
                <w:lang w:val="en-US" w:eastAsia="zh-CN" w:bidi="ar-SA"/>
              </w:rPr>
              <w:t>：1.每天早上岗位练兵。</w:t>
            </w:r>
          </w:p>
          <w:p w14:paraId="625421E7">
            <w:pPr>
              <w:keepNext w:val="0"/>
              <w:keepLines w:val="0"/>
              <w:widowControl/>
              <w:suppressLineNumbers w:val="0"/>
              <w:jc w:val="left"/>
              <w:rPr>
                <w:rFonts w:hint="default" w:ascii="宋体" w:hAnsi="宋体" w:cs="Times New Roman"/>
                <w:b w:val="0"/>
                <w:bCs/>
                <w:kern w:val="2"/>
                <w:sz w:val="24"/>
                <w:szCs w:val="24"/>
                <w:lang w:val="en-US" w:eastAsia="zh-CN" w:bidi="ar-SA"/>
              </w:rPr>
            </w:pPr>
            <w:r>
              <w:rPr>
                <w:rFonts w:hint="eastAsia" w:ascii="宋体" w:hAnsi="宋体" w:cs="Times New Roman"/>
                <w:b/>
                <w:bCs w:val="0"/>
                <w:kern w:val="2"/>
                <w:sz w:val="24"/>
                <w:szCs w:val="24"/>
                <w:lang w:val="en-US" w:eastAsia="zh-CN" w:bidi="ar-SA"/>
              </w:rPr>
              <w:t>四、加班</w:t>
            </w:r>
            <w:r>
              <w:rPr>
                <w:rFonts w:hint="eastAsia" w:ascii="宋体" w:hAnsi="宋体" w:cs="Times New Roman"/>
                <w:b w:val="0"/>
                <w:bCs/>
                <w:kern w:val="2"/>
                <w:sz w:val="24"/>
                <w:szCs w:val="24"/>
                <w:lang w:val="en-US" w:eastAsia="zh-CN" w:bidi="ar-SA"/>
              </w:rPr>
              <w:t>：周日加班14人/次</w:t>
            </w:r>
          </w:p>
          <w:p w14:paraId="0EF8B678">
            <w:pPr>
              <w:keepNext w:val="0"/>
              <w:keepLines w:val="0"/>
              <w:widowControl/>
              <w:suppressLineNumbers w:val="0"/>
              <w:jc w:val="left"/>
              <w:rPr>
                <w:rFonts w:hint="eastAsia" w:ascii="宋体" w:hAnsi="宋体" w:cs="Times New Roman"/>
                <w:b/>
                <w:bCs w:val="0"/>
                <w:kern w:val="2"/>
                <w:sz w:val="24"/>
                <w:szCs w:val="24"/>
                <w:lang w:val="en-US" w:eastAsia="zh-CN" w:bidi="ar-SA"/>
              </w:rPr>
            </w:pPr>
            <w:r>
              <w:rPr>
                <w:rFonts w:hint="eastAsia" w:ascii="宋体" w:hAnsi="宋体" w:cs="Times New Roman"/>
                <w:b/>
                <w:bCs w:val="0"/>
                <w:kern w:val="2"/>
                <w:sz w:val="24"/>
                <w:szCs w:val="24"/>
                <w:lang w:val="en-US" w:eastAsia="zh-CN" w:bidi="ar-SA"/>
              </w:rPr>
              <w:t>五、本周工作安排：</w:t>
            </w:r>
          </w:p>
          <w:p w14:paraId="1C756363">
            <w:pPr>
              <w:widowControl/>
              <w:numPr>
                <w:ilvl w:val="0"/>
                <w:numId w:val="19"/>
              </w:numPr>
              <w:spacing w:line="240" w:lineRule="auto"/>
              <w:ind w:left="0" w:leftChars="0" w:firstLine="0" w:firstLineChars="0"/>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污水项目一厂房风机配管及电缆敷设接线。</w:t>
            </w:r>
          </w:p>
          <w:p w14:paraId="65839653">
            <w:pPr>
              <w:widowControl/>
              <w:numPr>
                <w:ilvl w:val="0"/>
                <w:numId w:val="19"/>
              </w:numPr>
              <w:spacing w:line="240" w:lineRule="auto"/>
              <w:ind w:left="0" w:leftChars="0" w:firstLine="0" w:firstLineChars="0"/>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钛硅项目二厂房仪表配管及电缆敷设。</w:t>
            </w:r>
          </w:p>
          <w:p w14:paraId="10F81BA5">
            <w:pPr>
              <w:widowControl/>
              <w:numPr>
                <w:ilvl w:val="0"/>
                <w:numId w:val="19"/>
              </w:numPr>
              <w:spacing w:line="240" w:lineRule="auto"/>
              <w:ind w:left="0" w:leftChars="0" w:firstLine="0" w:firstLineChars="0"/>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长炼贵剂三套仪表开关阀施工。</w:t>
            </w:r>
          </w:p>
          <w:p w14:paraId="49494B7E">
            <w:pPr>
              <w:widowControl/>
              <w:numPr>
                <w:ilvl w:val="0"/>
                <w:numId w:val="19"/>
              </w:numPr>
              <w:spacing w:line="240" w:lineRule="auto"/>
              <w:ind w:left="0" w:leftChars="0" w:firstLine="0" w:firstLineChars="0"/>
              <w:rPr>
                <w:rFonts w:hint="default" w:ascii="宋体" w:hAnsi="宋体" w:cs="宋体"/>
                <w:bCs/>
                <w:color w:val="000000"/>
                <w:sz w:val="24"/>
                <w:szCs w:val="20"/>
                <w:highlight w:val="none"/>
                <w:lang w:val="en-US" w:eastAsia="zh-CN"/>
              </w:rPr>
            </w:pPr>
            <w:r>
              <w:rPr>
                <w:rFonts w:hint="eastAsia" w:ascii="宋体" w:hAnsi="宋体" w:cs="宋体"/>
                <w:bCs/>
                <w:color w:val="000000"/>
                <w:sz w:val="24"/>
                <w:szCs w:val="20"/>
                <w:highlight w:val="none"/>
                <w:lang w:val="en-US" w:eastAsia="zh-CN"/>
              </w:rPr>
              <w:t>兴长项目施工。</w:t>
            </w:r>
          </w:p>
          <w:p w14:paraId="1CA686A9">
            <w:pPr>
              <w:widowControl/>
              <w:numPr>
                <w:ilvl w:val="0"/>
                <w:numId w:val="0"/>
              </w:numPr>
              <w:spacing w:line="240" w:lineRule="auto"/>
              <w:rPr>
                <w:rFonts w:hint="eastAsia" w:ascii="宋体" w:hAnsi="宋体" w:cs="宋体"/>
                <w:bCs/>
                <w:color w:val="000000"/>
                <w:sz w:val="24"/>
                <w:szCs w:val="20"/>
                <w:highlight w:val="none"/>
                <w:lang w:val="en-US" w:eastAsia="zh-CN"/>
              </w:rPr>
            </w:pPr>
            <w:r>
              <w:rPr>
                <w:rFonts w:hint="eastAsia" w:ascii="宋体" w:hAnsi="宋体" w:cs="宋体"/>
                <w:bCs/>
                <w:color w:val="000000"/>
                <w:sz w:val="24"/>
                <w:szCs w:val="20"/>
                <w:highlight w:val="none"/>
                <w:lang w:val="en-US" w:eastAsia="zh-CN"/>
              </w:rPr>
              <w:t>5、石油焦配合开工。</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176FF32A">
            <w:pPr>
              <w:spacing w:line="360" w:lineRule="auto"/>
              <w:jc w:val="center"/>
              <w:rPr>
                <w:rFonts w:hint="eastAsia"/>
                <w:color w:val="FF0000"/>
                <w:kern w:val="2"/>
                <w:szCs w:val="24"/>
                <w:lang w:eastAsia="zh-CN"/>
              </w:rPr>
            </w:pPr>
            <w:r>
              <w:rPr>
                <w:rFonts w:hint="eastAsia"/>
                <w:color w:val="FF0000"/>
                <w:kern w:val="2"/>
                <w:szCs w:val="24"/>
                <w:lang w:val="en-US" w:eastAsia="zh-CN"/>
              </w:rPr>
              <w:t>综合</w:t>
            </w:r>
            <w:r>
              <w:rPr>
                <w:rFonts w:hint="eastAsia"/>
                <w:color w:val="FF0000"/>
                <w:kern w:val="2"/>
                <w:szCs w:val="24"/>
                <w:lang w:eastAsia="zh-CN"/>
              </w:rPr>
              <w:t>班</w:t>
            </w:r>
          </w:p>
        </w:tc>
      </w:tr>
      <w:tr w14:paraId="5C69F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2319DEC2">
            <w:pPr>
              <w:spacing w:line="360" w:lineRule="auto"/>
              <w:jc w:val="center"/>
              <w:rPr>
                <w:rFonts w:hint="default" w:ascii="宋体" w:hAnsi="宋体"/>
                <w:szCs w:val="24"/>
                <w:lang w:val="en-US" w:eastAsia="zh-CN"/>
              </w:rPr>
            </w:pPr>
            <w:r>
              <w:rPr>
                <w:rFonts w:hint="eastAsia" w:ascii="宋体" w:hAnsi="宋体"/>
                <w:szCs w:val="24"/>
                <w:lang w:val="en-US" w:eastAsia="zh-CN"/>
              </w:rPr>
              <w:t>7</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4A466358">
            <w:pPr>
              <w:rPr>
                <w:rFonts w:hint="eastAsia"/>
                <w:color w:val="FF0000"/>
                <w:sz w:val="24"/>
                <w:szCs w:val="24"/>
                <w:highlight w:val="none"/>
                <w:lang w:val="en-US" w:eastAsia="zh-CN"/>
              </w:rPr>
            </w:pPr>
          </w:p>
          <w:p w14:paraId="543DC5BB">
            <w:pPr>
              <w:rPr>
                <w:rFonts w:hint="eastAsia"/>
                <w:color w:val="FF0000"/>
                <w:sz w:val="24"/>
                <w:szCs w:val="24"/>
                <w:highlight w:val="none"/>
                <w:lang w:eastAsia="zh-CN"/>
              </w:rPr>
            </w:pPr>
            <w:r>
              <w:rPr>
                <w:rFonts w:hint="eastAsia"/>
                <w:color w:val="FF0000"/>
                <w:sz w:val="24"/>
                <w:szCs w:val="24"/>
                <w:highlight w:val="none"/>
                <w:lang w:val="en-US" w:eastAsia="zh-CN"/>
              </w:rPr>
              <w:t>QHSE</w:t>
            </w:r>
            <w:r>
              <w:rPr>
                <w:rFonts w:hint="eastAsia"/>
                <w:color w:val="FF0000"/>
                <w:sz w:val="24"/>
                <w:szCs w:val="24"/>
                <w:highlight w:val="none"/>
                <w:lang w:eastAsia="zh-CN"/>
              </w:rPr>
              <w:t>主管：杨鹏程</w:t>
            </w:r>
          </w:p>
          <w:p w14:paraId="23A8E349">
            <w:pPr>
              <w:numPr>
                <w:ilvl w:val="0"/>
                <w:numId w:val="20"/>
              </w:numPr>
              <w:spacing w:before="0" w:after="0" w:line="240" w:lineRule="auto"/>
              <w:ind w:right="0" w:rightChars="0"/>
              <w:jc w:val="left"/>
              <w:rPr>
                <w:rFonts w:hint="eastAsia" w:ascii="Times New Roman" w:hAnsi="Times New Roman" w:eastAsia="Times New Roman" w:cs="Times New Roman"/>
                <w:color w:val="auto"/>
                <w:spacing w:val="0"/>
                <w:position w:val="0"/>
                <w:sz w:val="24"/>
                <w:szCs w:val="24"/>
                <w:shd w:val="clear" w:color="auto" w:fill="auto"/>
                <w:lang w:val="en-US" w:eastAsia="zh-CN"/>
              </w:rPr>
            </w:pPr>
            <w:r>
              <w:rPr>
                <w:rFonts w:hint="eastAsia" w:ascii="Times New Roman" w:hAnsi="Times New Roman" w:eastAsia="Times New Roman" w:cs="Times New Roman"/>
                <w:color w:val="auto"/>
                <w:spacing w:val="0"/>
                <w:position w:val="0"/>
                <w:sz w:val="24"/>
                <w:szCs w:val="24"/>
                <w:shd w:val="clear" w:color="auto" w:fill="auto"/>
                <w:lang w:val="en-US" w:eastAsia="zh-CN"/>
              </w:rPr>
              <w:t>本月安全教育培训最重要的工作是催化剂厂2026年入场证换证以及监护人复审的培训考试工作。分公司是催化剂厂最大的维保承包商队伍。为了不因为培训耽误日常生产运维服务，经过与催化剂安环部教培部门的沟通协商，机电公司从下周开始每周组织100人参加培训考试。培训地点在公司机关培训楼5楼大会议室。各班组请安排好每期参加培训人员准时参加培训，培训过程中认真听讲、做好笔记，培训完后即进行闭卷考试。</w:t>
            </w:r>
          </w:p>
          <w:p w14:paraId="57BF61DA">
            <w:pPr>
              <w:numPr>
                <w:ilvl w:val="0"/>
                <w:numId w:val="20"/>
              </w:numPr>
              <w:spacing w:before="0" w:after="0" w:line="240" w:lineRule="auto"/>
              <w:ind w:right="0" w:rightChars="0"/>
              <w:jc w:val="left"/>
              <w:rPr>
                <w:rFonts w:hint="default" w:ascii="Times New Roman" w:hAnsi="Times New Roman" w:eastAsia="Times New Roman" w:cs="Times New Roman"/>
                <w:color w:val="auto"/>
                <w:spacing w:val="0"/>
                <w:position w:val="0"/>
                <w:sz w:val="24"/>
                <w:szCs w:val="24"/>
                <w:shd w:val="clear" w:color="auto" w:fill="auto"/>
                <w:lang w:val="en-US" w:eastAsia="zh-CN"/>
              </w:rPr>
            </w:pPr>
            <w:r>
              <w:rPr>
                <w:rFonts w:hint="eastAsia" w:ascii="Times New Roman" w:hAnsi="Times New Roman" w:eastAsia="Times New Roman" w:cs="Times New Roman"/>
                <w:color w:val="auto"/>
                <w:spacing w:val="0"/>
                <w:position w:val="0"/>
                <w:sz w:val="24"/>
                <w:szCs w:val="24"/>
                <w:shd w:val="clear" w:color="auto" w:fill="auto"/>
                <w:lang w:val="en-US" w:eastAsia="zh-CN"/>
              </w:rPr>
              <w:t>上周高危作业视频回看时长227.93小时，各专业团队都达标，符合公司每周回看50小时/专业的要求。希望各专业负责人继续抓好高危作业视频管理，主动查找隐患并上传公司系统，做到隐患及时消缺。</w:t>
            </w:r>
          </w:p>
          <w:p w14:paraId="3A162293">
            <w:pPr>
              <w:pStyle w:val="2"/>
              <w:rPr>
                <w:rFonts w:hint="default"/>
                <w:color w:val="FF0000"/>
                <w:sz w:val="24"/>
                <w:szCs w:val="24"/>
                <w:highlight w:val="none"/>
                <w:lang w:val="en-US" w:eastAsia="zh-CN"/>
              </w:rPr>
            </w:pPr>
          </w:p>
          <w:p w14:paraId="57B06D08">
            <w:pPr>
              <w:pStyle w:val="2"/>
              <w:rPr>
                <w:rFonts w:hint="eastAsia"/>
                <w:color w:val="FF0000"/>
                <w:sz w:val="24"/>
                <w:szCs w:val="24"/>
                <w:highlight w:val="none"/>
                <w:lang w:val="en-US" w:eastAsia="zh-CN"/>
              </w:rPr>
            </w:pPr>
            <w:r>
              <w:rPr>
                <w:rFonts w:hint="default"/>
                <w:color w:val="FF0000"/>
                <w:sz w:val="24"/>
                <w:szCs w:val="24"/>
                <w:highlight w:val="none"/>
                <w:lang w:val="en-US" w:eastAsia="zh-CN"/>
              </w:rPr>
              <w:t>QHS</w:t>
            </w:r>
            <w:r>
              <w:rPr>
                <w:rFonts w:hint="eastAsia"/>
                <w:color w:val="FF0000"/>
                <w:sz w:val="24"/>
                <w:szCs w:val="24"/>
                <w:highlight w:val="none"/>
                <w:lang w:val="en-US" w:eastAsia="zh-CN"/>
              </w:rPr>
              <w:t>E管理员：钟玉蓉</w:t>
            </w:r>
          </w:p>
          <w:p w14:paraId="126929CC">
            <w:pPr>
              <w:widowControl/>
              <w:numPr>
                <w:ilvl w:val="0"/>
                <w:numId w:val="0"/>
              </w:numPr>
              <w:spacing w:line="360" w:lineRule="auto"/>
              <w:rPr>
                <w:rFonts w:hint="default" w:ascii="宋体" w:hAnsi="宋体" w:cs="宋体"/>
                <w:bCs/>
                <w:color w:val="000000"/>
                <w:highlight w:val="none"/>
                <w:lang w:val="en-US" w:eastAsia="zh-CN"/>
              </w:rPr>
            </w:pPr>
            <w:r>
              <w:rPr>
                <w:rFonts w:hint="eastAsia" w:ascii="宋体" w:hAnsi="宋体" w:cs="宋体"/>
                <w:bCs/>
                <w:color w:val="000000"/>
                <w:highlight w:val="none"/>
                <w:lang w:val="en-US" w:eastAsia="zh-CN"/>
              </w:rPr>
              <w:t>1、本周共申报7+1作业28项，其中高处及动火作业7项，高处作业13项，动火作业2项，吊装作业4项，盘柜作业2项。</w:t>
            </w:r>
          </w:p>
          <w:p w14:paraId="56A39EBD">
            <w:pPr>
              <w:widowControl/>
              <w:numPr>
                <w:ilvl w:val="0"/>
                <w:numId w:val="0"/>
              </w:numPr>
              <w:spacing w:line="360" w:lineRule="auto"/>
              <w:rPr>
                <w:rFonts w:hint="default" w:ascii="宋体" w:hAnsi="宋体" w:cs="宋体"/>
                <w:bCs/>
                <w:color w:val="000000"/>
                <w:highlight w:val="none"/>
                <w:lang w:val="en-US" w:eastAsia="zh-CN"/>
              </w:rPr>
            </w:pPr>
            <w:r>
              <w:rPr>
                <w:rFonts w:hint="eastAsia" w:ascii="宋体" w:hAnsi="宋体" w:cs="宋体"/>
                <w:bCs/>
                <w:color w:val="000000"/>
                <w:highlight w:val="none"/>
                <w:lang w:val="en-US" w:eastAsia="zh-CN"/>
              </w:rPr>
              <w:t>2、刘峰项目部入场对接。</w:t>
            </w:r>
          </w:p>
          <w:p w14:paraId="4C1440F4">
            <w:pPr>
              <w:pStyle w:val="2"/>
              <w:rPr>
                <w:rFonts w:hint="default"/>
                <w:color w:val="FF0000"/>
                <w:sz w:val="24"/>
                <w:szCs w:val="24"/>
                <w:highlight w:val="none"/>
                <w:lang w:val="en-US" w:eastAsia="zh-CN"/>
              </w:rPr>
            </w:pPr>
            <w:r>
              <w:rPr>
                <w:rFonts w:hint="eastAsia" w:ascii="宋体" w:hAnsi="宋体" w:cs="宋体"/>
                <w:bCs/>
                <w:color w:val="000000"/>
                <w:highlight w:val="none"/>
                <w:lang w:val="en-US" w:eastAsia="zh-CN"/>
              </w:rPr>
              <w:t>3、关于2026年监护人再教育和入场证换证工作沟通。分批参加培训考试，收集好资料上交。</w:t>
            </w:r>
          </w:p>
          <w:p w14:paraId="422D265B">
            <w:pPr>
              <w:pStyle w:val="23"/>
              <w:rPr>
                <w:rFonts w:hint="default"/>
                <w:lang w:val="en-US" w:eastAsia="zh-CN"/>
              </w:rPr>
            </w:pPr>
          </w:p>
          <w:p w14:paraId="1ED65803">
            <w:pPr>
              <w:pStyle w:val="2"/>
              <w:rPr>
                <w:rFonts w:hint="eastAsia"/>
                <w:color w:val="FF0000"/>
                <w:sz w:val="24"/>
                <w:szCs w:val="24"/>
                <w:highlight w:val="none"/>
                <w:lang w:val="en-US" w:eastAsia="zh-CN"/>
              </w:rPr>
            </w:pPr>
            <w:r>
              <w:rPr>
                <w:rFonts w:hint="default"/>
                <w:color w:val="FF0000"/>
                <w:sz w:val="24"/>
                <w:szCs w:val="24"/>
                <w:highlight w:val="none"/>
                <w:lang w:val="en-US" w:eastAsia="zh-CN"/>
              </w:rPr>
              <w:t>QHSE</w:t>
            </w:r>
            <w:r>
              <w:rPr>
                <w:rFonts w:hint="eastAsia"/>
                <w:color w:val="FF0000"/>
                <w:sz w:val="24"/>
                <w:szCs w:val="24"/>
                <w:highlight w:val="none"/>
                <w:lang w:val="en-US" w:eastAsia="zh-CN"/>
              </w:rPr>
              <w:t>岗位：张远东</w:t>
            </w:r>
          </w:p>
          <w:p w14:paraId="4ED35607">
            <w:pPr>
              <w:numPr>
                <w:ilvl w:val="0"/>
                <w:numId w:val="21"/>
              </w:numPr>
              <w:rPr>
                <w:rFonts w:hint="eastAsia"/>
                <w:color w:val="auto"/>
                <w:sz w:val="24"/>
                <w:szCs w:val="24"/>
                <w:highlight w:val="none"/>
                <w:lang w:val="en-US" w:eastAsia="zh-CN"/>
              </w:rPr>
            </w:pPr>
            <w:r>
              <w:rPr>
                <w:rFonts w:hint="eastAsia"/>
                <w:color w:val="auto"/>
                <w:sz w:val="24"/>
                <w:szCs w:val="24"/>
                <w:highlight w:val="none"/>
                <w:lang w:val="en-US" w:eastAsia="zh-CN"/>
              </w:rPr>
              <w:t>云溪班组要注意，今日综合部通知，我们人员只有去二期现场按门铃，保安才会开门，如果发现只吸烟，会查处。要吸烟，可认到吸烟点或正大门。</w:t>
            </w:r>
          </w:p>
          <w:p w14:paraId="2ABD0E58">
            <w:pPr>
              <w:numPr>
                <w:ilvl w:val="0"/>
                <w:numId w:val="0"/>
              </w:numPr>
              <w:rPr>
                <w:rFonts w:hint="eastAsia"/>
                <w:color w:val="auto"/>
                <w:sz w:val="24"/>
                <w:szCs w:val="24"/>
                <w:highlight w:val="none"/>
                <w:lang w:val="en-US" w:eastAsia="zh-CN"/>
              </w:rPr>
            </w:pPr>
            <w:r>
              <w:rPr>
                <w:rFonts w:hint="eastAsia"/>
                <w:color w:val="auto"/>
                <w:sz w:val="24"/>
                <w:szCs w:val="24"/>
                <w:highlight w:val="none"/>
                <w:lang w:val="en-US" w:eastAsia="zh-CN"/>
              </w:rPr>
              <w:t>2，现各班组工作较多，工作忙更应注意检维修质量，不要出现低老坏現象。</w:t>
            </w:r>
          </w:p>
          <w:p w14:paraId="63AF92D7">
            <w:pPr>
              <w:numPr>
                <w:ilvl w:val="0"/>
                <w:numId w:val="0"/>
              </w:numPr>
              <w:rPr>
                <w:rFonts w:hint="eastAsia"/>
                <w:color w:val="FF0000"/>
                <w:sz w:val="24"/>
                <w:szCs w:val="24"/>
                <w:highlight w:val="none"/>
                <w:lang w:val="en-US" w:eastAsia="zh-CN"/>
              </w:rPr>
            </w:pPr>
          </w:p>
          <w:p w14:paraId="2904C4A0">
            <w:pPr>
              <w:numPr>
                <w:ilvl w:val="0"/>
                <w:numId w:val="0"/>
              </w:numPr>
              <w:rPr>
                <w:rFonts w:hint="default"/>
                <w:color w:val="FF0000"/>
                <w:sz w:val="24"/>
                <w:szCs w:val="24"/>
                <w:highlight w:val="none"/>
                <w:lang w:val="en-US" w:eastAsia="zh-CN"/>
              </w:rPr>
            </w:pPr>
            <w:r>
              <w:rPr>
                <w:rFonts w:hint="eastAsia"/>
                <w:color w:val="FF0000"/>
                <w:sz w:val="24"/>
                <w:szCs w:val="24"/>
                <w:highlight w:val="none"/>
                <w:lang w:val="en-US" w:eastAsia="zh-CN"/>
              </w:rPr>
              <w:t>生产主管</w:t>
            </w:r>
            <w:r>
              <w:rPr>
                <w:rFonts w:hint="default"/>
                <w:color w:val="FF0000"/>
                <w:sz w:val="24"/>
                <w:szCs w:val="24"/>
                <w:highlight w:val="none"/>
                <w:lang w:val="en-US" w:eastAsia="zh-CN"/>
              </w:rPr>
              <w:t>,</w:t>
            </w:r>
            <w:r>
              <w:rPr>
                <w:rFonts w:hint="eastAsia"/>
                <w:color w:val="FF0000"/>
                <w:sz w:val="24"/>
                <w:szCs w:val="24"/>
                <w:highlight w:val="none"/>
                <w:lang w:val="en-US" w:eastAsia="zh-CN"/>
              </w:rPr>
              <w:t>长岭工段长：</w:t>
            </w:r>
          </w:p>
          <w:p w14:paraId="2FA8037E">
            <w:pPr>
              <w:ind w:left="420" w:hanging="420"/>
              <w:rPr>
                <w:rFonts w:hint="eastAsia"/>
                <w:color w:val="FF0000"/>
                <w:sz w:val="24"/>
                <w:szCs w:val="24"/>
                <w:highlight w:val="none"/>
                <w:lang w:val="en-US" w:eastAsia="zh-CN"/>
              </w:rPr>
            </w:pPr>
            <w:r>
              <w:rPr>
                <w:rFonts w:hint="eastAsia"/>
                <w:color w:val="FF0000"/>
                <w:sz w:val="24"/>
                <w:szCs w:val="24"/>
                <w:highlight w:val="none"/>
                <w:lang w:val="en-US" w:eastAsia="zh-CN"/>
              </w:rPr>
              <w:t>陈拥军</w:t>
            </w:r>
          </w:p>
          <w:p w14:paraId="6B717B36">
            <w:pPr>
              <w:numPr>
                <w:ilvl w:val="0"/>
                <w:numId w:val="0"/>
              </w:numPr>
              <w:rPr>
                <w:rFonts w:hint="default" w:ascii="宋体" w:hAnsi="宋体" w:eastAsia="宋体" w:cs="宋体"/>
                <w:b/>
                <w:bCs/>
                <w:color w:val="auto"/>
                <w:sz w:val="24"/>
                <w:szCs w:val="24"/>
                <w:lang w:val="en-US" w:eastAsia="zh-CN"/>
              </w:rPr>
            </w:pPr>
            <w:r>
              <w:rPr>
                <w:rFonts w:hint="default" w:ascii="宋体" w:hAnsi="宋体" w:cs="宋体"/>
                <w:b/>
                <w:bCs/>
                <w:color w:val="auto"/>
                <w:sz w:val="24"/>
                <w:szCs w:val="24"/>
                <w:lang w:val="en-US" w:eastAsia="zh-CN"/>
              </w:rPr>
              <w:t>12月5日长岭分公司11</w:t>
            </w:r>
            <w:r>
              <w:rPr>
                <w:rFonts w:hint="eastAsia" w:ascii="宋体" w:hAnsi="宋体" w:cs="宋体"/>
                <w:b/>
                <w:bCs/>
                <w:color w:val="auto"/>
                <w:sz w:val="24"/>
                <w:szCs w:val="24"/>
                <w:lang w:val="en-US" w:eastAsia="zh-CN"/>
              </w:rPr>
              <w:t>月安全生产总结会议</w:t>
            </w:r>
          </w:p>
          <w:p w14:paraId="288C67C0">
            <w:pPr>
              <w:numPr>
                <w:ilvl w:val="0"/>
                <w:numId w:val="0"/>
              </w:numP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1、工棚内厂房内电机，机泵检修在建立工单时必须有票证支持。</w:t>
            </w:r>
          </w:p>
          <w:p w14:paraId="422FFC24">
            <w:pPr>
              <w:numPr>
                <w:ilvl w:val="0"/>
                <w:numId w:val="0"/>
              </w:numP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2、催化剂分公司安全生产流程考试，值班表上传，巡回检查放牌情况落实好。</w:t>
            </w:r>
          </w:p>
          <w:p w14:paraId="6951FFDF">
            <w:pPr>
              <w:numPr>
                <w:ilvl w:val="0"/>
                <w:numId w:val="0"/>
              </w:numP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3、催化剂分公司谢昕宇，刘其元未完成11月现场督察记录，</w:t>
            </w:r>
          </w:p>
          <w:p w14:paraId="3CC42675">
            <w:pPr>
              <w:numPr>
                <w:ilvl w:val="0"/>
                <w:numId w:val="0"/>
              </w:numP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4、年底不能放松安全生产管理，尤其是管理岗位要加强现场管理工作，吸取20231129误停事故教训！</w:t>
            </w:r>
          </w:p>
          <w:p w14:paraId="65F874D5">
            <w:pPr>
              <w:numPr>
                <w:ilvl w:val="0"/>
                <w:numId w:val="0"/>
              </w:numP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5、用户走访工作必须落实到位，催化剂分公司走访完成日期可以适当放宽到一月初，了解存在的矛盾与问题。</w:t>
            </w:r>
          </w:p>
          <w:p w14:paraId="5398306F">
            <w:pPr>
              <w:numPr>
                <w:ilvl w:val="0"/>
                <w:numId w:val="0"/>
              </w:numP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6、各种现场作业票所列人员，作业内容必须与现场作业实际情况相符。</w:t>
            </w:r>
          </w:p>
          <w:p w14:paraId="54F2460B">
            <w:pPr>
              <w:numPr>
                <w:ilvl w:val="0"/>
                <w:numId w:val="0"/>
              </w:numP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7、重视湖南石化2026入场考试，吸取历年考试作弊，违反考场纪律的违章行为教训。</w:t>
            </w:r>
          </w:p>
          <w:p w14:paraId="6A626D2B">
            <w:pPr>
              <w:numPr>
                <w:ilvl w:val="0"/>
                <w:numId w:val="0"/>
              </w:numP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8、长岭分公司对后勤宿舍进行检查，无火灾报警及消防器材，需整改，房间内违章用电的现象较多，希望大家认真吸取香港火灾事故教训。</w:t>
            </w:r>
          </w:p>
          <w:p w14:paraId="7A47DBDB">
            <w:pPr>
              <w:numPr>
                <w:ilvl w:val="0"/>
                <w:numId w:val="0"/>
              </w:numP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9、认真落实冬季防凝防冻工作，对每一个点仔细落实，确保记录与现场相符。</w:t>
            </w:r>
          </w:p>
          <w:p w14:paraId="715E4EF7">
            <w:pPr>
              <w:numPr>
                <w:ilvl w:val="0"/>
                <w:numId w:val="0"/>
              </w:numP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10，催化剂分公司对待违章考核重，落地快值得各家分公司、部门借鉴，</w:t>
            </w:r>
          </w:p>
          <w:p w14:paraId="7C81C566">
            <w:pPr>
              <w:numPr>
                <w:ilvl w:val="0"/>
                <w:numId w:val="0"/>
              </w:numP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11、吸取催化剂分公司11月份检修很辛苦，没有好结局的教训，发生了重大的设备事故，必须向长岭分公司生产部汇报，不要等包不住了才说出来。</w:t>
            </w:r>
          </w:p>
          <w:p w14:paraId="328CBE01">
            <w:pPr>
              <w:numPr>
                <w:ilvl w:val="0"/>
                <w:numId w:val="0"/>
              </w:numPr>
              <w:rPr>
                <w:rFonts w:hint="eastAsia" w:ascii="宋体" w:hAnsi="宋体" w:cs="宋体"/>
                <w:b/>
                <w:bCs/>
                <w:color w:val="auto"/>
                <w:sz w:val="24"/>
                <w:szCs w:val="24"/>
                <w:lang w:val="en-US" w:eastAsia="zh-CN"/>
              </w:rPr>
            </w:pPr>
          </w:p>
          <w:p w14:paraId="5162E7A3">
            <w:pPr>
              <w:numPr>
                <w:ilvl w:val="0"/>
                <w:numId w:val="0"/>
              </w:numPr>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生产管理</w:t>
            </w:r>
          </w:p>
          <w:p w14:paraId="4CCE38F0">
            <w:pPr>
              <w:numPr>
                <w:ilvl w:val="0"/>
                <w:numId w:val="22"/>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长炼基地生产正常。</w:t>
            </w:r>
          </w:p>
          <w:p w14:paraId="62ABDE2C">
            <w:pPr>
              <w:numPr>
                <w:ilvl w:val="0"/>
                <w:numId w:val="22"/>
              </w:numPr>
              <w:rPr>
                <w:rFonts w:hint="eastAsia"/>
                <w:color w:val="auto"/>
                <w:sz w:val="24"/>
                <w:szCs w:val="24"/>
                <w:lang w:val="en-US" w:eastAsia="zh-CN"/>
              </w:rPr>
            </w:pPr>
            <w:r>
              <w:rPr>
                <w:rFonts w:hint="eastAsia"/>
                <w:color w:val="auto"/>
                <w:sz w:val="24"/>
                <w:szCs w:val="24"/>
                <w:lang w:val="en-US" w:eastAsia="zh-CN"/>
              </w:rPr>
              <w:t>完成分公司本周生产周报编制、本月生产月报上报蒋自立，完成电仪专业周报并上交催化剂设备部刘涛。电气专业一周故障统计发陈志利；</w:t>
            </w:r>
            <w:r>
              <w:rPr>
                <w:rFonts w:hint="eastAsia" w:ascii="宋体" w:hAnsi="宋体" w:cs="宋体"/>
                <w:bCs/>
                <w:color w:val="auto"/>
                <w:sz w:val="24"/>
                <w:szCs w:val="24"/>
                <w:highlight w:val="none"/>
                <w:lang w:val="en-US" w:eastAsia="zh-CN"/>
              </w:rPr>
              <w:t>上传催化剂分公司调度会信息。机修，仪表专业防冻防凝记录交长岭分公司生产部</w:t>
            </w:r>
          </w:p>
          <w:p w14:paraId="54C63553">
            <w:pPr>
              <w:widowControl w:val="0"/>
              <w:numPr>
                <w:ilvl w:val="0"/>
                <w:numId w:val="22"/>
              </w:numPr>
              <w:shd w:val="clear" w:color="auto" w:fill="auto"/>
              <w:ind w:left="0" w:leftChars="0" w:firstLine="0" w:firstLineChars="0"/>
              <w:jc w:val="both"/>
              <w:rPr>
                <w:rFonts w:hint="eastAsia"/>
                <w:color w:val="auto"/>
                <w:sz w:val="24"/>
                <w:szCs w:val="24"/>
                <w:lang w:val="en-US" w:eastAsia="zh-CN"/>
              </w:rPr>
            </w:pPr>
            <w:r>
              <w:rPr>
                <w:rFonts w:hint="eastAsia"/>
                <w:color w:val="auto"/>
                <w:sz w:val="24"/>
                <w:szCs w:val="24"/>
                <w:lang w:val="en-US" w:eastAsia="zh-CN"/>
              </w:rPr>
              <w:t>已联系长岭综合车间于12月11日下午进行用户走访，地点：综合车间原化工库二楼办公室。长炼基地电仪主管班长参加，请分公司领导做好准备。</w:t>
            </w:r>
          </w:p>
          <w:p w14:paraId="2F1B329C">
            <w:pPr>
              <w:widowControl w:val="0"/>
              <w:numPr>
                <w:ilvl w:val="0"/>
                <w:numId w:val="22"/>
              </w:numPr>
              <w:shd w:val="clear" w:color="auto" w:fill="auto"/>
              <w:ind w:left="0" w:leftChars="0" w:firstLine="0" w:firstLineChars="0"/>
              <w:jc w:val="both"/>
              <w:rPr>
                <w:rFonts w:hint="default"/>
                <w:color w:val="auto"/>
                <w:sz w:val="24"/>
                <w:szCs w:val="24"/>
                <w:lang w:val="en-US" w:eastAsia="zh-CN"/>
              </w:rPr>
            </w:pPr>
            <w:r>
              <w:rPr>
                <w:rFonts w:hint="eastAsia"/>
                <w:color w:val="auto"/>
                <w:sz w:val="24"/>
                <w:szCs w:val="24"/>
                <w:lang w:val="en-US" w:eastAsia="zh-CN"/>
              </w:rPr>
              <w:t>根据长岭分公司月度安全生产总结，各班组在建立工单时，所有工作分工安全讲话，平台建单，交接班记录必须保持一致，交接班记录采取工单新增模式，不能手动录入。厂房内电机，机泵检修必须在工单内上传票证，不允许出现无票作业的工单，综合班多张工单无任务描述，请及时整改。</w:t>
            </w:r>
          </w:p>
          <w:p w14:paraId="641308FC">
            <w:pPr>
              <w:widowControl w:val="0"/>
              <w:numPr>
                <w:ilvl w:val="0"/>
                <w:numId w:val="0"/>
              </w:numPr>
              <w:shd w:val="clear" w:color="auto" w:fill="auto"/>
              <w:jc w:val="both"/>
              <w:rPr>
                <w:rFonts w:hint="eastAsia"/>
                <w:b/>
                <w:bCs/>
                <w:color w:val="auto"/>
                <w:sz w:val="24"/>
                <w:szCs w:val="24"/>
                <w:lang w:val="en-US" w:eastAsia="zh-CN"/>
              </w:rPr>
            </w:pPr>
          </w:p>
          <w:p w14:paraId="28ACDD49">
            <w:pPr>
              <w:widowControl w:val="0"/>
              <w:numPr>
                <w:ilvl w:val="0"/>
                <w:numId w:val="0"/>
              </w:numPr>
              <w:shd w:val="clear" w:color="auto" w:fill="auto"/>
              <w:jc w:val="both"/>
              <w:rPr>
                <w:rFonts w:hint="default" w:ascii="宋体" w:hAnsi="宋体" w:eastAsia="宋体" w:cs="宋体"/>
                <w:bCs/>
                <w:color w:val="auto"/>
                <w:sz w:val="24"/>
                <w:szCs w:val="24"/>
                <w:highlight w:val="none"/>
                <w:lang w:val="en-US" w:eastAsia="zh-CN"/>
              </w:rPr>
            </w:pPr>
            <w:r>
              <w:rPr>
                <w:rFonts w:hint="eastAsia"/>
                <w:b/>
                <w:bCs/>
                <w:color w:val="auto"/>
                <w:sz w:val="24"/>
                <w:szCs w:val="24"/>
                <w:lang w:val="en-US" w:eastAsia="zh-CN"/>
              </w:rPr>
              <w:t>电气专业</w:t>
            </w:r>
          </w:p>
          <w:p w14:paraId="6484D652">
            <w:pPr>
              <w:widowControl w:val="0"/>
              <w:numPr>
                <w:ilvl w:val="0"/>
                <w:numId w:val="23"/>
              </w:numPr>
              <w:shd w:val="clear" w:color="auto" w:fill="auto"/>
              <w:jc w:val="both"/>
              <w:rPr>
                <w:rFonts w:hint="eastAsia"/>
                <w:sz w:val="24"/>
                <w:szCs w:val="24"/>
                <w:lang w:val="en-US" w:eastAsia="zh-CN"/>
              </w:rPr>
            </w:pPr>
            <w:r>
              <w:rPr>
                <w:rFonts w:hint="eastAsia"/>
                <w:sz w:val="24"/>
                <w:szCs w:val="24"/>
                <w:lang w:val="en-US" w:eastAsia="zh-CN"/>
              </w:rPr>
              <w:t>上周班组两剂F1202、F1203、1204电缆更换完成后，调试工作连续加班，连续发现了多处隐患，进行物料清理，电阻丝更换，班组人员较为辛苦，</w:t>
            </w:r>
          </w:p>
          <w:p w14:paraId="668885A2">
            <w:pPr>
              <w:widowControl w:val="0"/>
              <w:numPr>
                <w:ilvl w:val="0"/>
                <w:numId w:val="23"/>
              </w:numPr>
              <w:shd w:val="clear" w:color="auto" w:fill="auto"/>
              <w:jc w:val="both"/>
              <w:rPr>
                <w:rFonts w:hint="eastAsia"/>
                <w:sz w:val="24"/>
                <w:szCs w:val="24"/>
                <w:lang w:val="en-US" w:eastAsia="zh-CN"/>
              </w:rPr>
            </w:pPr>
            <w:r>
              <w:rPr>
                <w:rFonts w:hint="eastAsia"/>
                <w:sz w:val="24"/>
                <w:szCs w:val="24"/>
                <w:lang w:val="en-US" w:eastAsia="zh-CN"/>
              </w:rPr>
              <w:t>周末电气一班人员加班进行长炼特材择二F1002检修，发现多组电缆绝缘绝缘为零，将进行更新检修。</w:t>
            </w:r>
          </w:p>
          <w:p w14:paraId="7E35F9CA">
            <w:pPr>
              <w:widowControl w:val="0"/>
              <w:numPr>
                <w:ilvl w:val="0"/>
                <w:numId w:val="23"/>
              </w:numPr>
              <w:shd w:val="clear" w:color="auto" w:fill="auto"/>
              <w:jc w:val="both"/>
              <w:rPr>
                <w:rFonts w:hint="default"/>
                <w:sz w:val="24"/>
                <w:szCs w:val="24"/>
                <w:lang w:val="en-US" w:eastAsia="zh-CN"/>
              </w:rPr>
            </w:pPr>
            <w:r>
              <w:rPr>
                <w:rFonts w:hint="eastAsia"/>
                <w:sz w:val="24"/>
                <w:szCs w:val="24"/>
                <w:lang w:val="en-US" w:eastAsia="zh-CN"/>
              </w:rPr>
              <w:t>综合车间两处DCS接线工作完成后，盘柜送电必须由盘柜厂家送电，仔细检查现场接地接线情况，阻值是否合格。</w:t>
            </w:r>
          </w:p>
          <w:p w14:paraId="2C53BF64">
            <w:pPr>
              <w:spacing w:line="240" w:lineRule="auto"/>
              <w:jc w:val="left"/>
              <w:rPr>
                <w:rFonts w:hint="default" w:ascii="Times New Roman" w:hAnsi="Times New Roman" w:eastAsia="宋体" w:cs="Times New Roman"/>
                <w:b w:val="0"/>
                <w:bCs w:val="0"/>
                <w:i w:val="0"/>
                <w:iCs w:val="0"/>
                <w:color w:val="FF0000"/>
                <w:sz w:val="24"/>
                <w:szCs w:val="24"/>
                <w:highlight w:val="none"/>
                <w:vertAlign w:val="baseline"/>
                <w:lang w:val="en-GB" w:eastAsia="zh-CN" w:bidi="ar-SA"/>
              </w:rPr>
            </w:pPr>
          </w:p>
          <w:p w14:paraId="5BBA02A1">
            <w:pPr>
              <w:spacing w:line="240" w:lineRule="auto"/>
              <w:jc w:val="left"/>
              <w:rPr>
                <w:rFonts w:hint="default" w:ascii="Times New Roman" w:hAnsi="Times New Roman" w:eastAsia="宋体" w:cs="Times New Roman"/>
                <w:b w:val="0"/>
                <w:bCs w:val="0"/>
                <w:i w:val="0"/>
                <w:iCs w:val="0"/>
                <w:color w:val="FF0000"/>
                <w:sz w:val="24"/>
                <w:szCs w:val="24"/>
                <w:highlight w:val="none"/>
                <w:vertAlign w:val="baseline"/>
                <w:lang w:val="en-GB" w:eastAsia="zh-CN" w:bidi="ar-SA"/>
              </w:rPr>
            </w:pPr>
          </w:p>
          <w:p w14:paraId="4D22FE14">
            <w:pPr>
              <w:spacing w:line="240" w:lineRule="auto"/>
              <w:jc w:val="left"/>
              <w:rPr>
                <w:rFonts w:hint="eastAsia"/>
                <w:color w:val="FF0000"/>
                <w:sz w:val="24"/>
                <w:szCs w:val="24"/>
                <w:highlight w:val="none"/>
                <w:lang w:val="en-US" w:eastAsia="zh-CN"/>
              </w:rPr>
            </w:pPr>
            <w:r>
              <w:rPr>
                <w:rFonts w:hint="default" w:ascii="Times New Roman" w:hAnsi="Times New Roman" w:eastAsia="宋体" w:cs="Times New Roman"/>
                <w:b w:val="0"/>
                <w:bCs w:val="0"/>
                <w:i w:val="0"/>
                <w:iCs w:val="0"/>
                <w:color w:val="FF0000"/>
                <w:sz w:val="24"/>
                <w:szCs w:val="24"/>
                <w:highlight w:val="none"/>
                <w:vertAlign w:val="baseline"/>
                <w:lang w:val="en-GB" w:eastAsia="zh-CN" w:bidi="ar-SA"/>
              </w:rPr>
              <w:t>仪表主管</w:t>
            </w:r>
            <w:r>
              <w:rPr>
                <w:rFonts w:hint="eastAsia" w:ascii="Times New Roman" w:hAnsi="Times New Roman" w:cs="Times New Roman"/>
                <w:b w:val="0"/>
                <w:bCs w:val="0"/>
                <w:i w:val="0"/>
                <w:iCs w:val="0"/>
                <w:color w:val="FF0000"/>
                <w:sz w:val="24"/>
                <w:szCs w:val="24"/>
                <w:highlight w:val="none"/>
                <w:vertAlign w:val="baseline"/>
                <w:lang w:val="en-GB" w:eastAsia="zh-CN" w:bidi="ar-SA"/>
              </w:rPr>
              <w:t>，长岭运行工程师</w:t>
            </w:r>
            <w:r>
              <w:rPr>
                <w:rFonts w:hint="default" w:ascii="Times New Roman" w:hAnsi="Times New Roman" w:eastAsia="宋体" w:cs="Times New Roman"/>
                <w:b w:val="0"/>
                <w:bCs w:val="0"/>
                <w:i w:val="0"/>
                <w:iCs w:val="0"/>
                <w:color w:val="FF0000"/>
                <w:sz w:val="24"/>
                <w:szCs w:val="24"/>
                <w:highlight w:val="none"/>
                <w:vertAlign w:val="baseline"/>
                <w:lang w:val="en-GB" w:eastAsia="zh-CN" w:bidi="ar-SA"/>
              </w:rPr>
              <w:t>：彭小林</w:t>
            </w:r>
          </w:p>
          <w:p w14:paraId="06739F36">
            <w:pPr>
              <w:rPr>
                <w:rFonts w:hint="eastAsia"/>
                <w:color w:val="FF0000"/>
                <w:sz w:val="24"/>
                <w:szCs w:val="24"/>
                <w:highlight w:val="none"/>
                <w:lang w:val="en-US" w:eastAsia="zh-CN"/>
              </w:rPr>
            </w:pPr>
          </w:p>
          <w:p w14:paraId="5DD60B66">
            <w:pPr>
              <w:numPr>
                <w:ilvl w:val="0"/>
                <w:numId w:val="24"/>
              </w:numPr>
              <w:ind w:left="0" w:leftChars="0" w:firstLine="0" w:firstLineChars="0"/>
              <w:rPr>
                <w:rFonts w:hint="eastAsia"/>
                <w:sz w:val="24"/>
                <w:szCs w:val="24"/>
                <w:lang w:val="en-US" w:eastAsia="zh-CN"/>
              </w:rPr>
            </w:pPr>
            <w:r>
              <w:rPr>
                <w:rFonts w:hint="eastAsia"/>
                <w:sz w:val="24"/>
                <w:szCs w:val="24"/>
                <w:lang w:val="en-US" w:eastAsia="zh-CN"/>
              </w:rPr>
              <w:t>生产平稳，近期两剂，贵剂三套开工仪表故障有所上升。</w:t>
            </w:r>
          </w:p>
          <w:p w14:paraId="13B06579">
            <w:pPr>
              <w:numPr>
                <w:ilvl w:val="0"/>
                <w:numId w:val="24"/>
              </w:numPr>
              <w:ind w:left="0" w:leftChars="0" w:firstLine="0" w:firstLineChars="0"/>
              <w:rPr>
                <w:rFonts w:hint="eastAsia"/>
                <w:sz w:val="24"/>
                <w:szCs w:val="24"/>
                <w:lang w:val="en-US" w:eastAsia="zh-CN"/>
              </w:rPr>
            </w:pPr>
            <w:r>
              <w:rPr>
                <w:rFonts w:hint="eastAsia"/>
                <w:sz w:val="24"/>
                <w:szCs w:val="24"/>
                <w:lang w:val="en-US" w:eastAsia="zh-CN"/>
              </w:rPr>
              <w:t>加强防冻防凝、防小动物、仪表露点检查力度。</w:t>
            </w:r>
          </w:p>
          <w:p w14:paraId="2DE93520">
            <w:pPr>
              <w:numPr>
                <w:ilvl w:val="0"/>
                <w:numId w:val="24"/>
              </w:numPr>
              <w:ind w:left="0" w:leftChars="0" w:firstLine="0" w:firstLineChars="0"/>
              <w:rPr>
                <w:rFonts w:hint="eastAsia"/>
                <w:sz w:val="24"/>
                <w:szCs w:val="24"/>
                <w:lang w:val="en-US" w:eastAsia="zh-CN"/>
              </w:rPr>
            </w:pPr>
            <w:r>
              <w:rPr>
                <w:rFonts w:hint="eastAsia"/>
                <w:sz w:val="24"/>
                <w:szCs w:val="24"/>
                <w:lang w:val="en-US" w:eastAsia="zh-CN"/>
              </w:rPr>
              <w:t>长岭综合氨氮问题点较多，本周停工加快对点。</w:t>
            </w:r>
          </w:p>
          <w:p w14:paraId="644B0CB5">
            <w:pPr>
              <w:numPr>
                <w:ilvl w:val="0"/>
                <w:numId w:val="24"/>
              </w:numPr>
              <w:ind w:left="0" w:leftChars="0" w:firstLine="0" w:firstLineChars="0"/>
              <w:rPr>
                <w:rFonts w:hint="eastAsia"/>
                <w:sz w:val="24"/>
                <w:szCs w:val="24"/>
                <w:lang w:val="en-US" w:eastAsia="zh-CN"/>
              </w:rPr>
            </w:pPr>
            <w:r>
              <w:rPr>
                <w:rFonts w:hint="eastAsia"/>
                <w:sz w:val="24"/>
                <w:szCs w:val="24"/>
                <w:lang w:val="en-US" w:eastAsia="zh-CN"/>
              </w:rPr>
              <w:t>夜间温度较低，检查灯具好坏，上下楼梯注意抓好扶手。</w:t>
            </w:r>
          </w:p>
          <w:p w14:paraId="274C479A">
            <w:pPr>
              <w:rPr>
                <w:rFonts w:hint="eastAsia"/>
                <w:color w:val="FF0000"/>
                <w:sz w:val="24"/>
                <w:szCs w:val="24"/>
                <w:highlight w:val="none"/>
                <w:lang w:val="en-US" w:eastAsia="zh-CN"/>
              </w:rPr>
            </w:pPr>
          </w:p>
          <w:p w14:paraId="33BCCDBB">
            <w:pPr>
              <w:rPr>
                <w:rFonts w:hint="eastAsia"/>
                <w:color w:val="FF0000"/>
                <w:sz w:val="24"/>
                <w:szCs w:val="24"/>
                <w:highlight w:val="none"/>
                <w:lang w:val="en-US" w:eastAsia="zh-CN"/>
              </w:rPr>
            </w:pPr>
          </w:p>
          <w:p w14:paraId="799431A3">
            <w:pPr>
              <w:rPr>
                <w:rFonts w:hint="eastAsia"/>
                <w:color w:val="FF0000"/>
                <w:sz w:val="24"/>
                <w:szCs w:val="24"/>
                <w:highlight w:val="none"/>
                <w:lang w:eastAsia="zh-CN"/>
              </w:rPr>
            </w:pPr>
            <w:r>
              <w:rPr>
                <w:rFonts w:hint="eastAsia"/>
                <w:color w:val="FF0000"/>
                <w:sz w:val="24"/>
                <w:szCs w:val="24"/>
                <w:highlight w:val="none"/>
                <w:lang w:val="en-US" w:eastAsia="zh-CN"/>
              </w:rPr>
              <w:t>仪表工程师，云溪工段长：</w:t>
            </w:r>
            <w:r>
              <w:rPr>
                <w:rFonts w:hint="eastAsia"/>
                <w:color w:val="FF0000"/>
                <w:sz w:val="24"/>
                <w:szCs w:val="24"/>
                <w:highlight w:val="none"/>
                <w:lang w:eastAsia="zh-CN"/>
              </w:rPr>
              <w:t>谢昕宇</w:t>
            </w:r>
          </w:p>
          <w:p w14:paraId="6837065D">
            <w:pPr>
              <w:widowControl/>
              <w:spacing w:line="360" w:lineRule="auto"/>
              <w:ind w:firstLine="120" w:firstLineChars="50"/>
              <w:rPr>
                <w:rFonts w:hint="eastAsia" w:ascii="宋体" w:hAnsi="宋体" w:cs="宋体"/>
                <w:bCs/>
                <w:color w:val="000000"/>
                <w:highlight w:val="none"/>
                <w:lang w:val="en-US" w:eastAsia="zh-CN"/>
              </w:rPr>
            </w:pPr>
            <w:r>
              <w:rPr>
                <w:rFonts w:hint="eastAsia" w:ascii="宋体" w:hAnsi="宋体" w:cs="宋体"/>
                <w:bCs/>
                <w:color w:val="000000"/>
                <w:highlight w:val="none"/>
                <w:lang w:val="en-US" w:eastAsia="zh-CN"/>
              </w:rPr>
              <w:t>生产情况：</w:t>
            </w:r>
          </w:p>
          <w:p w14:paraId="278EC0F8">
            <w:pPr>
              <w:widowControl/>
              <w:numPr>
                <w:ilvl w:val="0"/>
                <w:numId w:val="25"/>
              </w:numPr>
              <w:spacing w:line="360" w:lineRule="auto"/>
              <w:rPr>
                <w:rFonts w:hint="eastAsia"/>
                <w:color w:val="000000" w:themeColor="text1"/>
                <w:vertAlign w:val="baseline"/>
                <w:lang w:val="en-US" w:eastAsia="zh-CN"/>
                <w14:textFill>
                  <w14:solidFill>
                    <w14:schemeClr w14:val="tx1"/>
                  </w14:solidFill>
                </w14:textFill>
              </w:rPr>
            </w:pPr>
            <w:r>
              <w:rPr>
                <w:rFonts w:hint="eastAsia" w:ascii="宋体" w:hAnsi="宋体" w:cs="宋体"/>
                <w:bCs/>
                <w:color w:val="000000"/>
                <w:highlight w:val="none"/>
                <w:lang w:val="en-US" w:eastAsia="zh-CN"/>
              </w:rPr>
              <w:t>云溪</w:t>
            </w:r>
            <w:r>
              <w:rPr>
                <w:rFonts w:hint="eastAsia" w:ascii="宋体" w:hAnsi="宋体" w:cs="宋体"/>
                <w:bCs/>
                <w:color w:val="000000" w:themeColor="text1"/>
                <w:highlight w:val="none"/>
                <w:lang w:val="en-US" w:eastAsia="zh-CN"/>
                <w14:textFill>
                  <w14:solidFill>
                    <w14:schemeClr w14:val="tx1"/>
                  </w14:solidFill>
                </w14:textFill>
              </w:rPr>
              <w:t>基地仪表专业生产平稳。</w:t>
            </w:r>
          </w:p>
          <w:p w14:paraId="3EC01EA8">
            <w:pPr>
              <w:widowControl/>
              <w:numPr>
                <w:ilvl w:val="0"/>
                <w:numId w:val="25"/>
              </w:numPr>
              <w:spacing w:line="360" w:lineRule="auto"/>
              <w:rPr>
                <w:rFonts w:hint="eastAsia"/>
                <w:lang w:val="en-US" w:eastAsia="zh-CN"/>
              </w:rPr>
            </w:pPr>
            <w:r>
              <w:rPr>
                <w:rFonts w:hint="eastAsia" w:ascii="宋体" w:hAnsi="宋体" w:eastAsia="宋体" w:cs="宋体"/>
                <w:sz w:val="24"/>
                <w:szCs w:val="24"/>
                <w:lang w:val="en-US" w:eastAsia="zh-CN"/>
              </w:rPr>
              <w:t>落实班组7+1作业现场安全风险检查，监督安全措施的落实情况，提醒作业人员防控安全风险。</w:t>
            </w:r>
          </w:p>
          <w:p w14:paraId="7114ED65">
            <w:pPr>
              <w:widowControl/>
              <w:numPr>
                <w:ilvl w:val="0"/>
                <w:numId w:val="25"/>
              </w:numPr>
              <w:spacing w:line="360" w:lineRule="auto"/>
              <w:rPr>
                <w:rFonts w:hint="eastAsia"/>
                <w:lang w:val="en-US" w:eastAsia="zh-CN"/>
              </w:rPr>
            </w:pPr>
            <w:r>
              <w:rPr>
                <w:rFonts w:hint="eastAsia"/>
                <w:lang w:val="en-US" w:eastAsia="zh-CN"/>
              </w:rPr>
              <w:t>报警器年度检定工作要开始了，做好前期准备工作，与个车间对接好。</w:t>
            </w:r>
          </w:p>
          <w:p w14:paraId="36C866E4">
            <w:pPr>
              <w:widowControl/>
              <w:numPr>
                <w:ilvl w:val="0"/>
                <w:numId w:val="25"/>
              </w:numPr>
              <w:spacing w:line="360" w:lineRule="auto"/>
              <w:rPr>
                <w:rFonts w:hint="eastAsia"/>
                <w:lang w:val="en-US" w:eastAsia="zh-CN"/>
              </w:rPr>
            </w:pPr>
            <w:r>
              <w:rPr>
                <w:rFonts w:hint="eastAsia"/>
                <w:lang w:val="en-US" w:eastAsia="zh-CN"/>
              </w:rPr>
              <w:t>定时性工作要及时网上接单，处理完后要记得封单。</w:t>
            </w:r>
          </w:p>
          <w:p w14:paraId="0150BC97">
            <w:pPr>
              <w:widowControl/>
              <w:numPr>
                <w:ilvl w:val="0"/>
                <w:numId w:val="25"/>
              </w:numPr>
              <w:spacing w:line="360" w:lineRule="auto"/>
              <w:rPr>
                <w:rFonts w:hint="eastAsia"/>
                <w:lang w:val="en-US" w:eastAsia="zh-CN"/>
              </w:rPr>
            </w:pPr>
            <w:r>
              <w:rPr>
                <w:rFonts w:hint="eastAsia"/>
                <w:lang w:val="en-US" w:eastAsia="zh-CN"/>
              </w:rPr>
              <w:t>裂化剂合成24台阀门升级改造要加快进度，车间催的急，班组要投入全部力量在这个项目上。</w:t>
            </w:r>
          </w:p>
          <w:p w14:paraId="42587FC7">
            <w:pPr>
              <w:widowControl/>
              <w:numPr>
                <w:ilvl w:val="0"/>
                <w:numId w:val="0"/>
              </w:numPr>
              <w:spacing w:line="360" w:lineRule="auto"/>
              <w:rPr>
                <w:rFonts w:hint="eastAsia"/>
                <w:lang w:val="en-US" w:eastAsia="zh-CN"/>
              </w:rPr>
            </w:pPr>
            <w:r>
              <w:rPr>
                <w:rFonts w:hint="eastAsia"/>
                <w:lang w:val="en-US" w:eastAsia="zh-CN"/>
              </w:rPr>
              <w:t>下周工作安排：</w:t>
            </w:r>
          </w:p>
          <w:p w14:paraId="7EE30CC8">
            <w:pPr>
              <w:widowControl/>
              <w:numPr>
                <w:ilvl w:val="0"/>
                <w:numId w:val="26"/>
              </w:numPr>
              <w:spacing w:line="360" w:lineRule="auto"/>
              <w:rPr>
                <w:rFonts w:hint="eastAsia" w:ascii="宋体" w:hAnsi="宋体" w:cs="宋体"/>
                <w:bCs/>
                <w:color w:val="000000"/>
                <w:highlight w:val="none"/>
                <w:lang w:val="en-US" w:eastAsia="zh-CN"/>
              </w:rPr>
            </w:pPr>
            <w:r>
              <w:rPr>
                <w:rFonts w:hint="eastAsia" w:ascii="宋体" w:hAnsi="宋体" w:cs="宋体"/>
                <w:bCs/>
                <w:color w:val="000000"/>
                <w:highlight w:val="none"/>
                <w:lang w:val="en-US" w:eastAsia="zh-CN"/>
              </w:rPr>
              <w:t>确保云溪基地各装置平稳运行。</w:t>
            </w:r>
          </w:p>
          <w:p w14:paraId="6B199DB1">
            <w:pPr>
              <w:rPr>
                <w:rFonts w:hint="eastAsia"/>
                <w:vertAlign w:val="baseline"/>
                <w:lang w:val="en-US" w:eastAsia="zh-CN"/>
              </w:rPr>
            </w:pPr>
            <w:r>
              <w:rPr>
                <w:rFonts w:hint="eastAsia" w:ascii="宋体" w:hAnsi="宋体" w:cs="宋体"/>
                <w:bCs/>
                <w:color w:val="000000"/>
                <w:highlight w:val="none"/>
                <w:lang w:val="en-US" w:eastAsia="zh-CN"/>
              </w:rPr>
              <w:t>2、施工现场监督检查。</w:t>
            </w:r>
          </w:p>
          <w:p w14:paraId="35BA8FE9">
            <w:pPr>
              <w:rPr>
                <w:rFonts w:hint="eastAsia" w:ascii="宋体" w:hAnsi="宋体" w:cs="宋体"/>
                <w:bCs/>
                <w:color w:val="FF0000"/>
                <w:highlight w:val="none"/>
                <w:lang w:val="en-US" w:eastAsia="zh-CN"/>
              </w:rPr>
            </w:pPr>
          </w:p>
          <w:p w14:paraId="431EC2A9">
            <w:pPr>
              <w:rPr>
                <w:rFonts w:hint="eastAsia" w:ascii="宋体" w:hAnsi="宋体" w:cs="宋体"/>
                <w:bCs/>
                <w:color w:val="FF0000"/>
                <w:highlight w:val="none"/>
                <w:lang w:val="en-US" w:eastAsia="zh-CN"/>
              </w:rPr>
            </w:pPr>
            <w:r>
              <w:rPr>
                <w:rFonts w:hint="eastAsia" w:ascii="宋体" w:hAnsi="宋体" w:cs="宋体"/>
                <w:bCs/>
                <w:color w:val="FF0000"/>
                <w:highlight w:val="none"/>
                <w:lang w:val="en-US" w:eastAsia="zh-CN"/>
              </w:rPr>
              <w:t>机修主管，云溪工段运行工程师：陈明亮</w:t>
            </w:r>
          </w:p>
          <w:p w14:paraId="41A26D84">
            <w:pPr>
              <w:numPr>
                <w:ilvl w:val="0"/>
                <w:numId w:val="27"/>
              </w:numPr>
              <w:bidi w:val="0"/>
              <w:outlineLvl w:val="9"/>
              <w:rPr>
                <w:rFonts w:hint="eastAsia"/>
                <w:lang w:val="en-US" w:eastAsia="zh-CN"/>
              </w:rPr>
            </w:pPr>
            <w:r>
              <w:rPr>
                <w:rFonts w:hint="eastAsia"/>
                <w:lang w:val="en-US" w:eastAsia="zh-CN"/>
              </w:rPr>
              <w:t>生产情况：云溪基地生产平稳，特护设备运行正常，检维修工作共计39项，已完成28台次，检修7台，维护21台。主要内容如下：1.机泵检维修19台次，主要有密封泄漏），卡死，振动大，不上量，腐蚀、冲刷穿孔等；2.其它化工类设备检维修11 台，主要工作检查调整，漏油、轴承、密封更换。3.本周主要设备检修有：加氢X6701超重力除尘器大修已完；2.裂化剂M8191球磨机检修已完。</w:t>
            </w:r>
          </w:p>
          <w:p w14:paraId="37E384FD">
            <w:pPr>
              <w:numPr>
                <w:ilvl w:val="0"/>
                <w:numId w:val="27"/>
              </w:numPr>
              <w:bidi w:val="0"/>
              <w:ind w:left="0" w:leftChars="0" w:firstLine="0" w:firstLineChars="0"/>
              <w:outlineLvl w:val="9"/>
              <w:rPr>
                <w:rFonts w:hint="eastAsia"/>
                <w:lang w:val="en-US" w:eastAsia="zh-CN"/>
              </w:rPr>
            </w:pPr>
            <w:r>
              <w:rPr>
                <w:rFonts w:hint="eastAsia"/>
                <w:lang w:val="en-US" w:eastAsia="zh-CN"/>
              </w:rPr>
              <w:t>上周工作亮点及问题：1.周五黄洋小组巡检发现F8182挡轮联结螺栓断裂，及时联系甲方停车处理，避免了设备运行事故；希望加强设备巡检多发现设备隐患；</w:t>
            </w:r>
          </w:p>
          <w:p w14:paraId="6EA2C964">
            <w:pPr>
              <w:numPr>
                <w:ilvl w:val="0"/>
                <w:numId w:val="0"/>
              </w:numPr>
              <w:bidi w:val="0"/>
              <w:ind w:leftChars="0"/>
              <w:outlineLvl w:val="9"/>
              <w:rPr>
                <w:rFonts w:hint="default"/>
                <w:lang w:val="en-US" w:eastAsia="zh-CN"/>
              </w:rPr>
            </w:pPr>
            <w:r>
              <w:rPr>
                <w:rFonts w:hint="eastAsia"/>
                <w:lang w:val="en-US" w:eastAsia="zh-CN"/>
              </w:rPr>
              <w:t>2.厂房标准化整改力度较大，班组要保持常态化整改，及时消除不规范行为。3.贵剂氢压机巡检振动值要求写数值，不能长期写正常。4.云溪加氢超重力除尘器检修，班组安排和作业负责人协调能力有待提升。</w:t>
            </w:r>
          </w:p>
          <w:p w14:paraId="19FF127B">
            <w:pPr>
              <w:numPr>
                <w:ilvl w:val="0"/>
                <w:numId w:val="0"/>
              </w:numPr>
              <w:bidi w:val="0"/>
              <w:outlineLvl w:val="9"/>
              <w:rPr>
                <w:rFonts w:hint="eastAsia"/>
                <w:lang w:val="en-US" w:eastAsia="zh-CN"/>
              </w:rPr>
            </w:pPr>
            <w:r>
              <w:rPr>
                <w:rFonts w:hint="eastAsia"/>
                <w:lang w:val="en-US" w:eastAsia="zh-CN"/>
              </w:rPr>
              <w:t>三、本周计划：1.加强设备巡检及隐患排查；</w:t>
            </w:r>
          </w:p>
          <w:p w14:paraId="3465F575">
            <w:pPr>
              <w:numPr>
                <w:ilvl w:val="0"/>
                <w:numId w:val="0"/>
              </w:numPr>
              <w:bidi w:val="0"/>
              <w:ind w:firstLine="1680" w:firstLineChars="700"/>
              <w:outlineLvl w:val="9"/>
              <w:rPr>
                <w:rFonts w:hint="eastAsia"/>
                <w:lang w:val="en-US" w:eastAsia="zh-CN"/>
              </w:rPr>
            </w:pPr>
            <w:r>
              <w:rPr>
                <w:rFonts w:hint="eastAsia"/>
                <w:lang w:val="en-US" w:eastAsia="zh-CN"/>
              </w:rPr>
              <w:t>2.特材停工检修现场统筹及实施；</w:t>
            </w:r>
          </w:p>
          <w:p w14:paraId="0FC10A1A">
            <w:pPr>
              <w:numPr>
                <w:ilvl w:val="0"/>
                <w:numId w:val="0"/>
              </w:numPr>
              <w:bidi w:val="0"/>
              <w:outlineLvl w:val="9"/>
              <w:rPr>
                <w:rFonts w:hint="eastAsia"/>
                <w:lang w:val="en-US" w:eastAsia="zh-CN"/>
              </w:rPr>
            </w:pPr>
          </w:p>
          <w:p w14:paraId="15023CC6">
            <w:pPr>
              <w:numPr>
                <w:ilvl w:val="0"/>
                <w:numId w:val="0"/>
              </w:numPr>
              <w:bidi w:val="0"/>
              <w:ind w:leftChars="-900"/>
              <w:outlineLvl w:val="9"/>
              <w:rPr>
                <w:rFonts w:hint="eastAsia"/>
                <w:color w:val="FF0000"/>
                <w:sz w:val="24"/>
                <w:szCs w:val="24"/>
                <w:highlight w:val="none"/>
                <w:lang w:val="en-US" w:eastAsia="zh-CN"/>
              </w:rPr>
            </w:pPr>
            <w:r>
              <w:rPr>
                <w:rFonts w:hint="eastAsia"/>
                <w:lang w:val="en-US" w:eastAsia="zh-CN"/>
              </w:rPr>
              <w:t>2</w:t>
            </w:r>
            <w:r>
              <w:rPr>
                <w:rFonts w:hint="eastAsia"/>
                <w:color w:val="FF0000"/>
                <w:sz w:val="24"/>
                <w:szCs w:val="24"/>
                <w:highlight w:val="none"/>
                <w:lang w:val="en-US" w:eastAsia="zh-CN"/>
              </w:rPr>
              <w:t>电气专业主管，云云溪工段运行工程师：邓蛟</w:t>
            </w:r>
          </w:p>
          <w:p w14:paraId="4959A001">
            <w:pPr>
              <w:numPr>
                <w:ilvl w:val="0"/>
                <w:numId w:val="0"/>
              </w:numPr>
              <w:bidi w:val="0"/>
              <w:ind w:leftChars="-900"/>
              <w:outlineLvl w:val="9"/>
              <w:rPr>
                <w:rFonts w:hint="eastAsia"/>
                <w:color w:val="FF0000"/>
                <w:sz w:val="24"/>
                <w:szCs w:val="24"/>
                <w:highlight w:val="none"/>
                <w:lang w:val="en-US" w:eastAsia="zh-CN"/>
              </w:rPr>
            </w:pPr>
          </w:p>
          <w:p w14:paraId="5CD33F27">
            <w:pPr>
              <w:numPr>
                <w:ilvl w:val="0"/>
                <w:numId w:val="28"/>
              </w:numPr>
              <w:jc w:val="both"/>
              <w:rPr>
                <w:rFonts w:hint="eastAsia"/>
                <w:color w:val="auto"/>
                <w:highlight w:val="none"/>
                <w:lang w:val="en-US" w:eastAsia="zh-CN"/>
              </w:rPr>
            </w:pPr>
            <w:r>
              <w:rPr>
                <w:rFonts w:hint="eastAsia"/>
                <w:color w:val="auto"/>
                <w:highlight w:val="none"/>
                <w:lang w:val="en-US" w:eastAsia="zh-CN"/>
              </w:rPr>
              <w:t>云溪电气专业生产平稳；</w:t>
            </w:r>
          </w:p>
          <w:p w14:paraId="1ED60465">
            <w:pPr>
              <w:numPr>
                <w:ilvl w:val="0"/>
                <w:numId w:val="28"/>
              </w:numPr>
              <w:jc w:val="both"/>
              <w:rPr>
                <w:rFonts w:hint="eastAsia"/>
                <w:color w:val="auto"/>
                <w:highlight w:val="none"/>
                <w:lang w:val="en-US" w:eastAsia="zh-CN"/>
              </w:rPr>
            </w:pPr>
            <w:r>
              <w:rPr>
                <w:rFonts w:hint="eastAsia"/>
                <w:color w:val="auto"/>
                <w:highlight w:val="none"/>
              </w:rPr>
              <w:t>落实班组7+1作业现场安全风险检查，监督安全措施的落实情况，提醒作业人员防控安全风险。</w:t>
            </w:r>
          </w:p>
          <w:p w14:paraId="6BF9910D">
            <w:pPr>
              <w:numPr>
                <w:ilvl w:val="0"/>
                <w:numId w:val="28"/>
              </w:numPr>
              <w:jc w:val="both"/>
              <w:rPr>
                <w:rFonts w:hint="eastAsia"/>
                <w:color w:val="auto"/>
                <w:highlight w:val="none"/>
                <w:lang w:val="en-US" w:eastAsia="zh-CN"/>
              </w:rPr>
            </w:pPr>
            <w:r>
              <w:rPr>
                <w:rFonts w:hint="eastAsia"/>
                <w:color w:val="auto"/>
                <w:highlight w:val="none"/>
                <w:lang w:val="en-US" w:eastAsia="zh-CN"/>
              </w:rPr>
              <w:t>甲供材料在领用和返库的时候做好记录，本周六设备部在我们没有提交签证单的情况下查云溪裂化剂车间照明灯具安装情况，缺失6盏灯具，还好我们的交班记录齐全，不然肯定又会被投诉。</w:t>
            </w:r>
          </w:p>
          <w:p w14:paraId="76E1B705">
            <w:pPr>
              <w:numPr>
                <w:ilvl w:val="0"/>
                <w:numId w:val="28"/>
              </w:numPr>
              <w:jc w:val="both"/>
              <w:rPr>
                <w:rFonts w:hint="eastAsia"/>
                <w:color w:val="auto"/>
                <w:highlight w:val="none"/>
                <w:lang w:val="en-US" w:eastAsia="zh-CN"/>
              </w:rPr>
            </w:pPr>
            <w:r>
              <w:rPr>
                <w:rFonts w:hint="eastAsia"/>
                <w:color w:val="auto"/>
                <w:highlight w:val="none"/>
                <w:lang w:val="en-US" w:eastAsia="zh-CN"/>
              </w:rPr>
              <w:t>公司要求各分公司提供电气专业典型设备故障案例，两个电气班组各提供5条，不需要想得太复杂，有什么提供什么，简单的电机堵转或过载导致的热元件跳闸可能对其他分公司就是常年见不到的故障，让班组有想法的员工区做，尤其是青工，对他们的技术成长有帮助。</w:t>
            </w:r>
          </w:p>
          <w:p w14:paraId="0B9A3844">
            <w:pPr>
              <w:numPr>
                <w:ilvl w:val="0"/>
                <w:numId w:val="28"/>
              </w:numPr>
              <w:jc w:val="both"/>
              <w:rPr>
                <w:rFonts w:hint="eastAsia"/>
                <w:color w:val="auto"/>
                <w:highlight w:val="none"/>
                <w:lang w:val="en-US" w:eastAsia="zh-CN"/>
              </w:rPr>
            </w:pPr>
            <w:r>
              <w:rPr>
                <w:rFonts w:hint="eastAsia"/>
                <w:color w:val="auto"/>
                <w:highlight w:val="none"/>
                <w:lang w:val="en-US" w:eastAsia="zh-CN"/>
              </w:rPr>
              <w:t xml:space="preserve">现场设备因故障或改造导致型号、材料发生变化的一定要做设计变更。 </w:t>
            </w:r>
          </w:p>
          <w:p w14:paraId="2F0D8B6D">
            <w:pPr>
              <w:jc w:val="both"/>
              <w:rPr>
                <w:color w:val="auto"/>
                <w:highlight w:val="none"/>
              </w:rPr>
            </w:pPr>
            <w:r>
              <w:rPr>
                <w:rFonts w:hint="eastAsia"/>
                <w:color w:val="auto"/>
                <w:highlight w:val="none"/>
              </w:rPr>
              <w:t>本周工作计划：</w:t>
            </w:r>
          </w:p>
          <w:p w14:paraId="694604AE">
            <w:pPr>
              <w:numPr>
                <w:ilvl w:val="0"/>
                <w:numId w:val="29"/>
              </w:numPr>
              <w:jc w:val="both"/>
              <w:rPr>
                <w:rFonts w:hint="eastAsia"/>
                <w:color w:val="FF0000"/>
                <w:lang w:val="en-US" w:eastAsia="zh-CN"/>
              </w:rPr>
            </w:pPr>
            <w:r>
              <w:rPr>
                <w:rFonts w:hint="eastAsia"/>
                <w:color w:val="auto"/>
              </w:rPr>
              <w:t>落实班组7+1作业现场安全风险检查，监督安全措施的落实情况，提醒作业人员防控安全风险。</w:t>
            </w:r>
          </w:p>
          <w:p w14:paraId="73F86E65">
            <w:pPr>
              <w:numPr>
                <w:ilvl w:val="0"/>
                <w:numId w:val="0"/>
              </w:numPr>
              <w:jc w:val="both"/>
              <w:rPr>
                <w:rFonts w:hint="eastAsia"/>
                <w:color w:val="auto"/>
                <w:highlight w:val="none"/>
                <w:lang w:val="en-US" w:eastAsia="zh-CN"/>
              </w:rPr>
            </w:pPr>
          </w:p>
          <w:p w14:paraId="769407F5">
            <w:pPr>
              <w:numPr>
                <w:ilvl w:val="0"/>
                <w:numId w:val="0"/>
              </w:numPr>
              <w:bidi w:val="0"/>
              <w:ind w:leftChars="-900"/>
              <w:outlineLvl w:val="9"/>
              <w:rPr>
                <w:rFonts w:hint="eastAsia"/>
                <w:color w:val="FF0000"/>
                <w:sz w:val="24"/>
                <w:szCs w:val="24"/>
                <w:highlight w:val="none"/>
                <w:lang w:val="en-US" w:eastAsia="zh-CN"/>
              </w:rPr>
            </w:pPr>
            <w:r>
              <w:rPr>
                <w:rFonts w:hint="eastAsia"/>
                <w:color w:val="auto"/>
              </w:rPr>
              <w:t>落实班组</w:t>
            </w:r>
          </w:p>
          <w:p w14:paraId="57499996">
            <w:pPr>
              <w:rPr>
                <w:rFonts w:hint="eastAsia"/>
                <w:color w:val="FF0000"/>
                <w:sz w:val="24"/>
                <w:szCs w:val="24"/>
                <w:highlight w:val="none"/>
                <w:lang w:val="en-US" w:eastAsia="zh-CN"/>
              </w:rPr>
            </w:pPr>
            <w:r>
              <w:rPr>
                <w:rFonts w:hint="eastAsia"/>
                <w:color w:val="FF0000"/>
                <w:sz w:val="24"/>
                <w:szCs w:val="24"/>
                <w:highlight w:val="none"/>
                <w:lang w:val="en-US" w:eastAsia="zh-CN"/>
              </w:rPr>
              <w:t>施工主管，工程工段长：汤军</w:t>
            </w:r>
          </w:p>
          <w:p w14:paraId="783468BE">
            <w:pPr>
              <w:pStyle w:val="113"/>
              <w:numPr>
                <w:ilvl w:val="0"/>
                <w:numId w:val="30"/>
              </w:numPr>
              <w:snapToGrid w:val="0"/>
              <w:spacing w:line="360" w:lineRule="auto"/>
              <w:ind w:firstLine="0" w:firstLineChars="0"/>
              <w:rPr>
                <w:rFonts w:hint="default" w:ascii="宋体" w:hAnsi="宋体"/>
                <w:b w:val="0"/>
                <w:bCs/>
                <w:color w:val="000000"/>
                <w:sz w:val="24"/>
                <w:szCs w:val="24"/>
                <w:lang w:val="en-US" w:eastAsia="zh-CN"/>
              </w:rPr>
            </w:pPr>
            <w:r>
              <w:rPr>
                <w:rFonts w:hint="eastAsia" w:ascii="宋体" w:hAnsi="宋体"/>
                <w:b w:val="0"/>
                <w:bCs/>
                <w:color w:val="000000"/>
                <w:sz w:val="24"/>
                <w:szCs w:val="24"/>
              </w:rPr>
              <w:t>催化剂分公司工程维修项目本周情况：</w:t>
            </w:r>
          </w:p>
          <w:p w14:paraId="0B05B087">
            <w:pPr>
              <w:widowControl w:val="0"/>
              <w:wordWrap/>
              <w:adjustRightInd w:val="0"/>
              <w:snapToGrid w:val="0"/>
              <w:jc w:val="left"/>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1、石油焦工程制备技术开发项目建设工程电仪安装</w:t>
            </w:r>
          </w:p>
          <w:p w14:paraId="6853539D">
            <w:pPr>
              <w:keepNext w:val="0"/>
              <w:keepLines w:val="0"/>
              <w:widowControl/>
              <w:numPr>
                <w:ilvl w:val="0"/>
                <w:numId w:val="0"/>
              </w:numPr>
              <w:suppressLineNumbers w:val="0"/>
              <w:ind w:left="481" w:leftChars="0" w:firstLine="0" w:firstLineChars="0"/>
              <w:jc w:val="left"/>
              <w:rPr>
                <w:rFonts w:hint="default" w:eastAsia="宋体"/>
                <w:b w:val="0"/>
                <w:bCs/>
                <w:color w:val="auto"/>
                <w:sz w:val="24"/>
                <w:szCs w:val="24"/>
                <w:lang w:val="en-US" w:eastAsia="zh-CN"/>
              </w:rPr>
            </w:pPr>
            <w:r>
              <w:rPr>
                <w:rFonts w:hint="eastAsia" w:ascii="宋体" w:hAnsi="宋体" w:cs="Times New Roman"/>
                <w:b w:val="0"/>
                <w:bCs/>
                <w:kern w:val="2"/>
                <w:sz w:val="24"/>
                <w:szCs w:val="24"/>
                <w:lang w:val="en-US" w:eastAsia="zh-CN" w:bidi="ar-SA"/>
              </w:rPr>
              <w:t>1</w:t>
            </w:r>
            <w:r>
              <w:rPr>
                <w:rFonts w:hint="default" w:ascii="宋体" w:hAnsi="宋体" w:cs="Times New Roman"/>
                <w:b w:val="0"/>
                <w:bCs/>
                <w:kern w:val="2"/>
                <w:sz w:val="24"/>
                <w:szCs w:val="24"/>
                <w:lang w:val="en-US" w:eastAsia="zh-CN" w:bidi="ar-SA"/>
              </w:rPr>
              <w:t>)</w:t>
            </w:r>
            <w:r>
              <w:rPr>
                <w:rFonts w:hint="eastAsia" w:ascii="宋体" w:hAnsi="宋体" w:cs="Times New Roman"/>
                <w:b w:val="0"/>
                <w:bCs/>
                <w:kern w:val="2"/>
                <w:sz w:val="24"/>
                <w:szCs w:val="24"/>
                <w:lang w:val="en-US" w:eastAsia="zh-CN" w:bidi="ar-SA"/>
              </w:rPr>
              <w:t>无作业，待开工保运；</w:t>
            </w:r>
          </w:p>
          <w:p w14:paraId="27E7065B">
            <w:pPr>
              <w:numPr>
                <w:ilvl w:val="0"/>
                <w:numId w:val="0"/>
              </w:numPr>
              <w:rPr>
                <w:rFonts w:hint="default" w:ascii="宋体" w:hAnsi="宋体"/>
                <w:b w:val="0"/>
                <w:bCs/>
                <w:color w:val="auto"/>
                <w:kern w:val="2"/>
                <w:sz w:val="24"/>
                <w:szCs w:val="24"/>
                <w:lang w:val="en-US" w:eastAsia="zh-CN" w:bidi="ar-SA"/>
              </w:rPr>
            </w:pPr>
            <w:r>
              <w:rPr>
                <w:rFonts w:hint="eastAsia" w:ascii="宋体" w:hAnsi="宋体"/>
                <w:b w:val="0"/>
                <w:bCs/>
                <w:sz w:val="24"/>
                <w:szCs w:val="24"/>
                <w:lang w:val="en-US" w:eastAsia="zh-CN"/>
              </w:rPr>
              <w:t xml:space="preserve">2 、催化剂长岭分公司云溪基地污水处理系统优化项目+ 雨水监控项目 </w:t>
            </w:r>
            <w:r>
              <w:rPr>
                <w:rFonts w:hint="eastAsia" w:ascii="宋体" w:hAnsi="宋体"/>
                <w:b w:val="0"/>
                <w:bCs/>
                <w:color w:val="auto"/>
                <w:kern w:val="2"/>
                <w:sz w:val="24"/>
                <w:szCs w:val="24"/>
                <w:lang w:val="en-US" w:eastAsia="zh-CN" w:bidi="ar-SA"/>
              </w:rPr>
              <w:t xml:space="preserve">      </w:t>
            </w:r>
          </w:p>
          <w:p w14:paraId="19169A0D">
            <w:pPr>
              <w:numPr>
                <w:ilvl w:val="0"/>
                <w:numId w:val="31"/>
              </w:numPr>
              <w:ind w:firstLine="480" w:firstLineChars="200"/>
              <w:rPr>
                <w:rFonts w:hint="default" w:cs="Times New Roman"/>
                <w:b w:val="0"/>
                <w:bCs/>
                <w:sz w:val="24"/>
                <w:szCs w:val="24"/>
                <w:lang w:val="en-US" w:eastAsia="zh-CN"/>
              </w:rPr>
            </w:pPr>
            <w:r>
              <w:rPr>
                <w:rFonts w:hint="eastAsia" w:ascii="宋体" w:hAnsi="宋体" w:eastAsia="宋体" w:cs="宋体"/>
                <w:b w:val="0"/>
                <w:bCs/>
                <w:color w:val="auto"/>
                <w:sz w:val="24"/>
                <w:szCs w:val="24"/>
                <w:lang w:val="en-US" w:eastAsia="zh-CN"/>
              </w:rPr>
              <w:t>4台泵进出口管道、3台闸门拆除已完成</w:t>
            </w:r>
            <w:r>
              <w:rPr>
                <w:rFonts w:hint="eastAsia" w:cs="Times New Roman"/>
                <w:b w:val="0"/>
                <w:bCs/>
                <w:sz w:val="24"/>
                <w:szCs w:val="24"/>
                <w:lang w:val="en-US" w:eastAsia="zh-CN"/>
              </w:rPr>
              <w:t>。</w:t>
            </w:r>
          </w:p>
          <w:p w14:paraId="0784464C">
            <w:pPr>
              <w:numPr>
                <w:ilvl w:val="0"/>
                <w:numId w:val="0"/>
              </w:numPr>
              <w:rPr>
                <w:rFonts w:hint="default" w:cs="Times New Roman"/>
                <w:b w:val="0"/>
                <w:bCs/>
                <w:sz w:val="24"/>
                <w:szCs w:val="24"/>
                <w:lang w:val="en-US" w:eastAsia="zh-CN"/>
              </w:rPr>
            </w:pPr>
            <w:r>
              <w:rPr>
                <w:rFonts w:hint="eastAsia" w:cs="Times New Roman"/>
                <w:b w:val="0"/>
                <w:bCs/>
                <w:sz w:val="24"/>
                <w:szCs w:val="24"/>
                <w:lang w:val="en-US" w:eastAsia="zh-CN"/>
              </w:rPr>
              <w:t>3、 长岭分公司云溪基地公用工程完善项目安装</w:t>
            </w:r>
          </w:p>
          <w:p w14:paraId="32DEB94A">
            <w:pPr>
              <w:spacing w:line="460" w:lineRule="exact"/>
              <w:ind w:firstLine="240" w:firstLineChars="100"/>
              <w:rPr>
                <w:rFonts w:hint="eastAsia" w:eastAsia="黑体"/>
                <w:b w:val="0"/>
                <w:bCs/>
                <w:sz w:val="24"/>
                <w:szCs w:val="24"/>
                <w:lang w:val="en-US" w:eastAsia="zh-CN"/>
              </w:rPr>
            </w:pPr>
            <w:r>
              <w:rPr>
                <w:rFonts w:hint="eastAsia" w:eastAsia="黑体"/>
                <w:b w:val="0"/>
                <w:bCs/>
                <w:sz w:val="24"/>
                <w:szCs w:val="24"/>
                <w:lang w:val="en-US" w:eastAsia="zh-CN"/>
              </w:rPr>
              <w:t xml:space="preserve"> 1）罐钢板底板材料下料完成、壁板下料完成、顶板下料完成，提升柱、涨圈、托架制作完成。消防泵站进工具箱2个，焊材库1个。   </w:t>
            </w:r>
          </w:p>
          <w:p w14:paraId="404786BC">
            <w:pPr>
              <w:ind w:firstLine="720" w:firstLineChars="300"/>
              <w:rPr>
                <w:rFonts w:hint="default" w:cs="Times New Roman"/>
                <w:lang w:val="en-US" w:eastAsia="zh-CN"/>
              </w:rPr>
            </w:pPr>
          </w:p>
          <w:p w14:paraId="33C513F1">
            <w:pPr>
              <w:rPr>
                <w:rFonts w:hint="default" w:ascii="宋体"/>
                <w:b w:val="0"/>
                <w:bCs/>
                <w:sz w:val="24"/>
                <w:szCs w:val="24"/>
                <w:lang w:val="en-US" w:eastAsia="zh-CN"/>
              </w:rPr>
            </w:pPr>
            <w:r>
              <w:rPr>
                <w:rFonts w:hint="eastAsia" w:ascii="宋体" w:hAnsi="宋体"/>
                <w:b w:val="0"/>
                <w:bCs/>
                <w:sz w:val="24"/>
                <w:szCs w:val="24"/>
                <w:lang w:val="en-US" w:eastAsia="zh-CN"/>
              </w:rPr>
              <w:t>4、</w:t>
            </w:r>
            <w:r>
              <w:rPr>
                <w:rFonts w:hint="eastAsia" w:ascii="宋体"/>
                <w:b w:val="0"/>
                <w:bCs/>
                <w:sz w:val="24"/>
                <w:szCs w:val="24"/>
                <w:lang w:eastAsia="zh-CN"/>
              </w:rPr>
              <w:t>催化剂长岭分公司云溪基地钛硅分子筛生产环保及催化剂再生完善</w:t>
            </w:r>
            <w:r>
              <w:rPr>
                <w:rFonts w:hint="default" w:ascii="宋体"/>
                <w:b w:val="0"/>
                <w:bCs/>
                <w:sz w:val="24"/>
                <w:szCs w:val="24"/>
                <w:lang w:val="en-US" w:eastAsia="zh-CN"/>
              </w:rPr>
              <w:t>(</w:t>
            </w:r>
            <w:r>
              <w:rPr>
                <w:rFonts w:hint="eastAsia" w:ascii="宋体"/>
                <w:b w:val="0"/>
                <w:bCs/>
                <w:sz w:val="24"/>
                <w:szCs w:val="24"/>
                <w:lang w:val="en-US" w:eastAsia="zh-CN"/>
              </w:rPr>
              <w:t>环保要求增补部分）+钛硅厂房一改造</w:t>
            </w:r>
          </w:p>
          <w:p w14:paraId="50981428">
            <w:pPr>
              <w:spacing w:line="460" w:lineRule="exact"/>
              <w:ind w:firstLine="240" w:firstLineChars="100"/>
              <w:rPr>
                <w:rFonts w:hint="default" w:eastAsia="黑体"/>
                <w:b w:val="0"/>
                <w:bCs/>
                <w:sz w:val="24"/>
                <w:szCs w:val="24"/>
                <w:lang w:val="en-US" w:eastAsia="zh-CN"/>
              </w:rPr>
            </w:pPr>
            <w:r>
              <w:rPr>
                <w:rFonts w:hint="eastAsia" w:eastAsia="黑体"/>
                <w:b w:val="0"/>
                <w:bCs/>
                <w:sz w:val="24"/>
                <w:szCs w:val="24"/>
                <w:lang w:val="en-US" w:eastAsia="zh-CN"/>
              </w:rPr>
              <w:t>1）一厂房一楼边墙风机配管19米，防爆动力箱风机出线敷设电缆32米，防爆动力箱进线电缆做头接线。一楼主厂房防爆动力箱及边墙风机接线完成95%。</w:t>
            </w:r>
          </w:p>
          <w:p w14:paraId="2DF2F982">
            <w:pPr>
              <w:spacing w:line="460" w:lineRule="exact"/>
              <w:ind w:firstLine="240" w:firstLineChars="100"/>
              <w:rPr>
                <w:rFonts w:hint="default" w:eastAsia="黑体"/>
                <w:b w:val="0"/>
                <w:bCs/>
                <w:sz w:val="24"/>
                <w:szCs w:val="24"/>
                <w:lang w:val="en-US" w:eastAsia="zh-CN"/>
              </w:rPr>
            </w:pPr>
            <w:r>
              <w:rPr>
                <w:rFonts w:hint="eastAsia" w:eastAsia="黑体"/>
                <w:b w:val="0"/>
                <w:bCs/>
                <w:sz w:val="24"/>
                <w:szCs w:val="24"/>
                <w:lang w:val="en-US" w:eastAsia="zh-CN"/>
              </w:rPr>
              <w:t>2）一厂房一楼盐酸室风机操作柱配管10米，敷设电缆11米，接线已完成。</w:t>
            </w:r>
          </w:p>
          <w:p w14:paraId="28EB8441">
            <w:pPr>
              <w:spacing w:line="460" w:lineRule="exact"/>
              <w:ind w:firstLine="240" w:firstLineChars="100"/>
              <w:rPr>
                <w:rFonts w:hint="default" w:eastAsia="黑体"/>
                <w:b w:val="0"/>
                <w:bCs/>
                <w:sz w:val="24"/>
                <w:szCs w:val="24"/>
                <w:lang w:val="en-US" w:eastAsia="zh-CN"/>
              </w:rPr>
            </w:pPr>
            <w:r>
              <w:rPr>
                <w:rFonts w:hint="eastAsia" w:eastAsia="黑体"/>
                <w:b w:val="0"/>
                <w:bCs/>
                <w:sz w:val="24"/>
                <w:szCs w:val="24"/>
                <w:lang w:val="en-US" w:eastAsia="zh-CN"/>
              </w:rPr>
              <w:t>3）一厂房一楼中和液室风机拆线两台，风机控制箱配管5米，开墙眼2个，配管完成50%。一楼润滑油室操作柱及主厂房边墙风机控制箱未施工。</w:t>
            </w:r>
          </w:p>
          <w:p w14:paraId="282463E4">
            <w:pPr>
              <w:spacing w:line="460" w:lineRule="exact"/>
              <w:ind w:firstLine="240" w:firstLineChars="100"/>
              <w:rPr>
                <w:rFonts w:hint="eastAsia" w:eastAsia="黑体"/>
                <w:b w:val="0"/>
                <w:bCs/>
                <w:sz w:val="24"/>
                <w:szCs w:val="24"/>
                <w:lang w:val="en-US" w:eastAsia="zh-CN"/>
              </w:rPr>
            </w:pPr>
            <w:r>
              <w:rPr>
                <w:rFonts w:hint="eastAsia" w:eastAsia="黑体"/>
                <w:b w:val="0"/>
                <w:bCs/>
                <w:sz w:val="24"/>
                <w:szCs w:val="24"/>
                <w:lang w:val="en-US" w:eastAsia="zh-CN"/>
              </w:rPr>
              <w:t>4）一厂房一楼E轴3轴处风机电缆老化破损拆除更换电缆2米。</w:t>
            </w:r>
          </w:p>
          <w:p w14:paraId="73EA912E">
            <w:pPr>
              <w:spacing w:line="460" w:lineRule="exact"/>
              <w:ind w:firstLine="240" w:firstLineChars="100"/>
              <w:rPr>
                <w:rFonts w:hint="eastAsia" w:eastAsia="黑体"/>
                <w:b w:val="0"/>
                <w:bCs/>
                <w:sz w:val="24"/>
                <w:szCs w:val="24"/>
                <w:lang w:val="en-US" w:eastAsia="zh-CN"/>
              </w:rPr>
            </w:pPr>
            <w:r>
              <w:rPr>
                <w:rFonts w:hint="eastAsia" w:eastAsia="黑体"/>
                <w:b w:val="0"/>
                <w:bCs/>
                <w:sz w:val="24"/>
                <w:szCs w:val="24"/>
                <w:lang w:val="en-US" w:eastAsia="zh-CN"/>
              </w:rPr>
              <w:t>5）一厂房三楼拆除风机电缆保护管12米，风机电缆保护管支架预制完成。</w:t>
            </w:r>
          </w:p>
          <w:p w14:paraId="05208628">
            <w:pPr>
              <w:spacing w:line="460" w:lineRule="exact"/>
              <w:ind w:firstLine="240" w:firstLineChars="100"/>
              <w:rPr>
                <w:rFonts w:hint="eastAsia" w:eastAsia="黑体"/>
                <w:b w:val="0"/>
                <w:bCs/>
                <w:sz w:val="24"/>
                <w:szCs w:val="24"/>
                <w:lang w:val="en-US" w:eastAsia="zh-CN"/>
              </w:rPr>
            </w:pPr>
            <w:r>
              <w:rPr>
                <w:rFonts w:hint="eastAsia" w:eastAsia="黑体"/>
                <w:b w:val="0"/>
                <w:bCs/>
                <w:sz w:val="24"/>
                <w:szCs w:val="24"/>
                <w:lang w:val="en-US" w:eastAsia="zh-CN"/>
              </w:rPr>
              <w:t>6）一厂房安装风机控制箱6台，风机操作柱6台。1台风机控制箱安装未完，完成95%。</w:t>
            </w:r>
          </w:p>
          <w:p w14:paraId="4FF80D86">
            <w:pPr>
              <w:rPr>
                <w:rFonts w:ascii="宋体" w:hAnsi="宋体"/>
                <w:b w:val="0"/>
                <w:bCs/>
                <w:sz w:val="24"/>
                <w:szCs w:val="24"/>
              </w:rPr>
            </w:pPr>
            <w:r>
              <w:rPr>
                <w:rFonts w:hint="eastAsia" w:ascii="宋体" w:hAnsi="宋体"/>
                <w:b w:val="0"/>
                <w:bCs/>
                <w:sz w:val="24"/>
                <w:szCs w:val="24"/>
                <w:lang w:val="en-US" w:eastAsia="zh-CN"/>
              </w:rPr>
              <w:t>5</w:t>
            </w:r>
            <w:r>
              <w:rPr>
                <w:rFonts w:hint="eastAsia" w:ascii="宋体" w:hAnsi="宋体"/>
                <w:b w:val="0"/>
                <w:bCs/>
                <w:sz w:val="24"/>
                <w:szCs w:val="24"/>
              </w:rPr>
              <w:t>、经营结算情况：</w:t>
            </w:r>
          </w:p>
          <w:p w14:paraId="7EB6EDA4">
            <w:pPr>
              <w:ind w:firstLine="480" w:firstLineChars="200"/>
              <w:rPr>
                <w:rFonts w:hint="eastAsia" w:ascii="宋体" w:hAnsi="宋体"/>
                <w:b w:val="0"/>
                <w:bCs/>
                <w:color w:val="auto"/>
                <w:kern w:val="2"/>
                <w:sz w:val="24"/>
                <w:szCs w:val="24"/>
                <w:lang w:val="en-US" w:eastAsia="zh-CN" w:bidi="ar-SA"/>
              </w:rPr>
            </w:pPr>
            <w:r>
              <w:rPr>
                <w:rFonts w:hint="eastAsia" w:ascii="宋体" w:hAnsi="宋体"/>
                <w:b w:val="0"/>
                <w:bCs/>
                <w:color w:val="auto"/>
                <w:kern w:val="2"/>
                <w:sz w:val="24"/>
                <w:szCs w:val="24"/>
                <w:lang w:val="en-US" w:eastAsia="zh-CN" w:bidi="ar-SA"/>
              </w:rPr>
              <w:t>1）本周下达工单数量3份；</w:t>
            </w:r>
          </w:p>
          <w:p w14:paraId="5B96CFF6">
            <w:pPr>
              <w:ind w:firstLine="480" w:firstLineChars="200"/>
              <w:rPr>
                <w:rFonts w:hint="eastAsia" w:ascii="宋体" w:hAnsi="宋体"/>
                <w:b w:val="0"/>
                <w:bCs/>
                <w:color w:val="auto"/>
                <w:kern w:val="2"/>
                <w:sz w:val="24"/>
                <w:szCs w:val="24"/>
                <w:lang w:val="en-US" w:eastAsia="zh-CN" w:bidi="ar-SA"/>
              </w:rPr>
            </w:pPr>
            <w:r>
              <w:rPr>
                <w:rFonts w:hint="eastAsia" w:ascii="宋体" w:hAnsi="宋体"/>
                <w:b w:val="0"/>
                <w:bCs/>
                <w:color w:val="auto"/>
                <w:kern w:val="2"/>
                <w:sz w:val="24"/>
                <w:szCs w:val="24"/>
                <w:lang w:val="en-US" w:eastAsia="zh-CN" w:bidi="ar-SA"/>
              </w:rPr>
              <w:t>2) 本周已签证工单数量7份；</w:t>
            </w:r>
          </w:p>
          <w:p w14:paraId="5207E22A">
            <w:pPr>
              <w:ind w:firstLine="480" w:firstLineChars="200"/>
              <w:rPr>
                <w:rFonts w:hint="eastAsia" w:ascii="宋体" w:hAnsi="宋体"/>
                <w:b w:val="0"/>
                <w:bCs/>
                <w:color w:val="auto"/>
                <w:kern w:val="2"/>
                <w:sz w:val="24"/>
                <w:szCs w:val="24"/>
                <w:lang w:val="en-US" w:eastAsia="zh-CN" w:bidi="ar-SA"/>
              </w:rPr>
            </w:pPr>
            <w:r>
              <w:rPr>
                <w:rFonts w:hint="eastAsia" w:ascii="宋体" w:hAnsi="宋体"/>
                <w:b w:val="0"/>
                <w:bCs/>
                <w:color w:val="auto"/>
                <w:kern w:val="2"/>
                <w:sz w:val="24"/>
                <w:szCs w:val="24"/>
                <w:lang w:val="en-US" w:eastAsia="zh-CN" w:bidi="ar-SA"/>
              </w:rPr>
              <w:t>3）本周上传工单结算数量7份；</w:t>
            </w:r>
          </w:p>
          <w:p w14:paraId="2C9C7E43">
            <w:pPr>
              <w:ind w:firstLine="480" w:firstLineChars="200"/>
              <w:rPr>
                <w:rFonts w:hint="eastAsia" w:ascii="宋体" w:hAnsi="宋体"/>
                <w:b w:val="0"/>
                <w:bCs/>
                <w:color w:val="auto"/>
                <w:kern w:val="2"/>
                <w:sz w:val="24"/>
                <w:szCs w:val="24"/>
                <w:lang w:val="en-US" w:eastAsia="zh-CN" w:bidi="ar-SA"/>
              </w:rPr>
            </w:pPr>
            <w:r>
              <w:rPr>
                <w:rFonts w:hint="eastAsia" w:ascii="宋体" w:hAnsi="宋体"/>
                <w:b w:val="0"/>
                <w:bCs/>
                <w:color w:val="auto"/>
                <w:kern w:val="2"/>
                <w:sz w:val="24"/>
                <w:szCs w:val="24"/>
                <w:lang w:val="en-US" w:eastAsia="zh-CN" w:bidi="ar-SA"/>
              </w:rPr>
              <w:t>4）累计工单结算价格</w:t>
            </w:r>
            <w:r>
              <w:rPr>
                <w:rFonts w:hint="default" w:ascii="宋体" w:hAnsi="宋体"/>
                <w:b w:val="0"/>
                <w:bCs/>
                <w:color w:val="auto"/>
                <w:kern w:val="2"/>
                <w:sz w:val="24"/>
                <w:szCs w:val="24"/>
                <w:lang w:val="en-US" w:eastAsia="zh-CN" w:bidi="ar-SA"/>
              </w:rPr>
              <w:t>2</w:t>
            </w:r>
            <w:r>
              <w:rPr>
                <w:rFonts w:hint="eastAsia" w:ascii="宋体" w:hAnsi="宋体"/>
                <w:b w:val="0"/>
                <w:bCs/>
                <w:color w:val="auto"/>
                <w:kern w:val="2"/>
                <w:sz w:val="24"/>
                <w:szCs w:val="24"/>
                <w:lang w:val="en-US" w:eastAsia="zh-CN" w:bidi="ar-SA"/>
              </w:rPr>
              <w:t>68.01万元；</w:t>
            </w:r>
          </w:p>
          <w:p w14:paraId="709C8D65">
            <w:pPr>
              <w:snapToGrid w:val="0"/>
              <w:spacing w:line="360" w:lineRule="auto"/>
              <w:rPr>
                <w:rFonts w:hint="default" w:ascii="宋体" w:hAnsi="宋体"/>
                <w:b w:val="0"/>
                <w:bCs/>
                <w:color w:val="auto"/>
                <w:kern w:val="2"/>
                <w:sz w:val="24"/>
                <w:szCs w:val="24"/>
                <w:lang w:val="en-US" w:eastAsia="zh-CN" w:bidi="ar-SA"/>
              </w:rPr>
            </w:pPr>
            <w:r>
              <w:rPr>
                <w:rFonts w:hint="eastAsia" w:ascii="宋体" w:hAnsi="宋体"/>
                <w:b w:val="0"/>
                <w:bCs/>
                <w:color w:val="000000"/>
                <w:sz w:val="24"/>
                <w:szCs w:val="24"/>
              </w:rPr>
              <w:t>二、催化剂分公司</w:t>
            </w:r>
            <w:r>
              <w:rPr>
                <w:rFonts w:hint="eastAsia" w:ascii="宋体" w:hAnsi="宋体"/>
                <w:b w:val="0"/>
                <w:bCs/>
                <w:kern w:val="0"/>
                <w:sz w:val="24"/>
                <w:szCs w:val="24"/>
              </w:rPr>
              <w:t>下周主要施工计划：</w:t>
            </w:r>
          </w:p>
          <w:p w14:paraId="21DBC1A3">
            <w:pPr>
              <w:rPr>
                <w:rFonts w:hint="eastAsia" w:ascii="宋体" w:hAnsi="宋体" w:eastAsia="宋体" w:cs="宋体"/>
                <w:b w:val="0"/>
                <w:bCs/>
                <w:color w:val="auto"/>
                <w:sz w:val="24"/>
                <w:szCs w:val="24"/>
                <w:lang w:val="en-US" w:eastAsia="zh-CN"/>
              </w:rPr>
            </w:pPr>
            <w:r>
              <w:rPr>
                <w:rFonts w:hint="eastAsia" w:ascii="宋体" w:hAnsi="宋体"/>
                <w:b w:val="0"/>
                <w:bCs/>
                <w:color w:val="000000"/>
                <w:kern w:val="2"/>
                <w:sz w:val="24"/>
                <w:szCs w:val="24"/>
                <w:lang w:val="en-US" w:eastAsia="zh-CN" w:bidi="ar-SA"/>
              </w:rPr>
              <w:t>1、</w:t>
            </w:r>
            <w:r>
              <w:rPr>
                <w:rFonts w:hint="eastAsia" w:ascii="宋体" w:hAnsi="宋体"/>
                <w:b w:val="0"/>
                <w:bCs/>
                <w:sz w:val="24"/>
                <w:szCs w:val="24"/>
                <w:lang w:val="en-US" w:eastAsia="zh-CN"/>
              </w:rPr>
              <w:t xml:space="preserve">催化剂长岭分公司云溪基地污水处理系统优化项目+ 雨水监控项目 </w:t>
            </w:r>
            <w:r>
              <w:rPr>
                <w:rFonts w:hint="eastAsia" w:ascii="宋体" w:hAnsi="宋体"/>
                <w:b w:val="0"/>
                <w:bCs/>
                <w:color w:val="auto"/>
                <w:kern w:val="2"/>
                <w:sz w:val="24"/>
                <w:szCs w:val="24"/>
                <w:lang w:val="en-US" w:eastAsia="zh-CN" w:bidi="ar-SA"/>
              </w:rPr>
              <w:t xml:space="preserve">   </w:t>
            </w:r>
          </w:p>
          <w:p w14:paraId="55805DE8">
            <w:pPr>
              <w:ind w:firstLine="720" w:firstLineChars="300"/>
              <w:rPr>
                <w:rFonts w:hint="default"/>
                <w:b w:val="0"/>
                <w:bCs/>
                <w:sz w:val="24"/>
                <w:szCs w:val="24"/>
                <w:lang w:val="en-US" w:eastAsia="zh-CN"/>
              </w:rPr>
            </w:pPr>
            <w:r>
              <w:rPr>
                <w:rFonts w:hint="eastAsia"/>
                <w:b w:val="0"/>
                <w:bCs/>
                <w:sz w:val="24"/>
                <w:szCs w:val="24"/>
                <w:lang w:val="en-US" w:eastAsia="zh-CN"/>
              </w:rPr>
              <w:t>1）污水项目三查四定，雨水项目待开工；</w:t>
            </w:r>
          </w:p>
          <w:p w14:paraId="207A9D79">
            <w:pPr>
              <w:numPr>
                <w:ilvl w:val="0"/>
                <w:numId w:val="0"/>
              </w:numPr>
              <w:rPr>
                <w:rFonts w:hint="default" w:cs="Times New Roman"/>
                <w:b w:val="0"/>
                <w:bCs/>
                <w:sz w:val="24"/>
                <w:szCs w:val="24"/>
                <w:lang w:val="en-US" w:eastAsia="zh-CN"/>
              </w:rPr>
            </w:pPr>
            <w:r>
              <w:rPr>
                <w:rFonts w:hint="eastAsia" w:cs="Times New Roman"/>
                <w:b w:val="0"/>
                <w:bCs/>
                <w:sz w:val="24"/>
                <w:szCs w:val="24"/>
                <w:lang w:val="en-US" w:eastAsia="zh-CN"/>
              </w:rPr>
              <w:t>2、 长岭分公司云溪基地公用工程完善项目安装</w:t>
            </w:r>
          </w:p>
          <w:p w14:paraId="4C60A733">
            <w:pPr>
              <w:rPr>
                <w:rFonts w:hint="default" w:ascii="宋体" w:hAnsi="宋体"/>
                <w:b w:val="0"/>
                <w:bCs/>
                <w:color w:val="auto"/>
                <w:kern w:val="2"/>
                <w:sz w:val="24"/>
                <w:szCs w:val="24"/>
                <w:lang w:val="en-US" w:eastAsia="zh-CN" w:bidi="ar-SA"/>
              </w:rPr>
            </w:pPr>
            <w:r>
              <w:rPr>
                <w:rFonts w:hint="eastAsia" w:ascii="宋体" w:hAnsi="宋体"/>
                <w:b w:val="0"/>
                <w:bCs/>
                <w:color w:val="auto"/>
                <w:kern w:val="2"/>
                <w:sz w:val="24"/>
                <w:szCs w:val="24"/>
                <w:lang w:val="en-US" w:eastAsia="zh-CN" w:bidi="ar-SA"/>
              </w:rPr>
              <w:t xml:space="preserve">       1）</w:t>
            </w:r>
            <w:r>
              <w:rPr>
                <w:rFonts w:hint="eastAsia" w:ascii="宋体" w:hAnsi="宋体" w:eastAsia="宋体"/>
                <w:b w:val="0"/>
                <w:bCs/>
                <w:color w:val="000000"/>
                <w:sz w:val="24"/>
                <w:szCs w:val="24"/>
                <w:lang w:val="en-US" w:eastAsia="zh-CN"/>
              </w:rPr>
              <w:t>壁板卷板，盘梯制作，现场布置</w:t>
            </w:r>
          </w:p>
          <w:p w14:paraId="6E55DD13">
            <w:pPr>
              <w:rPr>
                <w:rFonts w:hint="eastAsia" w:ascii="宋体"/>
                <w:b w:val="0"/>
                <w:bCs/>
                <w:sz w:val="24"/>
                <w:szCs w:val="24"/>
                <w:lang w:val="en-US" w:eastAsia="zh-CN"/>
              </w:rPr>
            </w:pPr>
            <w:r>
              <w:rPr>
                <w:rFonts w:hint="eastAsia" w:ascii="宋体" w:hAnsi="宋体"/>
                <w:b w:val="0"/>
                <w:bCs/>
                <w:color w:val="auto"/>
                <w:kern w:val="2"/>
                <w:sz w:val="24"/>
                <w:szCs w:val="24"/>
                <w:lang w:val="en-US" w:eastAsia="zh-CN" w:bidi="ar-SA"/>
              </w:rPr>
              <w:t>3、</w:t>
            </w:r>
            <w:r>
              <w:rPr>
                <w:rFonts w:hint="eastAsia" w:ascii="宋体"/>
                <w:b w:val="0"/>
                <w:bCs/>
                <w:sz w:val="24"/>
                <w:szCs w:val="24"/>
                <w:lang w:eastAsia="zh-CN"/>
              </w:rPr>
              <w:t>催化剂长岭分公司云溪基地钛硅分子筛生产环保及催化剂再生完善</w:t>
            </w:r>
            <w:r>
              <w:rPr>
                <w:rFonts w:hint="default" w:ascii="宋体"/>
                <w:b w:val="0"/>
                <w:bCs/>
                <w:sz w:val="24"/>
                <w:szCs w:val="24"/>
                <w:lang w:val="en-US" w:eastAsia="zh-CN"/>
              </w:rPr>
              <w:t>(</w:t>
            </w:r>
            <w:r>
              <w:rPr>
                <w:rFonts w:hint="eastAsia" w:ascii="宋体"/>
                <w:b w:val="0"/>
                <w:bCs/>
                <w:sz w:val="24"/>
                <w:szCs w:val="24"/>
                <w:lang w:val="en-US" w:eastAsia="zh-CN"/>
              </w:rPr>
              <w:t xml:space="preserve">环保要求增补部分）+钛硅厂房一改造     </w:t>
            </w:r>
          </w:p>
          <w:p w14:paraId="0A0BB731">
            <w:pPr>
              <w:rPr>
                <w:rFonts w:hint="eastAsia" w:ascii="宋体" w:hAnsi="宋体"/>
                <w:b w:val="0"/>
                <w:bCs/>
                <w:color w:val="auto"/>
                <w:kern w:val="2"/>
                <w:sz w:val="24"/>
                <w:szCs w:val="24"/>
                <w:lang w:val="en-US" w:eastAsia="zh-CN" w:bidi="ar-SA"/>
              </w:rPr>
            </w:pPr>
            <w:r>
              <w:rPr>
                <w:rFonts w:hint="eastAsia" w:ascii="宋体"/>
                <w:b w:val="0"/>
                <w:bCs/>
                <w:sz w:val="24"/>
                <w:szCs w:val="24"/>
                <w:lang w:val="en-US" w:eastAsia="zh-CN"/>
              </w:rPr>
              <w:t>1）</w:t>
            </w:r>
            <w:r>
              <w:rPr>
                <w:rFonts w:hint="eastAsia" w:ascii="宋体" w:hAnsi="宋体"/>
                <w:b w:val="0"/>
                <w:bCs/>
                <w:color w:val="auto"/>
                <w:kern w:val="2"/>
                <w:sz w:val="24"/>
                <w:szCs w:val="24"/>
                <w:lang w:val="en-US" w:eastAsia="zh-CN" w:bidi="ar-SA"/>
              </w:rPr>
              <w:t>电气、自控配管，电缆敷设。</w:t>
            </w:r>
          </w:p>
          <w:p w14:paraId="4FC6E9D7">
            <w:pPr>
              <w:rPr>
                <w:rFonts w:hint="eastAsia" w:ascii="宋体" w:hAnsi="宋体"/>
                <w:b w:val="0"/>
                <w:bCs w:val="0"/>
                <w:color w:val="auto"/>
                <w:kern w:val="2"/>
                <w:sz w:val="24"/>
                <w:szCs w:val="24"/>
                <w:lang w:val="en-US" w:eastAsia="zh-CN" w:bidi="ar-SA"/>
              </w:rPr>
            </w:pPr>
          </w:p>
          <w:p w14:paraId="4013B47F">
            <w:pPr>
              <w:rPr>
                <w:rFonts w:hint="eastAsia" w:eastAsia="宋体"/>
                <w:color w:val="FF0000"/>
                <w:sz w:val="24"/>
                <w:szCs w:val="24"/>
                <w:highlight w:val="none"/>
                <w:lang w:val="en-US" w:eastAsia="zh-CN"/>
              </w:rPr>
            </w:pPr>
            <w:r>
              <w:rPr>
                <w:rFonts w:hint="eastAsia"/>
                <w:color w:val="FF0000"/>
                <w:sz w:val="24"/>
                <w:szCs w:val="24"/>
                <w:highlight w:val="none"/>
                <w:lang w:val="en-US" w:eastAsia="zh-CN"/>
              </w:rPr>
              <w:t>施工预算</w:t>
            </w:r>
            <w:r>
              <w:rPr>
                <w:rFonts w:hint="eastAsia"/>
                <w:color w:val="FF0000"/>
                <w:sz w:val="24"/>
                <w:szCs w:val="24"/>
                <w:highlight w:val="none"/>
                <w:lang w:eastAsia="zh-CN"/>
              </w:rPr>
              <w:t>岗位：郑朝辉</w:t>
            </w:r>
          </w:p>
          <w:p w14:paraId="4945B89E">
            <w:pPr>
              <w:numPr>
                <w:ilvl w:val="0"/>
                <w:numId w:val="32"/>
              </w:numPr>
              <w:spacing w:line="360" w:lineRule="auto"/>
              <w:ind w:left="257" w:hanging="220"/>
              <w:rPr>
                <w:rFonts w:ascii="新宋体" w:hAnsi="新宋体" w:eastAsia="新宋体" w:cs="新宋体"/>
                <w:bCs/>
                <w:szCs w:val="24"/>
                <w:highlight w:val="none"/>
                <w:shd w:val="clear" w:color="auto" w:fill="FFFFFF"/>
                <w:lang w:val="en-US"/>
              </w:rPr>
            </w:pPr>
            <w:r>
              <w:rPr>
                <w:rFonts w:hint="eastAsia" w:ascii="新宋体" w:hAnsi="新宋体" w:eastAsia="新宋体" w:cs="新宋体"/>
                <w:bCs/>
                <w:szCs w:val="24"/>
                <w:highlight w:val="none"/>
                <w:shd w:val="clear" w:color="auto" w:fill="FFFFFF"/>
                <w:lang w:val="en-US" w:eastAsia="zh-CN"/>
              </w:rPr>
              <w:t>上周主要工作完成情况：</w:t>
            </w:r>
          </w:p>
          <w:p w14:paraId="60B85354">
            <w:pPr>
              <w:numPr>
                <w:ilvl w:val="0"/>
                <w:numId w:val="33"/>
              </w:numPr>
              <w:spacing w:line="360" w:lineRule="auto"/>
              <w:rPr>
                <w:rFonts w:hint="default"/>
                <w:sz w:val="21"/>
                <w:szCs w:val="21"/>
                <w:lang w:val="en-US" w:eastAsia="zh-CN"/>
              </w:rPr>
            </w:pPr>
            <w:r>
              <w:rPr>
                <w:rFonts w:hint="eastAsia"/>
                <w:sz w:val="21"/>
                <w:szCs w:val="21"/>
                <w:lang w:val="en-US" w:eastAsia="zh-CN"/>
              </w:rPr>
              <w:t>班组上交签证单情况；电一班1份，电二班2份，仪一班1份，机修一班5份。</w:t>
            </w:r>
          </w:p>
          <w:p w14:paraId="405715E1">
            <w:pPr>
              <w:ind w:left="420" w:hanging="420"/>
              <w:rPr>
                <w:rFonts w:hint="default" w:eastAsia="宋体"/>
                <w:sz w:val="21"/>
                <w:szCs w:val="21"/>
                <w:lang w:val="en-US" w:eastAsia="zh-CN"/>
              </w:rPr>
            </w:pPr>
            <w:r>
              <w:rPr>
                <w:rFonts w:hint="eastAsia"/>
                <w:sz w:val="21"/>
                <w:szCs w:val="21"/>
                <w:lang w:val="en-US" w:eastAsia="zh-CN"/>
              </w:rPr>
              <w:t>2、本周各主管、班长需抓紧落实的工作：</w:t>
            </w:r>
          </w:p>
          <w:p w14:paraId="424A3F00">
            <w:pPr>
              <w:ind w:left="420" w:hanging="420"/>
              <w:rPr>
                <w:rFonts w:hint="eastAsia"/>
                <w:sz w:val="21"/>
                <w:szCs w:val="21"/>
              </w:rPr>
            </w:pPr>
          </w:p>
          <w:p w14:paraId="148E8DF5">
            <w:pPr>
              <w:numPr>
                <w:ilvl w:val="0"/>
                <w:numId w:val="34"/>
              </w:numPr>
              <w:spacing w:line="360" w:lineRule="auto"/>
              <w:ind w:leftChars="0"/>
              <w:rPr>
                <w:rFonts w:hint="default"/>
                <w:sz w:val="21"/>
                <w:szCs w:val="21"/>
                <w:lang w:val="en-US" w:eastAsia="zh-CN"/>
              </w:rPr>
            </w:pPr>
            <w:r>
              <w:rPr>
                <w:rFonts w:hint="eastAsia"/>
                <w:sz w:val="21"/>
                <w:szCs w:val="21"/>
                <w:lang w:val="en-US" w:eastAsia="zh-CN"/>
              </w:rPr>
              <w:t>维修、科研、更新未上交签证单明细已发月度工时微信群，其中、电一班9份，电二班13份，仪一班3份，仪表二班3份，综合班1份，机修一班1份，催化剂设备部要求每个月20日上交上个月20日前的结算书</w:t>
            </w:r>
            <w:r>
              <w:rPr>
                <w:rFonts w:hint="eastAsia" w:ascii="Calibri" w:hAnsi="Calibri" w:cs="Calibri"/>
                <w:sz w:val="21"/>
                <w:szCs w:val="21"/>
                <w:lang w:val="en-US" w:eastAsia="zh-CN"/>
              </w:rPr>
              <w:t>。</w:t>
            </w:r>
          </w:p>
          <w:p w14:paraId="2ED1EA9F">
            <w:pPr>
              <w:numPr>
                <w:ilvl w:val="0"/>
                <w:numId w:val="34"/>
              </w:numPr>
              <w:spacing w:line="360" w:lineRule="auto"/>
              <w:ind w:leftChars="0"/>
              <w:rPr>
                <w:rFonts w:hint="default"/>
                <w:sz w:val="21"/>
                <w:szCs w:val="21"/>
                <w:lang w:val="en-US" w:eastAsia="zh-CN"/>
              </w:rPr>
            </w:pPr>
            <w:r>
              <w:rPr>
                <w:rFonts w:hint="eastAsia" w:ascii="Calibri" w:hAnsi="Calibri" w:cs="Calibri"/>
                <w:sz w:val="21"/>
                <w:szCs w:val="21"/>
                <w:lang w:val="en-US" w:eastAsia="zh-CN"/>
              </w:rPr>
              <w:t>各主管、班长注意，未上交签证单的维修、科研工单明细已发月度微信群，已经开始施工的抓紧施工，施工完成的抓紧上交签证单，尤其是安全生产费的，本月必须上交，其中仪一班2份，电二班4份（槽盒盖板隐患治理桩的先交），综合班1份，班组没有人力施工的项目要及时反馈到施工岗位。</w:t>
            </w:r>
          </w:p>
          <w:p w14:paraId="2E239AD4">
            <w:pPr>
              <w:numPr>
                <w:ilvl w:val="0"/>
                <w:numId w:val="34"/>
              </w:numPr>
              <w:spacing w:line="360" w:lineRule="auto"/>
              <w:ind w:leftChars="0"/>
              <w:rPr>
                <w:rFonts w:hint="eastAsia"/>
                <w:sz w:val="21"/>
                <w:szCs w:val="21"/>
                <w:lang w:val="en-US" w:eastAsia="zh-CN"/>
              </w:rPr>
            </w:pPr>
            <w:r>
              <w:rPr>
                <w:rFonts w:hint="eastAsia" w:ascii="Calibri" w:hAnsi="Calibri" w:cs="Calibri"/>
                <w:sz w:val="21"/>
                <w:szCs w:val="21"/>
                <w:lang w:val="en-US" w:eastAsia="zh-CN"/>
              </w:rPr>
              <w:t>各主管、班长注意，科研项目必须经过发展部同意后才能施工，否则干了也不会结算。</w:t>
            </w:r>
          </w:p>
          <w:p w14:paraId="74EDAB42">
            <w:pPr>
              <w:numPr>
                <w:ilvl w:val="0"/>
                <w:numId w:val="34"/>
              </w:numPr>
              <w:spacing w:line="360" w:lineRule="auto"/>
              <w:ind w:leftChars="0"/>
              <w:rPr>
                <w:rFonts w:hint="eastAsia"/>
                <w:sz w:val="21"/>
                <w:szCs w:val="21"/>
                <w:lang w:val="en-US" w:eastAsia="zh-CN"/>
              </w:rPr>
            </w:pPr>
            <w:r>
              <w:rPr>
                <w:rFonts w:hint="eastAsia"/>
                <w:sz w:val="21"/>
                <w:szCs w:val="21"/>
                <w:lang w:val="en-US" w:eastAsia="zh-CN"/>
              </w:rPr>
              <w:t>各班长，签证单签证时乙供材料型号和规格要跟现场实际一样，并要写全规格型号。</w:t>
            </w:r>
          </w:p>
          <w:p w14:paraId="655A9CAF">
            <w:pPr>
              <w:numPr>
                <w:ilvl w:val="0"/>
                <w:numId w:val="34"/>
              </w:numPr>
              <w:spacing w:line="360" w:lineRule="auto"/>
              <w:ind w:leftChars="0"/>
              <w:rPr>
                <w:rFonts w:hint="eastAsia"/>
                <w:sz w:val="21"/>
                <w:szCs w:val="21"/>
                <w:lang w:val="en-US" w:eastAsia="zh-CN"/>
              </w:rPr>
            </w:pPr>
            <w:r>
              <w:rPr>
                <w:rFonts w:hint="eastAsia"/>
                <w:sz w:val="21"/>
                <w:szCs w:val="21"/>
                <w:lang w:val="en-US" w:eastAsia="zh-CN"/>
              </w:rPr>
              <w:t>各位主管、班长注意，停工超过一个月的装置，做的维护、维修工作，做好签证记录，工作量多时要装置设备员下委托单。</w:t>
            </w:r>
          </w:p>
          <w:p w14:paraId="1D1E38AB">
            <w:pPr>
              <w:numPr>
                <w:ilvl w:val="0"/>
                <w:numId w:val="34"/>
              </w:numPr>
              <w:spacing w:line="360" w:lineRule="auto"/>
              <w:ind w:leftChars="0"/>
              <w:rPr>
                <w:rFonts w:hint="eastAsia"/>
                <w:sz w:val="21"/>
                <w:szCs w:val="21"/>
                <w:lang w:val="en-US" w:eastAsia="zh-CN"/>
              </w:rPr>
            </w:pPr>
            <w:r>
              <w:rPr>
                <w:rFonts w:hint="eastAsia"/>
                <w:sz w:val="21"/>
                <w:szCs w:val="21"/>
                <w:lang w:val="en-US" w:eastAsia="zh-CN"/>
              </w:rPr>
              <w:t>各位班长还有岗位借人和签证单本周五上交。</w:t>
            </w:r>
          </w:p>
          <w:p w14:paraId="19AAFEF8">
            <w:pPr>
              <w:rPr>
                <w:rFonts w:hint="eastAsia" w:eastAsia="宋体"/>
                <w:color w:val="FF0000"/>
                <w:sz w:val="24"/>
                <w:szCs w:val="24"/>
                <w:highlight w:val="none"/>
                <w:lang w:val="en-US" w:eastAsia="zh-CN"/>
              </w:rPr>
            </w:pPr>
          </w:p>
          <w:p w14:paraId="30528695">
            <w:pPr>
              <w:rPr>
                <w:rFonts w:hint="eastAsia" w:ascii="宋体" w:hAnsi="宋体" w:cs="宋体"/>
                <w:b w:val="0"/>
                <w:bCs w:val="0"/>
                <w:sz w:val="24"/>
                <w:szCs w:val="24"/>
                <w:lang w:val="en-US" w:eastAsia="zh-CN"/>
              </w:rPr>
            </w:pPr>
            <w:r>
              <w:rPr>
                <w:rFonts w:hint="eastAsia" w:eastAsia="宋体"/>
                <w:color w:val="FF0000"/>
                <w:sz w:val="24"/>
                <w:szCs w:val="24"/>
                <w:highlight w:val="none"/>
                <w:lang w:val="en-US" w:eastAsia="zh-CN"/>
              </w:rPr>
              <w:t>教培岗位：詹飚</w:t>
            </w:r>
          </w:p>
          <w:p w14:paraId="12F5D14F">
            <w:pPr>
              <w:pStyle w:val="2"/>
              <w:rPr>
                <w:rFonts w:hint="eastAsia" w:ascii="宋体" w:hAnsi="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ascii="宋体" w:hAnsi="宋体" w:cs="宋体"/>
                <w:b w:val="0"/>
                <w:bCs w:val="0"/>
                <w:sz w:val="24"/>
                <w:szCs w:val="24"/>
                <w:lang w:val="en-US" w:eastAsia="zh-CN"/>
              </w:rPr>
              <w:t>11人参加高级工理论考试。</w:t>
            </w:r>
          </w:p>
          <w:p w14:paraId="74E4DD1E">
            <w:pPr>
              <w:rPr>
                <w:rFonts w:hint="eastAsia"/>
                <w:sz w:val="24"/>
                <w:szCs w:val="24"/>
                <w:lang w:val="en-US" w:eastAsia="zh-CN"/>
              </w:rPr>
            </w:pPr>
            <w:r>
              <w:rPr>
                <w:rFonts w:hint="eastAsia"/>
                <w:sz w:val="24"/>
                <w:szCs w:val="24"/>
                <w:lang w:val="en-US" w:eastAsia="zh-CN"/>
              </w:rPr>
              <w:t>2、组织高级工实操考试。</w:t>
            </w:r>
          </w:p>
          <w:p w14:paraId="61A21B59">
            <w:pPr>
              <w:rPr>
                <w:rFonts w:hint="default"/>
                <w:sz w:val="24"/>
                <w:szCs w:val="24"/>
                <w:lang w:val="en-US" w:eastAsia="zh-CN"/>
              </w:rPr>
            </w:pPr>
            <w:r>
              <w:rPr>
                <w:rFonts w:hint="eastAsia"/>
                <w:sz w:val="24"/>
                <w:szCs w:val="24"/>
                <w:lang w:val="en-US" w:eastAsia="zh-CN"/>
              </w:rPr>
              <w:t>3、高新项目申报，要求申报2个。</w:t>
            </w:r>
          </w:p>
          <w:p w14:paraId="7F33DB2A">
            <w:pPr>
              <w:pStyle w:val="2"/>
              <w:rPr>
                <w:rFonts w:hint="eastAsia"/>
                <w:color w:val="FF0000"/>
                <w:sz w:val="24"/>
                <w:szCs w:val="24"/>
                <w:highlight w:val="none"/>
                <w:lang w:val="en-US" w:eastAsia="zh-CN"/>
              </w:rPr>
            </w:pPr>
          </w:p>
          <w:p w14:paraId="29D15206">
            <w:pPr>
              <w:pStyle w:val="2"/>
              <w:rPr>
                <w:rFonts w:hint="eastAsia"/>
                <w:color w:val="FF0000"/>
                <w:sz w:val="24"/>
                <w:szCs w:val="24"/>
                <w:highlight w:val="none"/>
                <w:lang w:val="en-US" w:eastAsia="zh-CN"/>
              </w:rPr>
            </w:pPr>
            <w:r>
              <w:rPr>
                <w:rFonts w:hint="eastAsia"/>
                <w:color w:val="FF0000"/>
                <w:sz w:val="24"/>
                <w:szCs w:val="24"/>
                <w:highlight w:val="none"/>
                <w:lang w:val="en-US" w:eastAsia="zh-CN"/>
              </w:rPr>
              <w:t>库房/资料：郝颖</w:t>
            </w:r>
          </w:p>
          <w:p w14:paraId="4F68239C">
            <w:pPr>
              <w:pStyle w:val="2"/>
              <w:rPr>
                <w:rFonts w:hint="eastAsia"/>
                <w:color w:val="auto"/>
                <w:sz w:val="24"/>
                <w:szCs w:val="24"/>
                <w:highlight w:val="none"/>
                <w:lang w:val="en-US" w:eastAsia="zh-CN"/>
              </w:rPr>
            </w:pPr>
            <w:r>
              <w:rPr>
                <w:rFonts w:hint="eastAsia"/>
                <w:color w:val="auto"/>
                <w:sz w:val="24"/>
                <w:szCs w:val="24"/>
                <w:highlight w:val="none"/>
                <w:lang w:val="en-US" w:eastAsia="zh-CN"/>
              </w:rPr>
              <w:t>1、库房材料正常收发。</w:t>
            </w:r>
          </w:p>
          <w:p w14:paraId="4CC87535">
            <w:pPr>
              <w:pStyle w:val="23"/>
              <w:ind w:left="0" w:leftChars="0" w:firstLine="0" w:firstLineChars="0"/>
              <w:rPr>
                <w:rFonts w:hint="default"/>
                <w:lang w:val="en-US" w:eastAsia="zh-CN"/>
              </w:rPr>
            </w:pPr>
            <w:r>
              <w:rPr>
                <w:rFonts w:hint="eastAsia"/>
                <w:sz w:val="24"/>
                <w:szCs w:val="24"/>
                <w:lang w:val="en-US" w:eastAsia="zh-CN"/>
              </w:rPr>
              <w:t>2、材料询价、报价、计划申报。</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3CFF37A5">
            <w:pPr>
              <w:spacing w:line="360" w:lineRule="auto"/>
              <w:jc w:val="center"/>
              <w:rPr>
                <w:rFonts w:hint="eastAsia"/>
                <w:color w:val="FF0000"/>
                <w:kern w:val="2"/>
                <w:szCs w:val="24"/>
                <w:lang w:eastAsia="zh-CN"/>
              </w:rPr>
            </w:pPr>
            <w:r>
              <w:rPr>
                <w:rFonts w:hint="eastAsia"/>
                <w:color w:val="FF0000"/>
                <w:kern w:val="2"/>
                <w:szCs w:val="24"/>
                <w:lang w:eastAsia="zh-CN"/>
              </w:rPr>
              <w:t>各管理岗位</w:t>
            </w:r>
          </w:p>
        </w:tc>
      </w:tr>
      <w:tr w14:paraId="6EB37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4097"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5A53E3D8">
            <w:pPr>
              <w:spacing w:line="360" w:lineRule="auto"/>
              <w:jc w:val="center"/>
              <w:rPr>
                <w:rFonts w:hint="eastAsia" w:ascii="宋体" w:hAnsi="宋体" w:eastAsia="宋体"/>
                <w:szCs w:val="24"/>
                <w:lang w:eastAsia="zh-CN"/>
              </w:rPr>
            </w:pPr>
            <w:r>
              <w:rPr>
                <w:rFonts w:hint="eastAsia" w:ascii="宋体" w:hAnsi="宋体"/>
                <w:sz w:val="21"/>
                <w:szCs w:val="21"/>
                <w:lang w:val="en-US" w:eastAsia="zh-CN"/>
              </w:rPr>
              <w:t>8</w:t>
            </w:r>
          </w:p>
        </w:tc>
        <w:tc>
          <w:tcPr>
            <w:tcW w:w="8988" w:type="dxa"/>
            <w:tcBorders>
              <w:top w:val="single" w:color="auto" w:sz="8" w:space="0"/>
              <w:left w:val="single" w:color="auto" w:sz="8" w:space="0"/>
              <w:bottom w:val="single" w:color="auto" w:sz="8" w:space="0"/>
              <w:right w:val="single" w:color="auto" w:sz="8" w:space="0"/>
            </w:tcBorders>
            <w:shd w:val="clear" w:color="auto" w:fill="FFFFFF"/>
          </w:tcPr>
          <w:p w14:paraId="0C0CBF23">
            <w:pPr>
              <w:pStyle w:val="113"/>
              <w:widowControl w:val="0"/>
              <w:numPr>
                <w:ilvl w:val="0"/>
                <w:numId w:val="0"/>
              </w:numPr>
              <w:jc w:val="both"/>
              <w:rPr>
                <w:rFonts w:hint="eastAsia"/>
                <w:color w:val="FF0000"/>
                <w:sz w:val="24"/>
                <w:szCs w:val="24"/>
                <w:highlight w:val="none"/>
                <w:lang w:eastAsia="zh-CN"/>
              </w:rPr>
            </w:pPr>
          </w:p>
          <w:p w14:paraId="6172BCE3">
            <w:pPr>
              <w:pStyle w:val="113"/>
              <w:widowControl w:val="0"/>
              <w:numPr>
                <w:ilvl w:val="0"/>
                <w:numId w:val="0"/>
              </w:numPr>
              <w:jc w:val="both"/>
              <w:rPr>
                <w:rFonts w:hint="eastAsia"/>
                <w:color w:val="FF0000"/>
                <w:sz w:val="24"/>
                <w:szCs w:val="24"/>
                <w:highlight w:val="none"/>
                <w:lang w:eastAsia="zh-CN"/>
              </w:rPr>
            </w:pPr>
            <w:r>
              <w:rPr>
                <w:rFonts w:hint="eastAsia"/>
                <w:color w:val="FF0000"/>
                <w:sz w:val="24"/>
                <w:szCs w:val="24"/>
                <w:highlight w:val="none"/>
                <w:lang w:eastAsia="zh-CN"/>
              </w:rPr>
              <w:t>陈志利：</w:t>
            </w:r>
          </w:p>
          <w:p w14:paraId="4E6BED51">
            <w:pPr>
              <w:pStyle w:val="2"/>
              <w:ind w:left="0" w:leftChars="0" w:firstLine="0" w:firstLineChars="0"/>
              <w:rPr>
                <w:rFonts w:hint="default"/>
                <w:lang w:val="en-US" w:eastAsia="zh-CN"/>
              </w:rPr>
            </w:pPr>
            <w:r>
              <w:rPr>
                <w:rFonts w:hint="eastAsia" w:ascii="宋体" w:hAnsi="宋体" w:cs="宋体"/>
                <w:b w:val="0"/>
                <w:bCs w:val="0"/>
                <w:sz w:val="24"/>
                <w:szCs w:val="24"/>
                <w:lang w:val="en-US" w:eastAsia="zh-CN"/>
              </w:rPr>
              <w:t>1、智慧运维平台上早上班前安全讲话和分工要与后期建单要一致，否则生产次序管理上会认为漏建工单的！</w:t>
            </w:r>
          </w:p>
          <w:p w14:paraId="1574DFC8">
            <w:pPr>
              <w:pStyle w:val="113"/>
              <w:numPr>
                <w:ilvl w:val="0"/>
                <w:numId w:val="0"/>
              </w:numPr>
              <w:spacing w:line="560" w:lineRule="exact"/>
              <w:jc w:val="both"/>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2、 各专业巡检一定要按自己编制的巡检路线进行，现在监控这么多想要倒查是很容易的一件事，希望班组回去传达并认真执行；</w:t>
            </w:r>
          </w:p>
          <w:p w14:paraId="6E850E3D">
            <w:pPr>
              <w:pStyle w:val="113"/>
              <w:numPr>
                <w:ilvl w:val="0"/>
                <w:numId w:val="0"/>
              </w:numPr>
              <w:spacing w:line="560" w:lineRule="exact"/>
              <w:jc w:val="both"/>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3、机修专业在二期分子筛F8182巡检发现挡轮问题，接下来要深层次的分析故障产生的原因避免类似的故障产生；</w:t>
            </w:r>
          </w:p>
          <w:p w14:paraId="04787ABF">
            <w:pPr>
              <w:pStyle w:val="113"/>
              <w:widowControl w:val="0"/>
              <w:numPr>
                <w:ilvl w:val="0"/>
                <w:numId w:val="0"/>
              </w:numPr>
              <w:jc w:val="both"/>
              <w:rPr>
                <w:rFonts w:hint="default"/>
                <w:color w:val="FF0000"/>
                <w:sz w:val="24"/>
                <w:szCs w:val="24"/>
                <w:highlight w:val="none"/>
                <w:lang w:val="en-US" w:eastAsia="zh-CN"/>
              </w:rPr>
            </w:pPr>
          </w:p>
          <w:p w14:paraId="7058BCCD">
            <w:pPr>
              <w:numPr>
                <w:ilvl w:val="0"/>
                <w:numId w:val="0"/>
              </w:numPr>
              <w:spacing w:line="360" w:lineRule="auto"/>
              <w:ind w:leftChars="0"/>
              <w:jc w:val="both"/>
              <w:rPr>
                <w:rFonts w:hint="eastAsia"/>
                <w:color w:val="FF0000"/>
                <w:sz w:val="24"/>
                <w:szCs w:val="24"/>
                <w:highlight w:val="none"/>
                <w:lang w:eastAsia="zh-CN"/>
              </w:rPr>
            </w:pPr>
            <w:r>
              <w:rPr>
                <w:rFonts w:hint="eastAsia"/>
                <w:color w:val="FF0000"/>
                <w:sz w:val="24"/>
                <w:szCs w:val="24"/>
                <w:highlight w:val="none"/>
                <w:lang w:eastAsia="zh-CN"/>
              </w:rPr>
              <w:t>刘霞光：</w:t>
            </w:r>
          </w:p>
          <w:p w14:paraId="30F5BB78">
            <w:pPr>
              <w:pStyle w:val="2"/>
              <w:rPr>
                <w:rFonts w:hint="eastAsia"/>
                <w:lang w:eastAsia="zh-CN"/>
              </w:rPr>
            </w:pPr>
            <w:r>
              <w:rPr>
                <w:rFonts w:hint="eastAsia"/>
                <w:lang w:eastAsia="zh-CN"/>
              </w:rPr>
              <w:t>一、安全方面：1、进入年底各项工作比较繁忙，目前尤其是电仪班组零星施工项目以及综合班工作量都比较饱满，各项目都在赶进度，在赶进度的同时，确保安全是每一项工作的前提。班组要加强安全管理，每日分工前对每项工作具体的安全措施落实要有具体的要求，确保主要员工尤其年轻员工了解每一项作业的风险，针对风险应采取什么样的风险控制措施。               二、电气专业管理：长炼基地几台炉子电源进行了电缆更新改造及化工库低压室进行电缆飞线治理进行了切断重新做头等重要设备送电投用后要加强巡检，做到有问题早发现早处理，确保改造后的设备质量。</w:t>
            </w:r>
          </w:p>
          <w:p w14:paraId="4D71B13D">
            <w:pPr>
              <w:pStyle w:val="2"/>
              <w:numPr>
                <w:ilvl w:val="0"/>
                <w:numId w:val="0"/>
              </w:numPr>
              <w:ind w:left="480" w:hanging="480" w:hangingChars="200"/>
              <w:rPr>
                <w:rFonts w:hint="eastAsia" w:ascii="新宋体" w:hAnsi="新宋体" w:eastAsia="新宋体" w:cs="新宋体"/>
                <w:bCs/>
                <w:color w:val="FF0000"/>
                <w:sz w:val="24"/>
                <w:szCs w:val="24"/>
                <w:highlight w:val="none"/>
                <w:shd w:val="clear" w:color="auto" w:fill="FFFFFF"/>
                <w:lang w:val="en-US" w:eastAsia="zh-CN"/>
              </w:rPr>
            </w:pPr>
          </w:p>
          <w:p w14:paraId="426309CD">
            <w:pPr>
              <w:numPr>
                <w:ilvl w:val="0"/>
                <w:numId w:val="0"/>
              </w:numPr>
              <w:spacing w:line="360" w:lineRule="auto"/>
              <w:ind w:leftChars="0"/>
              <w:jc w:val="both"/>
              <w:rPr>
                <w:rFonts w:hint="eastAsia" w:ascii="新宋体" w:hAnsi="新宋体" w:eastAsia="新宋体" w:cs="新宋体"/>
                <w:bCs/>
                <w:color w:val="FF0000"/>
                <w:sz w:val="24"/>
                <w:szCs w:val="24"/>
                <w:highlight w:val="none"/>
                <w:shd w:val="clear" w:color="auto" w:fill="FFFFFF"/>
                <w:lang w:val="en-US" w:eastAsia="zh-CN"/>
              </w:rPr>
            </w:pPr>
            <w:r>
              <w:rPr>
                <w:rFonts w:hint="eastAsia" w:ascii="新宋体" w:hAnsi="新宋体" w:eastAsia="新宋体" w:cs="新宋体"/>
                <w:bCs/>
                <w:color w:val="FF0000"/>
                <w:sz w:val="24"/>
                <w:szCs w:val="24"/>
                <w:highlight w:val="none"/>
                <w:shd w:val="clear" w:color="auto" w:fill="FFFFFF"/>
                <w:lang w:val="en-US" w:eastAsia="zh-CN"/>
              </w:rPr>
              <w:t>石继生：（长岭分公司开调度会）</w:t>
            </w:r>
          </w:p>
          <w:p w14:paraId="61438C66">
            <w:pPr>
              <w:pStyle w:val="2"/>
              <w:numPr>
                <w:ilvl w:val="0"/>
                <w:numId w:val="35"/>
              </w:numPr>
              <w:rPr>
                <w:rFonts w:hint="eastAsia"/>
                <w:lang w:val="en-US" w:eastAsia="zh-CN"/>
              </w:rPr>
            </w:pPr>
            <w:r>
              <w:rPr>
                <w:rFonts w:hint="eastAsia"/>
                <w:lang w:val="en-US" w:eastAsia="zh-CN"/>
              </w:rPr>
              <w:t>催化剂甲方反映问题及提升计划，请各责任人按要求落实到位。</w:t>
            </w:r>
          </w:p>
          <w:p w14:paraId="38565D3D">
            <w:pPr>
              <w:pStyle w:val="2"/>
              <w:numPr>
                <w:ilvl w:val="0"/>
                <w:numId w:val="35"/>
              </w:numPr>
              <w:rPr>
                <w:rFonts w:hint="default"/>
                <w:lang w:val="en-US" w:eastAsia="zh-CN"/>
              </w:rPr>
            </w:pPr>
            <w:r>
              <w:rPr>
                <w:rFonts w:hint="eastAsia"/>
                <w:lang w:val="en-US" w:eastAsia="zh-CN"/>
              </w:rPr>
              <w:t>目前事情很多，安全质量工作始终要放在首位，大家要有清醒认识。质量包括我们现场作业的质量还有服务质量。不找客观原因和甲方问题，只找自己的问题和不足，想方设法去把甲方要求的工作认真去干好，并做到件件有着落、事事有回音！</w:t>
            </w:r>
          </w:p>
          <w:p w14:paraId="64EC4339">
            <w:pPr>
              <w:pStyle w:val="2"/>
              <w:numPr>
                <w:ilvl w:val="0"/>
                <w:numId w:val="35"/>
              </w:numPr>
              <w:rPr>
                <w:rFonts w:hint="default"/>
                <w:lang w:val="en-US" w:eastAsia="zh-CN"/>
              </w:rPr>
            </w:pPr>
            <w:r>
              <w:rPr>
                <w:rFonts w:hint="eastAsia"/>
                <w:lang w:val="en-US" w:eastAsia="zh-CN"/>
              </w:rPr>
              <w:t>特种作业证复审取证（含管理人员证）要按法律法规去安排计划，请安全岗位认真统计梳理我们分公司的人员持证情况并抓紧安排取证复审，必须要满足要求。26年催化剂换入厂证的教育培训人数较多，请安全岗位与甲方沟通对接并组织好。</w:t>
            </w:r>
            <w:bookmarkStart w:id="0" w:name="_GoBack"/>
            <w:bookmarkEnd w:id="0"/>
          </w:p>
          <w:p w14:paraId="72F4B92A">
            <w:pPr>
              <w:pStyle w:val="2"/>
              <w:rPr>
                <w:rFonts w:hint="eastAsia" w:ascii="新宋体" w:hAnsi="新宋体" w:eastAsia="新宋体" w:cs="新宋体"/>
                <w:bCs/>
                <w:color w:val="FF0000"/>
                <w:sz w:val="24"/>
                <w:szCs w:val="24"/>
                <w:highlight w:val="none"/>
                <w:shd w:val="clear" w:color="auto" w:fill="FFFFFF"/>
                <w:lang w:val="en-US" w:eastAsia="zh-CN"/>
              </w:rPr>
            </w:pPr>
          </w:p>
          <w:p w14:paraId="3B7F9EBD">
            <w:pPr>
              <w:pStyle w:val="2"/>
              <w:rPr>
                <w:rFonts w:hint="eastAsia" w:ascii="新宋体" w:hAnsi="新宋体" w:eastAsia="新宋体" w:cs="新宋体"/>
                <w:bCs/>
                <w:color w:val="FF0000"/>
                <w:sz w:val="24"/>
                <w:szCs w:val="24"/>
                <w:highlight w:val="none"/>
                <w:shd w:val="clear" w:color="auto" w:fill="FFFFFF"/>
                <w:lang w:val="en-US" w:eastAsia="zh-CN"/>
              </w:rPr>
            </w:pPr>
          </w:p>
          <w:p w14:paraId="7316ACF5">
            <w:pPr>
              <w:pStyle w:val="2"/>
              <w:rPr>
                <w:rFonts w:hint="eastAsia" w:ascii="新宋体" w:hAnsi="新宋体" w:eastAsia="新宋体" w:cs="新宋体"/>
                <w:bCs/>
                <w:color w:val="FF0000"/>
                <w:sz w:val="24"/>
                <w:szCs w:val="24"/>
                <w:highlight w:val="none"/>
                <w:shd w:val="clear" w:color="auto" w:fill="FFFFFF"/>
                <w:lang w:val="en-US" w:eastAsia="zh-CN"/>
              </w:rPr>
            </w:pPr>
          </w:p>
          <w:p w14:paraId="4A8BB808">
            <w:pPr>
              <w:pStyle w:val="2"/>
              <w:rPr>
                <w:rFonts w:hint="eastAsia" w:ascii="新宋体" w:hAnsi="新宋体" w:eastAsia="新宋体" w:cs="新宋体"/>
                <w:bCs/>
                <w:color w:val="FF0000"/>
                <w:sz w:val="24"/>
                <w:szCs w:val="24"/>
                <w:highlight w:val="none"/>
                <w:shd w:val="clear" w:color="auto" w:fill="FFFFFF"/>
                <w:lang w:val="en-US" w:eastAsia="zh-CN"/>
              </w:rPr>
            </w:pPr>
          </w:p>
          <w:p w14:paraId="339CC5D5">
            <w:pPr>
              <w:pStyle w:val="2"/>
              <w:rPr>
                <w:rFonts w:hint="eastAsia" w:ascii="新宋体" w:hAnsi="新宋体" w:eastAsia="新宋体" w:cs="新宋体"/>
                <w:bCs/>
                <w:color w:val="FF0000"/>
                <w:sz w:val="24"/>
                <w:szCs w:val="24"/>
                <w:highlight w:val="none"/>
                <w:shd w:val="clear" w:color="auto" w:fill="FFFFFF"/>
                <w:lang w:val="en-US" w:eastAsia="zh-CN"/>
              </w:rPr>
            </w:pPr>
          </w:p>
          <w:p w14:paraId="1EA954C3">
            <w:pPr>
              <w:pStyle w:val="2"/>
              <w:rPr>
                <w:rFonts w:hint="eastAsia" w:ascii="新宋体" w:hAnsi="新宋体" w:eastAsia="新宋体" w:cs="新宋体"/>
                <w:bCs/>
                <w:color w:val="FF0000"/>
                <w:sz w:val="24"/>
                <w:szCs w:val="24"/>
                <w:highlight w:val="none"/>
                <w:shd w:val="clear" w:color="auto" w:fill="FFFFFF"/>
                <w:lang w:val="en-US" w:eastAsia="zh-CN"/>
              </w:rPr>
            </w:pPr>
          </w:p>
          <w:p w14:paraId="64165211">
            <w:pPr>
              <w:pStyle w:val="2"/>
              <w:rPr>
                <w:rFonts w:hint="eastAsia" w:ascii="新宋体" w:hAnsi="新宋体" w:eastAsia="新宋体" w:cs="新宋体"/>
                <w:bCs/>
                <w:color w:val="FF0000"/>
                <w:sz w:val="24"/>
                <w:szCs w:val="24"/>
                <w:highlight w:val="none"/>
                <w:shd w:val="clear" w:color="auto" w:fill="FFFFFF"/>
                <w:lang w:val="en-US" w:eastAsia="zh-CN"/>
              </w:rPr>
            </w:pPr>
          </w:p>
          <w:p w14:paraId="51ABC89C">
            <w:pPr>
              <w:pStyle w:val="2"/>
              <w:rPr>
                <w:rFonts w:hint="eastAsia" w:ascii="新宋体" w:hAnsi="新宋体" w:eastAsia="新宋体" w:cs="新宋体"/>
                <w:bCs/>
                <w:color w:val="FF0000"/>
                <w:sz w:val="24"/>
                <w:szCs w:val="24"/>
                <w:highlight w:val="none"/>
                <w:shd w:val="clear" w:color="auto" w:fill="FFFFFF"/>
                <w:lang w:val="en-US" w:eastAsia="zh-CN"/>
              </w:rPr>
            </w:pPr>
          </w:p>
          <w:p w14:paraId="232A70F2">
            <w:pPr>
              <w:pStyle w:val="2"/>
              <w:rPr>
                <w:rFonts w:hint="eastAsia" w:ascii="新宋体" w:hAnsi="新宋体" w:eastAsia="新宋体" w:cs="新宋体"/>
                <w:bCs/>
                <w:color w:val="FF0000"/>
                <w:sz w:val="24"/>
                <w:szCs w:val="24"/>
                <w:highlight w:val="none"/>
                <w:shd w:val="clear" w:color="auto" w:fill="FFFFFF"/>
                <w:lang w:val="en-US" w:eastAsia="zh-CN"/>
              </w:rPr>
            </w:pPr>
          </w:p>
          <w:p w14:paraId="09CFD464">
            <w:pPr>
              <w:pStyle w:val="2"/>
              <w:rPr>
                <w:rFonts w:hint="eastAsia" w:ascii="新宋体" w:hAnsi="新宋体" w:eastAsia="新宋体" w:cs="新宋体"/>
                <w:bCs/>
                <w:color w:val="FF0000"/>
                <w:sz w:val="24"/>
                <w:szCs w:val="24"/>
                <w:highlight w:val="none"/>
                <w:shd w:val="clear" w:color="auto" w:fill="FFFFFF"/>
                <w:lang w:val="en-US" w:eastAsia="zh-CN"/>
              </w:rPr>
            </w:pPr>
          </w:p>
          <w:p w14:paraId="28E2BAAD">
            <w:pPr>
              <w:pStyle w:val="2"/>
              <w:rPr>
                <w:rFonts w:hint="eastAsia" w:ascii="新宋体" w:hAnsi="新宋体" w:eastAsia="新宋体" w:cs="新宋体"/>
                <w:bCs/>
                <w:color w:val="FF0000"/>
                <w:sz w:val="24"/>
                <w:szCs w:val="24"/>
                <w:highlight w:val="none"/>
                <w:shd w:val="clear" w:color="auto" w:fill="FFFFFF"/>
                <w:lang w:val="en-US" w:eastAsia="zh-CN"/>
              </w:rPr>
            </w:pPr>
          </w:p>
          <w:p w14:paraId="29753032">
            <w:pPr>
              <w:pStyle w:val="2"/>
              <w:rPr>
                <w:rFonts w:hint="eastAsia" w:ascii="新宋体" w:hAnsi="新宋体" w:eastAsia="新宋体" w:cs="新宋体"/>
                <w:bCs/>
                <w:color w:val="FF0000"/>
                <w:sz w:val="24"/>
                <w:szCs w:val="24"/>
                <w:highlight w:val="none"/>
                <w:shd w:val="clear" w:color="auto" w:fill="FFFFFF"/>
                <w:lang w:val="en-US" w:eastAsia="zh-CN"/>
              </w:rPr>
            </w:pPr>
          </w:p>
          <w:p w14:paraId="0B78611C">
            <w:pPr>
              <w:pStyle w:val="2"/>
              <w:rPr>
                <w:rFonts w:hint="eastAsia" w:ascii="新宋体" w:hAnsi="新宋体" w:eastAsia="新宋体" w:cs="新宋体"/>
                <w:bCs/>
                <w:color w:val="FF0000"/>
                <w:sz w:val="24"/>
                <w:szCs w:val="24"/>
                <w:highlight w:val="none"/>
                <w:shd w:val="clear" w:color="auto" w:fill="FFFFFF"/>
                <w:lang w:val="en-US" w:eastAsia="zh-CN"/>
              </w:rPr>
            </w:pPr>
          </w:p>
          <w:p w14:paraId="2E2326B6">
            <w:pPr>
              <w:pStyle w:val="2"/>
              <w:rPr>
                <w:rFonts w:hint="default"/>
                <w:lang w:val="en-US" w:eastAsia="zh-CN"/>
              </w:rPr>
            </w:pPr>
          </w:p>
          <w:p w14:paraId="5942E04F">
            <w:pPr>
              <w:pStyle w:val="2"/>
              <w:rPr>
                <w:rFonts w:hint="default"/>
                <w:lang w:val="en-US" w:eastAsia="zh-CN"/>
              </w:rPr>
            </w:pPr>
          </w:p>
          <w:p w14:paraId="2528C3B1">
            <w:pPr>
              <w:pStyle w:val="2"/>
              <w:rPr>
                <w:rFonts w:hint="default"/>
                <w:lang w:val="en-US" w:eastAsia="zh-CN"/>
              </w:rPr>
            </w:pPr>
          </w:p>
          <w:p w14:paraId="01F3ED12">
            <w:pPr>
              <w:pStyle w:val="2"/>
              <w:rPr>
                <w:rFonts w:hint="default"/>
                <w:lang w:val="en-US" w:eastAsia="zh-CN"/>
              </w:rPr>
            </w:pPr>
          </w:p>
          <w:p w14:paraId="41139BF4">
            <w:pPr>
              <w:pStyle w:val="2"/>
              <w:rPr>
                <w:rFonts w:hint="default"/>
                <w:lang w:val="en-US" w:eastAsia="zh-CN"/>
              </w:rPr>
            </w:pP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69EA3D41">
            <w:pPr>
              <w:spacing w:line="360" w:lineRule="auto"/>
              <w:jc w:val="center"/>
              <w:rPr>
                <w:rFonts w:hint="eastAsia" w:eastAsia="宋体"/>
                <w:color w:val="FF0000"/>
                <w:kern w:val="2"/>
                <w:szCs w:val="24"/>
                <w:lang w:eastAsia="zh-CN"/>
              </w:rPr>
            </w:pPr>
            <w:r>
              <w:rPr>
                <w:rFonts w:hint="eastAsia"/>
                <w:color w:val="FF0000"/>
                <w:lang w:val="en-US" w:eastAsia="zh-CN"/>
              </w:rPr>
              <w:t>分公司领导</w:t>
            </w:r>
          </w:p>
        </w:tc>
      </w:tr>
    </w:tbl>
    <w:p w14:paraId="387525E4">
      <w:pPr>
        <w:spacing w:line="360" w:lineRule="auto"/>
        <w:rPr>
          <w:szCs w:val="24"/>
          <w:lang w:val="en-US"/>
        </w:rPr>
      </w:pPr>
    </w:p>
    <w:sectPr>
      <w:headerReference r:id="rId4" w:type="first"/>
      <w:headerReference r:id="rId3" w:type="default"/>
      <w:footerReference r:id="rId5" w:type="default"/>
      <w:footerReference r:id="rId6" w:type="even"/>
      <w:type w:val="nextColumn"/>
      <w:pgSz w:w="11909" w:h="16834"/>
      <w:pgMar w:top="567" w:right="2" w:bottom="567" w:left="567" w:header="652" w:footer="731"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000020304"/>
    <w:charset w:val="00"/>
    <w:family w:val="roman"/>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6CA41">
    <w:pPr>
      <w:pStyle w:val="27"/>
      <w:framePr w:wrap="around" w:vAnchor="text" w:hAnchor="margin" w:xAlign="center" w:y="1"/>
      <w:rPr>
        <w:rStyle w:val="39"/>
      </w:rPr>
    </w:pPr>
    <w:r>
      <w:fldChar w:fldCharType="begin"/>
    </w:r>
    <w:r>
      <w:rPr>
        <w:rStyle w:val="39"/>
      </w:rPr>
      <w:instrText xml:space="preserve">PAGE  </w:instrText>
    </w:r>
    <w:r>
      <w:fldChar w:fldCharType="separate"/>
    </w:r>
    <w:r>
      <w:rPr>
        <w:rStyle w:val="39"/>
      </w:rPr>
      <w:t>1</w:t>
    </w:r>
    <w:r>
      <w:fldChar w:fldCharType="end"/>
    </w:r>
  </w:p>
  <w:p w14:paraId="0BE87A03">
    <w:pPr>
      <w:pStyle w:val="27"/>
      <w:tabs>
        <w:tab w:val="clear" w:pos="4320"/>
        <w:tab w:val="clear" w:pos="864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9F2EC">
    <w:pPr>
      <w:pStyle w:val="27"/>
      <w:framePr w:wrap="around" w:vAnchor="text" w:hAnchor="margin" w:xAlign="center" w:y="1"/>
      <w:rPr>
        <w:rStyle w:val="39"/>
      </w:rPr>
    </w:pPr>
    <w:r>
      <w:fldChar w:fldCharType="begin"/>
    </w:r>
    <w:r>
      <w:rPr>
        <w:rStyle w:val="39"/>
      </w:rPr>
      <w:instrText xml:space="preserve">PAGE  </w:instrText>
    </w:r>
    <w:r>
      <w:fldChar w:fldCharType="end"/>
    </w:r>
  </w:p>
  <w:p w14:paraId="1218FAAA">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2E9E4">
    <w:pPr>
      <w:pStyle w:val="73"/>
      <w:ind w:firstLine="949" w:firstLineChars="450"/>
      <w:rPr>
        <w:b/>
        <w:caps/>
        <w:sz w:val="21"/>
        <w:lang w:eastAsia="zh-CN"/>
      </w:rPr>
    </w:pPr>
    <w:r>
      <w:rPr>
        <w:b/>
        <w:caps/>
        <w:sz w:val="21"/>
        <w:lang w:eastAsia="zh-CN"/>
      </w:rPr>
      <w:drawing>
        <wp:anchor distT="0" distB="0" distL="0" distR="0" simplePos="0" relativeHeight="251659264" behindDoc="1" locked="0" layoutInCell="1" allowOverlap="1">
          <wp:simplePos x="0" y="0"/>
          <wp:positionH relativeFrom="column">
            <wp:posOffset>85725</wp:posOffset>
          </wp:positionH>
          <wp:positionV relativeFrom="paragraph">
            <wp:posOffset>-118745</wp:posOffset>
          </wp:positionV>
          <wp:extent cx="6515100" cy="656590"/>
          <wp:effectExtent l="0" t="0" r="0" b="10160"/>
          <wp:wrapNone/>
          <wp:docPr id="4097" name="Picture 1" descr="jdlogo1"/>
          <wp:cNvGraphicFramePr/>
          <a:graphic xmlns:a="http://schemas.openxmlformats.org/drawingml/2006/main">
            <a:graphicData uri="http://schemas.openxmlformats.org/drawingml/2006/picture">
              <pic:pic xmlns:pic="http://schemas.openxmlformats.org/drawingml/2006/picture">
                <pic:nvPicPr>
                  <pic:cNvPr id="4097" name="Picture 1" descr="jdlogo1"/>
                  <pic:cNvPicPr/>
                </pic:nvPicPr>
                <pic:blipFill>
                  <a:blip r:embed="rId1" cstate="print"/>
                  <a:srcRect/>
                  <a:stretch>
                    <a:fillRect/>
                  </a:stretch>
                </pic:blipFill>
                <pic:spPr>
                  <a:xfrm>
                    <a:off x="0" y="0"/>
                    <a:ext cx="6515100" cy="656589"/>
                  </a:xfrm>
                  <a:prstGeom prst="rect">
                    <a:avLst/>
                  </a:prstGeom>
                  <a:ln>
                    <a:noFill/>
                  </a:ln>
                </pic:spPr>
              </pic:pic>
            </a:graphicData>
          </a:graphic>
        </wp:anchor>
      </w:drawing>
    </w:r>
  </w:p>
  <w:p w14:paraId="6F5140A2">
    <w:pPr>
      <w:pStyle w:val="73"/>
      <w:ind w:firstLine="1160" w:firstLineChars="550"/>
      <w:rPr>
        <w:b/>
        <w:caps/>
        <w:sz w:val="21"/>
        <w:lang w:eastAsia="zh-CN"/>
      </w:rPr>
    </w:pPr>
    <w:r>
      <w:rPr>
        <w:rFonts w:hint="eastAsia"/>
        <w:b/>
        <w:caps/>
        <w:sz w:val="21"/>
        <w:lang w:eastAsia="zh-CN"/>
      </w:rPr>
      <w:t xml:space="preserve">                                                                                                                            长岭催化剂分公司</w:t>
    </w:r>
  </w:p>
  <w:p w14:paraId="6F2E8566">
    <w:pPr>
      <w:ind w:firstLine="900" w:firstLineChars="500"/>
      <w:rPr>
        <w:sz w:val="18"/>
      </w:rPr>
    </w:pPr>
  </w:p>
  <w:p w14:paraId="04BDC149">
    <w:pPr>
      <w:ind w:firstLine="900" w:firstLineChars="500"/>
      <w:rPr>
        <w:sz w:val="18"/>
      </w:rPr>
    </w:pPr>
  </w:p>
  <w:p w14:paraId="1086F17E">
    <w:pPr>
      <w:ind w:firstLine="900" w:firstLineChars="50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B6646">
    <w:pPr>
      <w:pStyle w:val="73"/>
      <w:rPr>
        <w:b/>
        <w:caps/>
        <w:sz w:val="21"/>
        <w:lang w:eastAsia="zh-CN"/>
      </w:rPr>
    </w:pPr>
    <w:r>
      <w:rPr>
        <w:rFonts w:hint="eastAsia"/>
        <w:b/>
        <w:caps/>
        <w:sz w:val="21"/>
        <w:lang w:eastAsia="zh-CN"/>
      </w:rPr>
      <w:t>福建炼油乙烯项目</w:t>
    </w:r>
  </w:p>
  <w:p w14:paraId="6EA28B06">
    <w:pPr>
      <w:pStyle w:val="73"/>
      <w:rPr>
        <w:spacing w:val="-3"/>
      </w:rPr>
    </w:pPr>
    <w:r>
      <w:rPr>
        <w:lang w:eastAsia="zh-CN"/>
      </w:rPr>
      <mc:AlternateContent>
        <mc:Choice Requires="wps">
          <w:drawing>
            <wp:anchor distT="0" distB="0" distL="0" distR="0" simplePos="0" relativeHeight="251659264" behindDoc="0" locked="0" layoutInCell="0" allowOverlap="1">
              <wp:simplePos x="0" y="0"/>
              <wp:positionH relativeFrom="page">
                <wp:posOffset>805815</wp:posOffset>
              </wp:positionH>
              <wp:positionV relativeFrom="page">
                <wp:posOffset>775335</wp:posOffset>
              </wp:positionV>
              <wp:extent cx="2880360" cy="635"/>
              <wp:effectExtent l="0" t="12700" r="15240" b="15240"/>
              <wp:wrapNone/>
              <wp:docPr id="4098" name="Line 2"/>
              <wp:cNvGraphicFramePr/>
              <a:graphic xmlns:a="http://schemas.openxmlformats.org/drawingml/2006/main">
                <a:graphicData uri="http://schemas.microsoft.com/office/word/2010/wordprocessingShape">
                  <wps:wsp>
                    <wps:cNvCnPr/>
                    <wps:spPr>
                      <a:xfrm>
                        <a:off x="0" y="0"/>
                        <a:ext cx="2880360" cy="634"/>
                      </a:xfrm>
                      <a:prstGeom prst="line">
                        <a:avLst/>
                      </a:prstGeom>
                      <a:ln w="25400" cap="flat" cmpd="sng">
                        <a:solidFill>
                          <a:srgbClr val="000000"/>
                        </a:solidFill>
                        <a:prstDash val="solid"/>
                        <a:round/>
                        <a:headEnd type="none" w="med" len="med"/>
                        <a:tailEnd type="none" w="med" len="med"/>
                      </a:ln>
                    </wps:spPr>
                    <wps:bodyPr/>
                  </wps:wsp>
                </a:graphicData>
              </a:graphic>
            </wp:anchor>
          </w:drawing>
        </mc:Choice>
        <mc:Fallback>
          <w:pict>
            <v:line id="Line 2" o:spid="_x0000_s1026" o:spt="20" style="position:absolute;left:0pt;margin-left:63.45pt;margin-top:61.05pt;height:0.05pt;width:226.8pt;mso-position-horizontal-relative:page;mso-position-vertical-relative:page;z-index:251659264;mso-width-relative:page;mso-height-relative:page;" filled="f" stroked="t" coordsize="21600,21600" o:allowincell="f" o:gfxdata="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YkJTNgAAAALAQAADwAAAAAA&#10;AAABACAAAAAiAAAAZHJzL2Rvd25yZXYueG1sUEsBAhQAFAAAAAgAh07iQEeESNvaAQAA3QMAAA4A&#10;AAAAAAAAAQAgAAAAJwEAAGRycy9lMm9Eb2MueG1sUEsFBgAAAAAGAAYAWQEAAHMFAAAAAA==&#10;">
              <v:fill on="f" focussize="0,0"/>
              <v:stroke weight="2pt" color="#000000" joinstyle="round"/>
              <v:imagedata o:title=""/>
              <o:lock v:ext="edit" aspectratio="f"/>
            </v:line>
          </w:pict>
        </mc:Fallback>
      </mc:AlternateContent>
    </w:r>
    <w:r>
      <w:rPr>
        <w:b/>
        <w:caps/>
        <w:sz w:val="21"/>
      </w:rPr>
      <w:t xml:space="preserve">Fujian </w:t>
    </w:r>
    <w:r>
      <w:rPr>
        <w:b/>
        <w:caps/>
        <w:sz w:val="21"/>
        <w:lang w:eastAsia="zh-CN"/>
      </w:rPr>
      <w:t>REFINING AND eTHYLENE</w:t>
    </w:r>
    <w:r>
      <w:rPr>
        <w:b/>
        <w:caps/>
        <w:sz w:val="21"/>
      </w:rPr>
      <w:t xml:space="preserve"> Project</w:t>
    </w:r>
    <w:r>
      <w:rPr>
        <w:sz w:val="21"/>
      </w:rPr>
      <w:t xml:space="preserve"> </w:t>
    </w:r>
    <w:r>
      <w:rPr>
        <w:spacing w:val="-3"/>
      </w:rPr>
      <w:t xml:space="preserve">                                                                                                                                     </w:t>
    </w:r>
  </w:p>
  <w:p w14:paraId="53849495">
    <w:pPr>
      <w:pStyle w:val="73"/>
      <w:tabs>
        <w:tab w:val="clear" w:pos="1661"/>
        <w:tab w:val="clear" w:pos="2233"/>
        <w:tab w:val="clear" w:pos="3401"/>
        <w:tab w:val="clear" w:pos="3967"/>
        <w:tab w:val="clear" w:pos="4534"/>
        <w:tab w:val="clear" w:pos="5100"/>
        <w:tab w:val="clear" w:pos="5666"/>
        <w:tab w:val="clear" w:pos="6233"/>
        <w:tab w:val="clear" w:pos="6799"/>
        <w:tab w:val="clear" w:pos="7366"/>
        <w:tab w:val="clear" w:pos="7932"/>
        <w:tab w:val="clear" w:pos="8498"/>
        <w:tab w:val="clear" w:pos="9065"/>
      </w:tabs>
      <w:spacing w:before="120"/>
      <w:rPr>
        <w:b/>
        <w:caps/>
        <w:sz w:val="21"/>
        <w:lang w:eastAsia="zh-CN"/>
      </w:rPr>
    </w:pPr>
    <w:r>
      <w:rPr>
        <w:lang w:eastAsia="zh-CN"/>
      </w:rPr>
      <mc:AlternateContent>
        <mc:Choice Requires="wps">
          <w:drawing>
            <wp:anchor distT="0" distB="0" distL="0" distR="0" simplePos="0" relativeHeight="251659264" behindDoc="0" locked="0" layoutInCell="0" allowOverlap="1">
              <wp:simplePos x="0" y="0"/>
              <wp:positionH relativeFrom="page">
                <wp:posOffset>796290</wp:posOffset>
              </wp:positionH>
              <wp:positionV relativeFrom="page">
                <wp:posOffset>1042035</wp:posOffset>
              </wp:positionV>
              <wp:extent cx="6233160" cy="0"/>
              <wp:effectExtent l="0" t="12700" r="15240" b="15875"/>
              <wp:wrapNone/>
              <wp:docPr id="4099" name="Line 3"/>
              <wp:cNvGraphicFramePr/>
              <a:graphic xmlns:a="http://schemas.openxmlformats.org/drawingml/2006/main">
                <a:graphicData uri="http://schemas.microsoft.com/office/word/2010/wordprocessingShape">
                  <wps:wsp>
                    <wps:cNvCnPr/>
                    <wps:spPr>
                      <a:xfrm>
                        <a:off x="0" y="0"/>
                        <a:ext cx="6233160" cy="0"/>
                      </a:xfrm>
                      <a:prstGeom prst="line">
                        <a:avLst/>
                      </a:prstGeom>
                      <a:ln w="25400" cap="flat" cmpd="sng">
                        <a:solidFill>
                          <a:srgbClr val="000000"/>
                        </a:solidFill>
                        <a:prstDash val="solid"/>
                        <a:round/>
                        <a:headEnd type="none" w="med" len="med"/>
                        <a:tailEnd type="none" w="med" len="med"/>
                      </a:ln>
                    </wps:spPr>
                    <wps:bodyPr/>
                  </wps:wsp>
                </a:graphicData>
              </a:graphic>
            </wp:anchor>
          </w:drawing>
        </mc:Choice>
        <mc:Fallback>
          <w:pict>
            <v:line id="Line 3" o:spid="_x0000_s1026" o:spt="20" style="position:absolute;left:0pt;margin-left:62.7pt;margin-top:82.05pt;height:0pt;width:490.8pt;mso-position-horizontal-relative:page;mso-position-vertical-relative:page;z-index:251659264;mso-width-relative:page;mso-height-relative:page;" filled="f" stroked="t" coordsize="21600,21600" o:allowincell="f" o:gfxdata="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7LMG3YAAAADAEAAA8AAAAA&#10;AAAAAQAgAAAAIgAAAGRycy9kb3ducmV2LnhtbFBLAQIUABQAAAAIAIdO4kB8V89i2wEAANsDAAAO&#10;AAAAAAAAAAEAIAAAACcBAABkcnMvZTJvRG9jLnhtbFBLBQYAAAAABgAGAFkBAAB0BQAAAAA=&#10;">
              <v:fill on="f" focussize="0,0"/>
              <v:stroke weight="2pt" color="#000000" joinstyle="round"/>
              <v:imagedata o:title=""/>
              <o:lock v:ext="edit" aspectratio="f"/>
            </v:line>
          </w:pict>
        </mc:Fallback>
      </mc:AlternateContent>
    </w:r>
    <w:r>
      <w:rPr>
        <w:rFonts w:hint="eastAsia"/>
        <w:b/>
        <w:caps/>
        <w:sz w:val="21"/>
        <w:lang w:eastAsia="zh-CN"/>
      </w:rPr>
      <w:t>一体化项目管理团队IPMT</w:t>
    </w:r>
  </w:p>
  <w:p w14:paraId="03AA0279">
    <w:pPr>
      <w:pStyle w:val="28"/>
    </w:pPr>
  </w:p>
  <w:p w14:paraId="5FCAA203">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82F76F"/>
    <w:multiLevelType w:val="singleLevel"/>
    <w:tmpl w:val="9A82F76F"/>
    <w:lvl w:ilvl="0" w:tentative="0">
      <w:start w:val="1"/>
      <w:numFmt w:val="decimal"/>
      <w:lvlText w:val="%1."/>
      <w:lvlJc w:val="left"/>
      <w:pPr>
        <w:tabs>
          <w:tab w:val="left" w:pos="312"/>
        </w:tabs>
      </w:pPr>
    </w:lvl>
  </w:abstractNum>
  <w:abstractNum w:abstractNumId="1">
    <w:nsid w:val="B77AD06E"/>
    <w:multiLevelType w:val="singleLevel"/>
    <w:tmpl w:val="B77AD06E"/>
    <w:lvl w:ilvl="0" w:tentative="0">
      <w:start w:val="2"/>
      <w:numFmt w:val="decimal"/>
      <w:suff w:val="nothing"/>
      <w:lvlText w:val="%1、"/>
      <w:lvlJc w:val="left"/>
      <w:pPr>
        <w:ind w:left="1102" w:leftChars="0" w:firstLine="0" w:firstLineChars="0"/>
      </w:pPr>
    </w:lvl>
  </w:abstractNum>
  <w:abstractNum w:abstractNumId="2">
    <w:nsid w:val="BDE25BB4"/>
    <w:multiLevelType w:val="singleLevel"/>
    <w:tmpl w:val="BDE25BB4"/>
    <w:lvl w:ilvl="0" w:tentative="0">
      <w:start w:val="1"/>
      <w:numFmt w:val="decimal"/>
      <w:suff w:val="nothing"/>
      <w:lvlText w:val="%1、"/>
      <w:lvlJc w:val="left"/>
    </w:lvl>
  </w:abstractNum>
  <w:abstractNum w:abstractNumId="3">
    <w:nsid w:val="CA7D26F7"/>
    <w:multiLevelType w:val="singleLevel"/>
    <w:tmpl w:val="CA7D26F7"/>
    <w:lvl w:ilvl="0" w:tentative="0">
      <w:start w:val="1"/>
      <w:numFmt w:val="decimal"/>
      <w:suff w:val="nothing"/>
      <w:lvlText w:val="%1、"/>
      <w:lvlJc w:val="left"/>
    </w:lvl>
  </w:abstractNum>
  <w:abstractNum w:abstractNumId="4">
    <w:nsid w:val="DB38AC07"/>
    <w:multiLevelType w:val="singleLevel"/>
    <w:tmpl w:val="DB38AC07"/>
    <w:lvl w:ilvl="0" w:tentative="0">
      <w:start w:val="1"/>
      <w:numFmt w:val="decimal"/>
      <w:suff w:val="nothing"/>
      <w:lvlText w:val="%1、"/>
      <w:lvlJc w:val="left"/>
    </w:lvl>
  </w:abstractNum>
  <w:abstractNum w:abstractNumId="5">
    <w:nsid w:val="DF864F5B"/>
    <w:multiLevelType w:val="singleLevel"/>
    <w:tmpl w:val="DF864F5B"/>
    <w:lvl w:ilvl="0" w:tentative="0">
      <w:start w:val="1"/>
      <w:numFmt w:val="decimal"/>
      <w:suff w:val="nothing"/>
      <w:lvlText w:val="%1、"/>
      <w:lvlJc w:val="left"/>
    </w:lvl>
  </w:abstractNum>
  <w:abstractNum w:abstractNumId="6">
    <w:nsid w:val="EBFE6750"/>
    <w:multiLevelType w:val="singleLevel"/>
    <w:tmpl w:val="EBFE6750"/>
    <w:lvl w:ilvl="0" w:tentative="0">
      <w:start w:val="1"/>
      <w:numFmt w:val="decimal"/>
      <w:suff w:val="nothing"/>
      <w:lvlText w:val="%1、"/>
      <w:lvlJc w:val="left"/>
    </w:lvl>
  </w:abstractNum>
  <w:abstractNum w:abstractNumId="7">
    <w:nsid w:val="F165E4AC"/>
    <w:multiLevelType w:val="singleLevel"/>
    <w:tmpl w:val="F165E4AC"/>
    <w:lvl w:ilvl="0" w:tentative="0">
      <w:start w:val="1"/>
      <w:numFmt w:val="decimal"/>
      <w:lvlText w:val="%1."/>
      <w:lvlJc w:val="left"/>
      <w:pPr>
        <w:tabs>
          <w:tab w:val="left" w:pos="312"/>
        </w:tabs>
      </w:pPr>
    </w:lvl>
  </w:abstractNum>
  <w:abstractNum w:abstractNumId="8">
    <w:nsid w:val="F1D04FE5"/>
    <w:multiLevelType w:val="singleLevel"/>
    <w:tmpl w:val="F1D04FE5"/>
    <w:lvl w:ilvl="0" w:tentative="0">
      <w:start w:val="1"/>
      <w:numFmt w:val="decimal"/>
      <w:suff w:val="nothing"/>
      <w:lvlText w:val="%1、"/>
      <w:lvlJc w:val="left"/>
    </w:lvl>
  </w:abstractNum>
  <w:abstractNum w:abstractNumId="9">
    <w:nsid w:val="F543454E"/>
    <w:multiLevelType w:val="singleLevel"/>
    <w:tmpl w:val="F543454E"/>
    <w:lvl w:ilvl="0" w:tentative="0">
      <w:start w:val="1"/>
      <w:numFmt w:val="decimal"/>
      <w:suff w:val="nothing"/>
      <w:lvlText w:val="%1、"/>
      <w:lvlJc w:val="left"/>
    </w:lvl>
  </w:abstractNum>
  <w:abstractNum w:abstractNumId="10">
    <w:nsid w:val="FBBA1111"/>
    <w:multiLevelType w:val="singleLevel"/>
    <w:tmpl w:val="FBBA1111"/>
    <w:lvl w:ilvl="0" w:tentative="0">
      <w:start w:val="1"/>
      <w:numFmt w:val="chineseCounting"/>
      <w:suff w:val="nothing"/>
      <w:lvlText w:val="%1、"/>
      <w:lvlJc w:val="left"/>
      <w:rPr>
        <w:rFonts w:hint="eastAsia"/>
      </w:rPr>
    </w:lvl>
  </w:abstractNum>
  <w:abstractNum w:abstractNumId="11">
    <w:nsid w:val="0000000E"/>
    <w:multiLevelType w:val="multilevel"/>
    <w:tmpl w:val="0000000E"/>
    <w:lvl w:ilvl="0" w:tentative="0">
      <w:start w:val="3"/>
      <w:numFmt w:val="decimal"/>
      <w:lvlText w:val="%1"/>
      <w:lvlJc w:val="left"/>
      <w:pPr>
        <w:tabs>
          <w:tab w:val="left" w:pos="360"/>
        </w:tabs>
        <w:ind w:left="360" w:hanging="360"/>
      </w:pPr>
      <w:rPr>
        <w:rFonts w:hint="default"/>
      </w:rPr>
    </w:lvl>
    <w:lvl w:ilvl="1" w:tentative="0">
      <w:start w:val="1"/>
      <w:numFmt w:val="decimal"/>
      <w:lvlText w:val="%1.%2"/>
      <w:lvlJc w:val="left"/>
      <w:pPr>
        <w:tabs>
          <w:tab w:val="left" w:pos="1440"/>
        </w:tabs>
        <w:ind w:left="1440" w:hanging="720"/>
      </w:pPr>
      <w:rPr>
        <w:rFonts w:hint="default"/>
      </w:rPr>
    </w:lvl>
    <w:lvl w:ilvl="2" w:tentative="0">
      <w:start w:val="1"/>
      <w:numFmt w:val="decimal"/>
      <w:pStyle w:val="6"/>
      <w:lvlText w:val="%1.%2.%3"/>
      <w:lvlJc w:val="left"/>
      <w:pPr>
        <w:tabs>
          <w:tab w:val="left" w:pos="2434"/>
        </w:tabs>
        <w:ind w:left="2434" w:hanging="922"/>
      </w:pPr>
      <w:rPr>
        <w:rFonts w:hint="default"/>
      </w:rPr>
    </w:lvl>
    <w:lvl w:ilvl="3" w:tentative="0">
      <w:start w:val="1"/>
      <w:numFmt w:val="decimal"/>
      <w:lvlText w:val="%1.%2.%3.%4"/>
      <w:lvlJc w:val="left"/>
      <w:pPr>
        <w:tabs>
          <w:tab w:val="left" w:pos="2988"/>
        </w:tabs>
        <w:ind w:left="2988" w:hanging="720"/>
      </w:pPr>
      <w:rPr>
        <w:rFonts w:hint="default"/>
      </w:rPr>
    </w:lvl>
    <w:lvl w:ilvl="4" w:tentative="0">
      <w:start w:val="1"/>
      <w:numFmt w:val="decimal"/>
      <w:lvlText w:val="%1.%2.%3.%4.%5"/>
      <w:lvlJc w:val="left"/>
      <w:pPr>
        <w:tabs>
          <w:tab w:val="left" w:pos="4104"/>
        </w:tabs>
        <w:ind w:left="4104" w:hanging="1080"/>
      </w:pPr>
      <w:rPr>
        <w:rFonts w:hint="default"/>
      </w:rPr>
    </w:lvl>
    <w:lvl w:ilvl="5" w:tentative="0">
      <w:start w:val="1"/>
      <w:numFmt w:val="decimal"/>
      <w:lvlText w:val="%1.%2.%3.%4.%5.%6"/>
      <w:lvlJc w:val="left"/>
      <w:pPr>
        <w:tabs>
          <w:tab w:val="left" w:pos="4860"/>
        </w:tabs>
        <w:ind w:left="4860" w:hanging="1080"/>
      </w:pPr>
      <w:rPr>
        <w:rFonts w:hint="default"/>
      </w:rPr>
    </w:lvl>
    <w:lvl w:ilvl="6" w:tentative="0">
      <w:start w:val="1"/>
      <w:numFmt w:val="decimal"/>
      <w:lvlText w:val="%1.%2.%3.%4.%5.%6.%7"/>
      <w:lvlJc w:val="left"/>
      <w:pPr>
        <w:tabs>
          <w:tab w:val="left" w:pos="5976"/>
        </w:tabs>
        <w:ind w:left="5976" w:hanging="1440"/>
      </w:pPr>
      <w:rPr>
        <w:rFonts w:hint="default"/>
      </w:rPr>
    </w:lvl>
    <w:lvl w:ilvl="7" w:tentative="0">
      <w:start w:val="1"/>
      <w:numFmt w:val="decimal"/>
      <w:lvlText w:val="%1.%2.%3.%4.%5.%6.%7.%8"/>
      <w:lvlJc w:val="left"/>
      <w:pPr>
        <w:tabs>
          <w:tab w:val="left" w:pos="6732"/>
        </w:tabs>
        <w:ind w:left="6732" w:hanging="1440"/>
      </w:pPr>
      <w:rPr>
        <w:rFonts w:hint="default"/>
      </w:rPr>
    </w:lvl>
    <w:lvl w:ilvl="8" w:tentative="0">
      <w:start w:val="1"/>
      <w:numFmt w:val="decimal"/>
      <w:lvlText w:val="%1.%2.%3.%4.%5.%6.%7.%8.%9"/>
      <w:lvlJc w:val="left"/>
      <w:pPr>
        <w:tabs>
          <w:tab w:val="left" w:pos="7848"/>
        </w:tabs>
        <w:ind w:left="7848" w:hanging="1800"/>
      </w:pPr>
      <w:rPr>
        <w:rFonts w:hint="default"/>
      </w:rPr>
    </w:lvl>
  </w:abstractNum>
  <w:abstractNum w:abstractNumId="12">
    <w:nsid w:val="05A41BD4"/>
    <w:multiLevelType w:val="singleLevel"/>
    <w:tmpl w:val="05A41BD4"/>
    <w:lvl w:ilvl="0" w:tentative="0">
      <w:start w:val="1"/>
      <w:numFmt w:val="chineseCounting"/>
      <w:suff w:val="nothing"/>
      <w:lvlText w:val="%1、"/>
      <w:lvlJc w:val="left"/>
      <w:rPr>
        <w:rFonts w:hint="eastAsia"/>
      </w:rPr>
    </w:lvl>
  </w:abstractNum>
  <w:abstractNum w:abstractNumId="13">
    <w:nsid w:val="0AD38B9A"/>
    <w:multiLevelType w:val="singleLevel"/>
    <w:tmpl w:val="0AD38B9A"/>
    <w:lvl w:ilvl="0" w:tentative="0">
      <w:start w:val="2"/>
      <w:numFmt w:val="decimal"/>
      <w:suff w:val="nothing"/>
      <w:lvlText w:val="%1、"/>
      <w:lvlJc w:val="left"/>
    </w:lvl>
  </w:abstractNum>
  <w:abstractNum w:abstractNumId="14">
    <w:nsid w:val="0C1520E0"/>
    <w:multiLevelType w:val="singleLevel"/>
    <w:tmpl w:val="0C1520E0"/>
    <w:lvl w:ilvl="0" w:tentative="0">
      <w:start w:val="1"/>
      <w:numFmt w:val="decimal"/>
      <w:suff w:val="nothing"/>
      <w:lvlText w:val="%1、"/>
      <w:lvlJc w:val="left"/>
    </w:lvl>
  </w:abstractNum>
  <w:abstractNum w:abstractNumId="15">
    <w:nsid w:val="0C194AAC"/>
    <w:multiLevelType w:val="multilevel"/>
    <w:tmpl w:val="0C194AAC"/>
    <w:lvl w:ilvl="0" w:tentative="0">
      <w:start w:val="1"/>
      <w:numFmt w:val="decimal"/>
      <w:lvlText w:val="%1."/>
      <w:lvlJc w:val="left"/>
      <w:pPr>
        <w:ind w:left="502"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2C2C933"/>
    <w:multiLevelType w:val="singleLevel"/>
    <w:tmpl w:val="12C2C933"/>
    <w:lvl w:ilvl="0" w:tentative="0">
      <w:start w:val="1"/>
      <w:numFmt w:val="decimal"/>
      <w:suff w:val="nothing"/>
      <w:lvlText w:val="%1）"/>
      <w:lvlJc w:val="left"/>
    </w:lvl>
  </w:abstractNum>
  <w:abstractNum w:abstractNumId="17">
    <w:nsid w:val="13785AA4"/>
    <w:multiLevelType w:val="singleLevel"/>
    <w:tmpl w:val="13785AA4"/>
    <w:lvl w:ilvl="0" w:tentative="0">
      <w:start w:val="1"/>
      <w:numFmt w:val="decimal"/>
      <w:suff w:val="nothing"/>
      <w:lvlText w:val="%1、"/>
      <w:lvlJc w:val="left"/>
      <w:rPr>
        <w:rFonts w:hint="default"/>
        <w:b w:val="0"/>
        <w:bCs w:val="0"/>
      </w:rPr>
    </w:lvl>
  </w:abstractNum>
  <w:abstractNum w:abstractNumId="18">
    <w:nsid w:val="13D4667E"/>
    <w:multiLevelType w:val="multilevel"/>
    <w:tmpl w:val="13D4667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99B021D"/>
    <w:multiLevelType w:val="singleLevel"/>
    <w:tmpl w:val="199B021D"/>
    <w:lvl w:ilvl="0" w:tentative="0">
      <w:start w:val="1"/>
      <w:numFmt w:val="decimal"/>
      <w:suff w:val="nothing"/>
      <w:lvlText w:val="%1、"/>
      <w:lvlJc w:val="left"/>
    </w:lvl>
  </w:abstractNum>
  <w:abstractNum w:abstractNumId="20">
    <w:nsid w:val="271216ED"/>
    <w:multiLevelType w:val="singleLevel"/>
    <w:tmpl w:val="271216ED"/>
    <w:lvl w:ilvl="0" w:tentative="0">
      <w:start w:val="1"/>
      <w:numFmt w:val="decimal"/>
      <w:suff w:val="nothing"/>
      <w:lvlText w:val="%1、"/>
      <w:lvlJc w:val="left"/>
    </w:lvl>
  </w:abstractNum>
  <w:abstractNum w:abstractNumId="21">
    <w:nsid w:val="2BEB5BF2"/>
    <w:multiLevelType w:val="singleLevel"/>
    <w:tmpl w:val="2BEB5BF2"/>
    <w:lvl w:ilvl="0" w:tentative="0">
      <w:start w:val="1"/>
      <w:numFmt w:val="decimal"/>
      <w:suff w:val="nothing"/>
      <w:lvlText w:val="%1、"/>
      <w:lvlJc w:val="left"/>
      <w:rPr>
        <w:rFonts w:hint="default"/>
        <w:color w:val="auto"/>
      </w:rPr>
    </w:lvl>
  </w:abstractNum>
  <w:abstractNum w:abstractNumId="22">
    <w:nsid w:val="2C79F8F0"/>
    <w:multiLevelType w:val="singleLevel"/>
    <w:tmpl w:val="2C79F8F0"/>
    <w:lvl w:ilvl="0" w:tentative="0">
      <w:start w:val="2"/>
      <w:numFmt w:val="decimal"/>
      <w:suff w:val="nothing"/>
      <w:lvlText w:val="%1、"/>
      <w:lvlJc w:val="left"/>
    </w:lvl>
  </w:abstractNum>
  <w:abstractNum w:abstractNumId="23">
    <w:nsid w:val="39B7510D"/>
    <w:multiLevelType w:val="multilevel"/>
    <w:tmpl w:val="39B7510D"/>
    <w:lvl w:ilvl="0" w:tentative="0">
      <w:start w:val="1"/>
      <w:numFmt w:val="decimal"/>
      <w:lvlText w:val="%1、"/>
      <w:lvlJc w:val="left"/>
      <w:pPr>
        <w:ind w:left="757"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39BDE1AE"/>
    <w:multiLevelType w:val="singleLevel"/>
    <w:tmpl w:val="39BDE1AE"/>
    <w:lvl w:ilvl="0" w:tentative="0">
      <w:start w:val="1"/>
      <w:numFmt w:val="decimal"/>
      <w:suff w:val="nothing"/>
      <w:lvlText w:val="%1、"/>
      <w:lvlJc w:val="left"/>
      <w:pPr>
        <w:ind w:left="-420"/>
      </w:pPr>
    </w:lvl>
  </w:abstractNum>
  <w:abstractNum w:abstractNumId="25">
    <w:nsid w:val="3B0F9EDD"/>
    <w:multiLevelType w:val="singleLevel"/>
    <w:tmpl w:val="3B0F9EDD"/>
    <w:lvl w:ilvl="0" w:tentative="0">
      <w:start w:val="1"/>
      <w:numFmt w:val="decimal"/>
      <w:suff w:val="nothing"/>
      <w:lvlText w:val="%1、"/>
      <w:lvlJc w:val="left"/>
    </w:lvl>
  </w:abstractNum>
  <w:abstractNum w:abstractNumId="26">
    <w:nsid w:val="45EC34FD"/>
    <w:multiLevelType w:val="singleLevel"/>
    <w:tmpl w:val="45EC34FD"/>
    <w:lvl w:ilvl="0" w:tentative="0">
      <w:start w:val="1"/>
      <w:numFmt w:val="decimal"/>
      <w:suff w:val="nothing"/>
      <w:lvlText w:val="（%1）"/>
      <w:lvlJc w:val="left"/>
      <w:rPr>
        <w:rFonts w:hint="default"/>
        <w:color w:val="auto"/>
      </w:rPr>
    </w:lvl>
  </w:abstractNum>
  <w:abstractNum w:abstractNumId="27">
    <w:nsid w:val="4B5C8DBE"/>
    <w:multiLevelType w:val="singleLevel"/>
    <w:tmpl w:val="4B5C8DBE"/>
    <w:lvl w:ilvl="0" w:tentative="0">
      <w:start w:val="1"/>
      <w:numFmt w:val="decimal"/>
      <w:suff w:val="nothing"/>
      <w:lvlText w:val="%1、"/>
      <w:lvlJc w:val="left"/>
    </w:lvl>
  </w:abstractNum>
  <w:abstractNum w:abstractNumId="28">
    <w:nsid w:val="56244B6D"/>
    <w:multiLevelType w:val="singleLevel"/>
    <w:tmpl w:val="56244B6D"/>
    <w:lvl w:ilvl="0" w:tentative="0">
      <w:start w:val="1"/>
      <w:numFmt w:val="decimal"/>
      <w:suff w:val="nothing"/>
      <w:lvlText w:val="%1."/>
      <w:lvlJc w:val="left"/>
    </w:lvl>
  </w:abstractNum>
  <w:abstractNum w:abstractNumId="29">
    <w:nsid w:val="56E61365"/>
    <w:multiLevelType w:val="singleLevel"/>
    <w:tmpl w:val="56E61365"/>
    <w:lvl w:ilvl="0" w:tentative="0">
      <w:start w:val="2"/>
      <w:numFmt w:val="chineseCounting"/>
      <w:suff w:val="nothing"/>
      <w:lvlText w:val="%1、"/>
      <w:lvlJc w:val="left"/>
    </w:lvl>
  </w:abstractNum>
  <w:abstractNum w:abstractNumId="30">
    <w:nsid w:val="5801BF47"/>
    <w:multiLevelType w:val="singleLevel"/>
    <w:tmpl w:val="5801BF47"/>
    <w:lvl w:ilvl="0" w:tentative="0">
      <w:start w:val="2"/>
      <w:numFmt w:val="decimal"/>
      <w:lvlText w:val="%1."/>
      <w:lvlJc w:val="left"/>
      <w:pPr>
        <w:tabs>
          <w:tab w:val="left" w:pos="312"/>
        </w:tabs>
      </w:pPr>
    </w:lvl>
  </w:abstractNum>
  <w:abstractNum w:abstractNumId="31">
    <w:nsid w:val="5879EFA9"/>
    <w:multiLevelType w:val="singleLevel"/>
    <w:tmpl w:val="5879EFA9"/>
    <w:lvl w:ilvl="0" w:tentative="0">
      <w:start w:val="1"/>
      <w:numFmt w:val="chineseCounting"/>
      <w:suff w:val="nothing"/>
      <w:lvlText w:val="%1、"/>
      <w:lvlJc w:val="left"/>
      <w:rPr>
        <w:rFonts w:hint="eastAsia"/>
        <w:color w:val="auto"/>
      </w:rPr>
    </w:lvl>
  </w:abstractNum>
  <w:abstractNum w:abstractNumId="32">
    <w:nsid w:val="6507BA86"/>
    <w:multiLevelType w:val="singleLevel"/>
    <w:tmpl w:val="6507BA86"/>
    <w:lvl w:ilvl="0" w:tentative="0">
      <w:start w:val="1"/>
      <w:numFmt w:val="decimal"/>
      <w:suff w:val="nothing"/>
      <w:lvlText w:val="%1、"/>
      <w:lvlJc w:val="left"/>
    </w:lvl>
  </w:abstractNum>
  <w:abstractNum w:abstractNumId="33">
    <w:nsid w:val="690C44C5"/>
    <w:multiLevelType w:val="singleLevel"/>
    <w:tmpl w:val="690C44C5"/>
    <w:lvl w:ilvl="0" w:tentative="0">
      <w:start w:val="2"/>
      <w:numFmt w:val="decimal"/>
      <w:suff w:val="nothing"/>
      <w:lvlText w:val="%1、"/>
      <w:lvlJc w:val="left"/>
      <w:pPr>
        <w:ind w:left="1402" w:leftChars="0" w:firstLine="0" w:firstLineChars="0"/>
      </w:pPr>
    </w:lvl>
  </w:abstractNum>
  <w:abstractNum w:abstractNumId="34">
    <w:nsid w:val="6DAC36C4"/>
    <w:multiLevelType w:val="multilevel"/>
    <w:tmpl w:val="6DAC36C4"/>
    <w:lvl w:ilvl="0" w:tentative="0">
      <w:start w:val="1"/>
      <w:numFmt w:val="none"/>
      <w:lvlText w:val="一、"/>
      <w:lvlJc w:val="left"/>
      <w:pPr>
        <w:ind w:left="480" w:hanging="480"/>
      </w:pPr>
      <w:rPr>
        <w:rFonts w:hint="default"/>
        <w:color w:val="000000"/>
        <w:lang w:val="en-G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30"/>
  </w:num>
  <w:num w:numId="3">
    <w:abstractNumId w:val="13"/>
  </w:num>
  <w:num w:numId="4">
    <w:abstractNumId w:val="8"/>
  </w:num>
  <w:num w:numId="5">
    <w:abstractNumId w:val="29"/>
  </w:num>
  <w:num w:numId="6">
    <w:abstractNumId w:val="6"/>
  </w:num>
  <w:num w:numId="7">
    <w:abstractNumId w:val="15"/>
  </w:num>
  <w:num w:numId="8">
    <w:abstractNumId w:val="1"/>
  </w:num>
  <w:num w:numId="9">
    <w:abstractNumId w:val="22"/>
  </w:num>
  <w:num w:numId="10">
    <w:abstractNumId w:val="33"/>
  </w:num>
  <w:num w:numId="11">
    <w:abstractNumId w:val="12"/>
  </w:num>
  <w:num w:numId="12">
    <w:abstractNumId w:val="7"/>
  </w:num>
  <w:num w:numId="13">
    <w:abstractNumId w:val="17"/>
  </w:num>
  <w:num w:numId="14">
    <w:abstractNumId w:val="24"/>
  </w:num>
  <w:num w:numId="15">
    <w:abstractNumId w:val="27"/>
  </w:num>
  <w:num w:numId="16">
    <w:abstractNumId w:val="34"/>
  </w:num>
  <w:num w:numId="17">
    <w:abstractNumId w:val="28"/>
  </w:num>
  <w:num w:numId="18">
    <w:abstractNumId w:val="9"/>
  </w:num>
  <w:num w:numId="19">
    <w:abstractNumId w:val="2"/>
  </w:num>
  <w:num w:numId="20">
    <w:abstractNumId w:val="14"/>
  </w:num>
  <w:num w:numId="21">
    <w:abstractNumId w:val="0"/>
  </w:num>
  <w:num w:numId="22">
    <w:abstractNumId w:val="4"/>
  </w:num>
  <w:num w:numId="23">
    <w:abstractNumId w:val="19"/>
  </w:num>
  <w:num w:numId="24">
    <w:abstractNumId w:val="20"/>
  </w:num>
  <w:num w:numId="25">
    <w:abstractNumId w:val="32"/>
  </w:num>
  <w:num w:numId="26">
    <w:abstractNumId w:val="3"/>
  </w:num>
  <w:num w:numId="27">
    <w:abstractNumId w:val="10"/>
  </w:num>
  <w:num w:numId="28">
    <w:abstractNumId w:val="5"/>
  </w:num>
  <w:num w:numId="29">
    <w:abstractNumId w:val="21"/>
  </w:num>
  <w:num w:numId="30">
    <w:abstractNumId w:val="31"/>
  </w:num>
  <w:num w:numId="31">
    <w:abstractNumId w:val="16"/>
  </w:num>
  <w:num w:numId="32">
    <w:abstractNumId w:val="23"/>
  </w:num>
  <w:num w:numId="33">
    <w:abstractNumId w:val="18"/>
  </w:num>
  <w:num w:numId="34">
    <w:abstractNumId w:val="26"/>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0"/>
  <w:drawingGridHorizontalSpacing w:val="0"/>
  <w:drawingGridVerticalSpacing w:val="163"/>
  <w:displayHorizontalDrawingGridEvery w:val="1"/>
  <w:displayVerticalDrawingGridEvery w:val="1"/>
  <w:doNotShadeFormData w:val="1"/>
  <w:noPunctuationKerning w:val="1"/>
  <w:characterSpacingControl w:val="doNotCompress"/>
  <w:doNotValidateAgainstSchema/>
  <w:doNotDemarcateInvalidXml/>
  <w:compat>
    <w:spaceForUL/>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wOThjMGU0NDA2YTdjZjg4YTJhNDExZjlmNzY0OTUifQ=="/>
  </w:docVars>
  <w:rsids>
    <w:rsidRoot w:val="00000000"/>
    <w:rsid w:val="000273CC"/>
    <w:rsid w:val="00076A0A"/>
    <w:rsid w:val="000F7E3E"/>
    <w:rsid w:val="001655E6"/>
    <w:rsid w:val="003550AC"/>
    <w:rsid w:val="00574B7A"/>
    <w:rsid w:val="006125F2"/>
    <w:rsid w:val="006220DB"/>
    <w:rsid w:val="00645991"/>
    <w:rsid w:val="006E6810"/>
    <w:rsid w:val="0075162A"/>
    <w:rsid w:val="008322BB"/>
    <w:rsid w:val="008D138C"/>
    <w:rsid w:val="009078D5"/>
    <w:rsid w:val="00B17BE4"/>
    <w:rsid w:val="00B5443F"/>
    <w:rsid w:val="00C46A2B"/>
    <w:rsid w:val="00CF5500"/>
    <w:rsid w:val="00D33395"/>
    <w:rsid w:val="00D41191"/>
    <w:rsid w:val="00D81059"/>
    <w:rsid w:val="00EB1C0E"/>
    <w:rsid w:val="00F957EF"/>
    <w:rsid w:val="01112A82"/>
    <w:rsid w:val="0112363F"/>
    <w:rsid w:val="012A5817"/>
    <w:rsid w:val="012E4805"/>
    <w:rsid w:val="01416EE4"/>
    <w:rsid w:val="01430C5F"/>
    <w:rsid w:val="014A2DD9"/>
    <w:rsid w:val="014B146D"/>
    <w:rsid w:val="01504263"/>
    <w:rsid w:val="015C48BA"/>
    <w:rsid w:val="016E3F78"/>
    <w:rsid w:val="016E54D2"/>
    <w:rsid w:val="01B3097E"/>
    <w:rsid w:val="01B3577E"/>
    <w:rsid w:val="01BA61B0"/>
    <w:rsid w:val="01C26E13"/>
    <w:rsid w:val="01C34639"/>
    <w:rsid w:val="01D64ED1"/>
    <w:rsid w:val="01E91A44"/>
    <w:rsid w:val="020F0B14"/>
    <w:rsid w:val="021470B0"/>
    <w:rsid w:val="021B47BF"/>
    <w:rsid w:val="02290E4C"/>
    <w:rsid w:val="022B6CBE"/>
    <w:rsid w:val="022E14F4"/>
    <w:rsid w:val="02303DD4"/>
    <w:rsid w:val="023C095F"/>
    <w:rsid w:val="024535A0"/>
    <w:rsid w:val="024806E1"/>
    <w:rsid w:val="024B505A"/>
    <w:rsid w:val="024E73C1"/>
    <w:rsid w:val="024F36AF"/>
    <w:rsid w:val="02535CBD"/>
    <w:rsid w:val="025D4572"/>
    <w:rsid w:val="025E3202"/>
    <w:rsid w:val="025F28B4"/>
    <w:rsid w:val="027D0F8C"/>
    <w:rsid w:val="02820350"/>
    <w:rsid w:val="028505E2"/>
    <w:rsid w:val="028F7400"/>
    <w:rsid w:val="029A17C4"/>
    <w:rsid w:val="02B17840"/>
    <w:rsid w:val="02B9161D"/>
    <w:rsid w:val="02BB1A2A"/>
    <w:rsid w:val="02BC3862"/>
    <w:rsid w:val="02C65DB7"/>
    <w:rsid w:val="02CB7F49"/>
    <w:rsid w:val="031E62CB"/>
    <w:rsid w:val="03251B34"/>
    <w:rsid w:val="032E4C41"/>
    <w:rsid w:val="03342B8A"/>
    <w:rsid w:val="034D5288"/>
    <w:rsid w:val="034F1899"/>
    <w:rsid w:val="03604B36"/>
    <w:rsid w:val="036052F9"/>
    <w:rsid w:val="0361265C"/>
    <w:rsid w:val="03695F2E"/>
    <w:rsid w:val="03712037"/>
    <w:rsid w:val="03870314"/>
    <w:rsid w:val="039D5784"/>
    <w:rsid w:val="03A013D6"/>
    <w:rsid w:val="03B70B69"/>
    <w:rsid w:val="03C96385"/>
    <w:rsid w:val="03D45DB7"/>
    <w:rsid w:val="03E41A3C"/>
    <w:rsid w:val="03EA43FF"/>
    <w:rsid w:val="03FA6D38"/>
    <w:rsid w:val="04090D29"/>
    <w:rsid w:val="040F20B8"/>
    <w:rsid w:val="041C1399"/>
    <w:rsid w:val="042042C5"/>
    <w:rsid w:val="043A4577"/>
    <w:rsid w:val="04497378"/>
    <w:rsid w:val="04511CE4"/>
    <w:rsid w:val="04567CE7"/>
    <w:rsid w:val="045A3333"/>
    <w:rsid w:val="045C354F"/>
    <w:rsid w:val="045D3E37"/>
    <w:rsid w:val="04675A50"/>
    <w:rsid w:val="047764CA"/>
    <w:rsid w:val="04802709"/>
    <w:rsid w:val="04A260B2"/>
    <w:rsid w:val="04A3313F"/>
    <w:rsid w:val="04B74C29"/>
    <w:rsid w:val="04BB010F"/>
    <w:rsid w:val="04C23293"/>
    <w:rsid w:val="04C40FCB"/>
    <w:rsid w:val="04CB4231"/>
    <w:rsid w:val="04CE4CCA"/>
    <w:rsid w:val="04D67E7E"/>
    <w:rsid w:val="04E70524"/>
    <w:rsid w:val="04E84514"/>
    <w:rsid w:val="04FA1674"/>
    <w:rsid w:val="04FF212C"/>
    <w:rsid w:val="050339CA"/>
    <w:rsid w:val="05135F4A"/>
    <w:rsid w:val="05155E5C"/>
    <w:rsid w:val="051C4A8C"/>
    <w:rsid w:val="05241B93"/>
    <w:rsid w:val="052B2F21"/>
    <w:rsid w:val="053B629C"/>
    <w:rsid w:val="055A55B4"/>
    <w:rsid w:val="055B5F3C"/>
    <w:rsid w:val="055E32F7"/>
    <w:rsid w:val="05655186"/>
    <w:rsid w:val="056B1570"/>
    <w:rsid w:val="056F2E0E"/>
    <w:rsid w:val="05711BD5"/>
    <w:rsid w:val="058A5E9A"/>
    <w:rsid w:val="058C037C"/>
    <w:rsid w:val="058D7738"/>
    <w:rsid w:val="05904586"/>
    <w:rsid w:val="05922FA0"/>
    <w:rsid w:val="059A7239"/>
    <w:rsid w:val="05A336C1"/>
    <w:rsid w:val="05AD3936"/>
    <w:rsid w:val="05C959BA"/>
    <w:rsid w:val="05CA4A6E"/>
    <w:rsid w:val="05E008D0"/>
    <w:rsid w:val="05F570E8"/>
    <w:rsid w:val="05F751BB"/>
    <w:rsid w:val="05FA6BB2"/>
    <w:rsid w:val="06273827"/>
    <w:rsid w:val="062E2CC9"/>
    <w:rsid w:val="0633208D"/>
    <w:rsid w:val="06366AAC"/>
    <w:rsid w:val="06372A2F"/>
    <w:rsid w:val="0639166E"/>
    <w:rsid w:val="0639215D"/>
    <w:rsid w:val="063D5846"/>
    <w:rsid w:val="064203AF"/>
    <w:rsid w:val="064F10F9"/>
    <w:rsid w:val="06513C89"/>
    <w:rsid w:val="06562220"/>
    <w:rsid w:val="065C5002"/>
    <w:rsid w:val="065F4888"/>
    <w:rsid w:val="066A3E83"/>
    <w:rsid w:val="066C37F1"/>
    <w:rsid w:val="06712BB6"/>
    <w:rsid w:val="067C44A2"/>
    <w:rsid w:val="067F3525"/>
    <w:rsid w:val="068723D9"/>
    <w:rsid w:val="0695223B"/>
    <w:rsid w:val="069A65B0"/>
    <w:rsid w:val="069F7F76"/>
    <w:rsid w:val="06B8420F"/>
    <w:rsid w:val="06D17F46"/>
    <w:rsid w:val="06D373CC"/>
    <w:rsid w:val="06F04422"/>
    <w:rsid w:val="070B6D54"/>
    <w:rsid w:val="071B13C4"/>
    <w:rsid w:val="07293490"/>
    <w:rsid w:val="072B7208"/>
    <w:rsid w:val="073065CD"/>
    <w:rsid w:val="07340008"/>
    <w:rsid w:val="07350087"/>
    <w:rsid w:val="073638D8"/>
    <w:rsid w:val="0741764C"/>
    <w:rsid w:val="07467EE3"/>
    <w:rsid w:val="07477BB2"/>
    <w:rsid w:val="07481042"/>
    <w:rsid w:val="07610E7C"/>
    <w:rsid w:val="076362DB"/>
    <w:rsid w:val="076B1CFB"/>
    <w:rsid w:val="07702E6D"/>
    <w:rsid w:val="07891B11"/>
    <w:rsid w:val="078C3BD4"/>
    <w:rsid w:val="07927692"/>
    <w:rsid w:val="07997835"/>
    <w:rsid w:val="07A50D69"/>
    <w:rsid w:val="07AA747B"/>
    <w:rsid w:val="07AF5240"/>
    <w:rsid w:val="07B23DF7"/>
    <w:rsid w:val="07B9131D"/>
    <w:rsid w:val="07BB67DE"/>
    <w:rsid w:val="07C23109"/>
    <w:rsid w:val="07C46E37"/>
    <w:rsid w:val="07D94EB6"/>
    <w:rsid w:val="07E30570"/>
    <w:rsid w:val="07F62A93"/>
    <w:rsid w:val="07F7358F"/>
    <w:rsid w:val="07F95559"/>
    <w:rsid w:val="07F965C3"/>
    <w:rsid w:val="07FA36D0"/>
    <w:rsid w:val="07FA635A"/>
    <w:rsid w:val="07FE66CB"/>
    <w:rsid w:val="080132C7"/>
    <w:rsid w:val="0802002A"/>
    <w:rsid w:val="08033CE1"/>
    <w:rsid w:val="08045F0B"/>
    <w:rsid w:val="080D7FAF"/>
    <w:rsid w:val="082075C9"/>
    <w:rsid w:val="083D2B23"/>
    <w:rsid w:val="083D7B7B"/>
    <w:rsid w:val="08404052"/>
    <w:rsid w:val="086724C2"/>
    <w:rsid w:val="087D5842"/>
    <w:rsid w:val="08856721"/>
    <w:rsid w:val="088A61B1"/>
    <w:rsid w:val="088C0B36"/>
    <w:rsid w:val="089227A4"/>
    <w:rsid w:val="08935065"/>
    <w:rsid w:val="08960923"/>
    <w:rsid w:val="08A70B11"/>
    <w:rsid w:val="08AD5A13"/>
    <w:rsid w:val="08B82D1E"/>
    <w:rsid w:val="08C311EF"/>
    <w:rsid w:val="08C65EBD"/>
    <w:rsid w:val="08CA188C"/>
    <w:rsid w:val="08D631A4"/>
    <w:rsid w:val="08DB6A0C"/>
    <w:rsid w:val="08E04023"/>
    <w:rsid w:val="08FD4BD5"/>
    <w:rsid w:val="08FF3717"/>
    <w:rsid w:val="09097356"/>
    <w:rsid w:val="09471A94"/>
    <w:rsid w:val="094C17F9"/>
    <w:rsid w:val="094F6E02"/>
    <w:rsid w:val="09511DA2"/>
    <w:rsid w:val="09572AF7"/>
    <w:rsid w:val="09612884"/>
    <w:rsid w:val="096D4244"/>
    <w:rsid w:val="097323E2"/>
    <w:rsid w:val="09736C45"/>
    <w:rsid w:val="097D3FCA"/>
    <w:rsid w:val="097F6224"/>
    <w:rsid w:val="09806A03"/>
    <w:rsid w:val="098D5ABF"/>
    <w:rsid w:val="09906FB0"/>
    <w:rsid w:val="09916EF4"/>
    <w:rsid w:val="09970B85"/>
    <w:rsid w:val="099C4AB2"/>
    <w:rsid w:val="099C752A"/>
    <w:rsid w:val="09A32BCF"/>
    <w:rsid w:val="09A520CE"/>
    <w:rsid w:val="09B5725D"/>
    <w:rsid w:val="09D1176D"/>
    <w:rsid w:val="09D74F1B"/>
    <w:rsid w:val="09E0252C"/>
    <w:rsid w:val="09E162A4"/>
    <w:rsid w:val="0A214E44"/>
    <w:rsid w:val="0A267937"/>
    <w:rsid w:val="0A2751B5"/>
    <w:rsid w:val="0A2A37A7"/>
    <w:rsid w:val="0A3A7015"/>
    <w:rsid w:val="0A401702"/>
    <w:rsid w:val="0A46797C"/>
    <w:rsid w:val="0A5469CB"/>
    <w:rsid w:val="0A586566"/>
    <w:rsid w:val="0A7B4003"/>
    <w:rsid w:val="0A805ABD"/>
    <w:rsid w:val="0A8E01DA"/>
    <w:rsid w:val="0A9A3B12"/>
    <w:rsid w:val="0AAA6E28"/>
    <w:rsid w:val="0AB275E0"/>
    <w:rsid w:val="0ABA0FCF"/>
    <w:rsid w:val="0ABD0ABF"/>
    <w:rsid w:val="0ABD4D36"/>
    <w:rsid w:val="0AC41E4E"/>
    <w:rsid w:val="0AC459AA"/>
    <w:rsid w:val="0ACC0D02"/>
    <w:rsid w:val="0AFB3C30"/>
    <w:rsid w:val="0B1D330C"/>
    <w:rsid w:val="0B293A5F"/>
    <w:rsid w:val="0B2E1846"/>
    <w:rsid w:val="0B304DED"/>
    <w:rsid w:val="0B365CE9"/>
    <w:rsid w:val="0B372620"/>
    <w:rsid w:val="0B397A56"/>
    <w:rsid w:val="0B40750F"/>
    <w:rsid w:val="0B41349E"/>
    <w:rsid w:val="0B472137"/>
    <w:rsid w:val="0B5D7E1C"/>
    <w:rsid w:val="0B5E26D9"/>
    <w:rsid w:val="0B5F3925"/>
    <w:rsid w:val="0B6131F9"/>
    <w:rsid w:val="0B61769D"/>
    <w:rsid w:val="0B625263"/>
    <w:rsid w:val="0B625DB4"/>
    <w:rsid w:val="0B70168E"/>
    <w:rsid w:val="0B7A69B0"/>
    <w:rsid w:val="0B882EFC"/>
    <w:rsid w:val="0B8D2164"/>
    <w:rsid w:val="0B9A455E"/>
    <w:rsid w:val="0BA94BA0"/>
    <w:rsid w:val="0BB43C70"/>
    <w:rsid w:val="0BB66F9D"/>
    <w:rsid w:val="0BBF7B5F"/>
    <w:rsid w:val="0BCB2C22"/>
    <w:rsid w:val="0BD67225"/>
    <w:rsid w:val="0BE257DB"/>
    <w:rsid w:val="0BF422BF"/>
    <w:rsid w:val="0C1D24D6"/>
    <w:rsid w:val="0C2B2BCE"/>
    <w:rsid w:val="0C2C2094"/>
    <w:rsid w:val="0C2E1341"/>
    <w:rsid w:val="0C59351C"/>
    <w:rsid w:val="0C6805B7"/>
    <w:rsid w:val="0C6E3C86"/>
    <w:rsid w:val="0C72746D"/>
    <w:rsid w:val="0C821E27"/>
    <w:rsid w:val="0C8C0CE0"/>
    <w:rsid w:val="0C965124"/>
    <w:rsid w:val="0CA57A5D"/>
    <w:rsid w:val="0CB34D6F"/>
    <w:rsid w:val="0CC52D02"/>
    <w:rsid w:val="0CCA0D26"/>
    <w:rsid w:val="0CD30126"/>
    <w:rsid w:val="0CD81BE1"/>
    <w:rsid w:val="0CDC5C3A"/>
    <w:rsid w:val="0CF167FE"/>
    <w:rsid w:val="0CFD1647"/>
    <w:rsid w:val="0D03191D"/>
    <w:rsid w:val="0D091770"/>
    <w:rsid w:val="0D1161F1"/>
    <w:rsid w:val="0D116EA1"/>
    <w:rsid w:val="0D3760D7"/>
    <w:rsid w:val="0D396D5A"/>
    <w:rsid w:val="0D4E0A83"/>
    <w:rsid w:val="0D5079C9"/>
    <w:rsid w:val="0D5503EB"/>
    <w:rsid w:val="0D5B5255"/>
    <w:rsid w:val="0D6E60A1"/>
    <w:rsid w:val="0D735CAB"/>
    <w:rsid w:val="0D7B474B"/>
    <w:rsid w:val="0D7F3E0A"/>
    <w:rsid w:val="0D8256A8"/>
    <w:rsid w:val="0D837081"/>
    <w:rsid w:val="0D887163"/>
    <w:rsid w:val="0D906017"/>
    <w:rsid w:val="0DB64DF3"/>
    <w:rsid w:val="0DB77471"/>
    <w:rsid w:val="0DB937C0"/>
    <w:rsid w:val="0DD33E09"/>
    <w:rsid w:val="0DD57ECE"/>
    <w:rsid w:val="0DE46D10"/>
    <w:rsid w:val="0E0C3EFF"/>
    <w:rsid w:val="0E0C604D"/>
    <w:rsid w:val="0E0E7830"/>
    <w:rsid w:val="0E123936"/>
    <w:rsid w:val="0E146C48"/>
    <w:rsid w:val="0E2434D1"/>
    <w:rsid w:val="0E304E0B"/>
    <w:rsid w:val="0E3177FA"/>
    <w:rsid w:val="0E3365B6"/>
    <w:rsid w:val="0E396D0B"/>
    <w:rsid w:val="0E3A41D5"/>
    <w:rsid w:val="0E3A5F83"/>
    <w:rsid w:val="0E40412F"/>
    <w:rsid w:val="0E415563"/>
    <w:rsid w:val="0E576B35"/>
    <w:rsid w:val="0E5E25C6"/>
    <w:rsid w:val="0E6B438E"/>
    <w:rsid w:val="0E7717CB"/>
    <w:rsid w:val="0E7742F1"/>
    <w:rsid w:val="0E9C001C"/>
    <w:rsid w:val="0E9C11C2"/>
    <w:rsid w:val="0EAC15F9"/>
    <w:rsid w:val="0EAE2693"/>
    <w:rsid w:val="0EB75826"/>
    <w:rsid w:val="0EBC724B"/>
    <w:rsid w:val="0ECD557A"/>
    <w:rsid w:val="0ECF562A"/>
    <w:rsid w:val="0ED56BFB"/>
    <w:rsid w:val="0ED85753"/>
    <w:rsid w:val="0EE04EFF"/>
    <w:rsid w:val="0EE26D46"/>
    <w:rsid w:val="0EE3661B"/>
    <w:rsid w:val="0EE7610B"/>
    <w:rsid w:val="0EF3685E"/>
    <w:rsid w:val="0EF645A0"/>
    <w:rsid w:val="0EF83E74"/>
    <w:rsid w:val="0F0D5446"/>
    <w:rsid w:val="0F2731F8"/>
    <w:rsid w:val="0F2904D1"/>
    <w:rsid w:val="0F386966"/>
    <w:rsid w:val="0F40581B"/>
    <w:rsid w:val="0F4668AF"/>
    <w:rsid w:val="0F73174D"/>
    <w:rsid w:val="0F8F4AE0"/>
    <w:rsid w:val="0F9A13CF"/>
    <w:rsid w:val="0F9B41A3"/>
    <w:rsid w:val="0FC05753"/>
    <w:rsid w:val="0FC401FA"/>
    <w:rsid w:val="0FC96AE4"/>
    <w:rsid w:val="0FCD78B5"/>
    <w:rsid w:val="0FF056E3"/>
    <w:rsid w:val="0FF860F6"/>
    <w:rsid w:val="0FFF7484"/>
    <w:rsid w:val="10173DF5"/>
    <w:rsid w:val="10190546"/>
    <w:rsid w:val="101F18D4"/>
    <w:rsid w:val="10324A56"/>
    <w:rsid w:val="103F0536"/>
    <w:rsid w:val="104770C4"/>
    <w:rsid w:val="1048477E"/>
    <w:rsid w:val="104F4931"/>
    <w:rsid w:val="105135BD"/>
    <w:rsid w:val="106612B1"/>
    <w:rsid w:val="10757746"/>
    <w:rsid w:val="107C6D27"/>
    <w:rsid w:val="109710C4"/>
    <w:rsid w:val="10A55360"/>
    <w:rsid w:val="10AE1CD2"/>
    <w:rsid w:val="10AF2C58"/>
    <w:rsid w:val="10BB33AB"/>
    <w:rsid w:val="10C66DDE"/>
    <w:rsid w:val="10CE3E8A"/>
    <w:rsid w:val="10D07D40"/>
    <w:rsid w:val="10D46218"/>
    <w:rsid w:val="10DC1574"/>
    <w:rsid w:val="10E7228A"/>
    <w:rsid w:val="10F32EFC"/>
    <w:rsid w:val="10FB40F0"/>
    <w:rsid w:val="11000178"/>
    <w:rsid w:val="11014869"/>
    <w:rsid w:val="11020FDA"/>
    <w:rsid w:val="11063E57"/>
    <w:rsid w:val="11105BA7"/>
    <w:rsid w:val="111F3631"/>
    <w:rsid w:val="113A64D4"/>
    <w:rsid w:val="113B3CEE"/>
    <w:rsid w:val="11444C9A"/>
    <w:rsid w:val="11537A88"/>
    <w:rsid w:val="116457F1"/>
    <w:rsid w:val="116820A7"/>
    <w:rsid w:val="116973E7"/>
    <w:rsid w:val="117C7EE7"/>
    <w:rsid w:val="118F46F2"/>
    <w:rsid w:val="119B7561"/>
    <w:rsid w:val="11AE592F"/>
    <w:rsid w:val="11B36778"/>
    <w:rsid w:val="11C95F9C"/>
    <w:rsid w:val="11D54941"/>
    <w:rsid w:val="11DC7A7D"/>
    <w:rsid w:val="11E527FE"/>
    <w:rsid w:val="11EB4164"/>
    <w:rsid w:val="11F748B7"/>
    <w:rsid w:val="12046FD4"/>
    <w:rsid w:val="120C7C36"/>
    <w:rsid w:val="12135F22"/>
    <w:rsid w:val="121A5DD7"/>
    <w:rsid w:val="121C2B6E"/>
    <w:rsid w:val="121E62E8"/>
    <w:rsid w:val="122D10DE"/>
    <w:rsid w:val="122E30EF"/>
    <w:rsid w:val="122E5DFF"/>
    <w:rsid w:val="123258EF"/>
    <w:rsid w:val="12371157"/>
    <w:rsid w:val="12490E8B"/>
    <w:rsid w:val="124D0479"/>
    <w:rsid w:val="124F7063"/>
    <w:rsid w:val="125562F8"/>
    <w:rsid w:val="12590053"/>
    <w:rsid w:val="125A6BF4"/>
    <w:rsid w:val="1264136F"/>
    <w:rsid w:val="12683AF9"/>
    <w:rsid w:val="127A5AD5"/>
    <w:rsid w:val="12812974"/>
    <w:rsid w:val="12822212"/>
    <w:rsid w:val="12902616"/>
    <w:rsid w:val="1299596E"/>
    <w:rsid w:val="12AC28E8"/>
    <w:rsid w:val="12C56763"/>
    <w:rsid w:val="12C61555"/>
    <w:rsid w:val="12D270D2"/>
    <w:rsid w:val="12E0534B"/>
    <w:rsid w:val="12E117A0"/>
    <w:rsid w:val="12EF1A32"/>
    <w:rsid w:val="131E269C"/>
    <w:rsid w:val="13201BEB"/>
    <w:rsid w:val="134505B1"/>
    <w:rsid w:val="13484F1B"/>
    <w:rsid w:val="13517FF7"/>
    <w:rsid w:val="13600362"/>
    <w:rsid w:val="13651C1C"/>
    <w:rsid w:val="13695A71"/>
    <w:rsid w:val="136F698A"/>
    <w:rsid w:val="13712447"/>
    <w:rsid w:val="137C2B61"/>
    <w:rsid w:val="137C3BAA"/>
    <w:rsid w:val="137F3328"/>
    <w:rsid w:val="138959E3"/>
    <w:rsid w:val="139D431D"/>
    <w:rsid w:val="13AF40BC"/>
    <w:rsid w:val="13C02B73"/>
    <w:rsid w:val="13CB7120"/>
    <w:rsid w:val="13CC3B21"/>
    <w:rsid w:val="13D50C28"/>
    <w:rsid w:val="13D5487D"/>
    <w:rsid w:val="13DB7D26"/>
    <w:rsid w:val="13E807D7"/>
    <w:rsid w:val="13F05194"/>
    <w:rsid w:val="13FD667E"/>
    <w:rsid w:val="1403153B"/>
    <w:rsid w:val="14101C60"/>
    <w:rsid w:val="141A1F23"/>
    <w:rsid w:val="141A663B"/>
    <w:rsid w:val="141B23B3"/>
    <w:rsid w:val="14264FE0"/>
    <w:rsid w:val="142931BD"/>
    <w:rsid w:val="142A22C9"/>
    <w:rsid w:val="142C3C6B"/>
    <w:rsid w:val="14471D64"/>
    <w:rsid w:val="144C06BE"/>
    <w:rsid w:val="144E4536"/>
    <w:rsid w:val="14531B4D"/>
    <w:rsid w:val="145A2727"/>
    <w:rsid w:val="14613175"/>
    <w:rsid w:val="146833BF"/>
    <w:rsid w:val="14741FA9"/>
    <w:rsid w:val="14796856"/>
    <w:rsid w:val="147976DB"/>
    <w:rsid w:val="147F2942"/>
    <w:rsid w:val="148166BA"/>
    <w:rsid w:val="14847F58"/>
    <w:rsid w:val="148C0AB2"/>
    <w:rsid w:val="1498018F"/>
    <w:rsid w:val="14982FB4"/>
    <w:rsid w:val="14A203C6"/>
    <w:rsid w:val="14C33176"/>
    <w:rsid w:val="14C64A14"/>
    <w:rsid w:val="14CB3348"/>
    <w:rsid w:val="14CF1B1B"/>
    <w:rsid w:val="14D013EF"/>
    <w:rsid w:val="14E05AD6"/>
    <w:rsid w:val="14E32ED1"/>
    <w:rsid w:val="14F014EB"/>
    <w:rsid w:val="150115A9"/>
    <w:rsid w:val="150C189E"/>
    <w:rsid w:val="150C1985"/>
    <w:rsid w:val="15237771"/>
    <w:rsid w:val="152556C6"/>
    <w:rsid w:val="15325A55"/>
    <w:rsid w:val="154462C0"/>
    <w:rsid w:val="154748C7"/>
    <w:rsid w:val="154833C3"/>
    <w:rsid w:val="15485B9A"/>
    <w:rsid w:val="154C7F64"/>
    <w:rsid w:val="15597C10"/>
    <w:rsid w:val="155D0ED5"/>
    <w:rsid w:val="155E2E9F"/>
    <w:rsid w:val="1565422D"/>
    <w:rsid w:val="156A53A0"/>
    <w:rsid w:val="15842F0A"/>
    <w:rsid w:val="15891562"/>
    <w:rsid w:val="158E2A7E"/>
    <w:rsid w:val="15947A70"/>
    <w:rsid w:val="159D59AB"/>
    <w:rsid w:val="15A44D56"/>
    <w:rsid w:val="15BB2199"/>
    <w:rsid w:val="15C404EB"/>
    <w:rsid w:val="15C471A6"/>
    <w:rsid w:val="15CB6A9A"/>
    <w:rsid w:val="15D015DB"/>
    <w:rsid w:val="15D942D4"/>
    <w:rsid w:val="15F80BFE"/>
    <w:rsid w:val="15FB249C"/>
    <w:rsid w:val="1600454E"/>
    <w:rsid w:val="160E21CF"/>
    <w:rsid w:val="16293E47"/>
    <w:rsid w:val="16322361"/>
    <w:rsid w:val="164B51D1"/>
    <w:rsid w:val="165817BC"/>
    <w:rsid w:val="166323C1"/>
    <w:rsid w:val="167E0242"/>
    <w:rsid w:val="16865F0D"/>
    <w:rsid w:val="168B7CC4"/>
    <w:rsid w:val="168E2528"/>
    <w:rsid w:val="16993021"/>
    <w:rsid w:val="16A14DF1"/>
    <w:rsid w:val="16A65171"/>
    <w:rsid w:val="16AD459B"/>
    <w:rsid w:val="16B44099"/>
    <w:rsid w:val="16C22036"/>
    <w:rsid w:val="16E15B36"/>
    <w:rsid w:val="16E6314C"/>
    <w:rsid w:val="16F75359"/>
    <w:rsid w:val="16FA09A5"/>
    <w:rsid w:val="16FE2244"/>
    <w:rsid w:val="16FF7D6A"/>
    <w:rsid w:val="17045380"/>
    <w:rsid w:val="170831C7"/>
    <w:rsid w:val="170D06D9"/>
    <w:rsid w:val="170F4451"/>
    <w:rsid w:val="171001C9"/>
    <w:rsid w:val="171351A8"/>
    <w:rsid w:val="171B1048"/>
    <w:rsid w:val="17243135"/>
    <w:rsid w:val="1726179A"/>
    <w:rsid w:val="173043C7"/>
    <w:rsid w:val="17365E81"/>
    <w:rsid w:val="17395A78"/>
    <w:rsid w:val="17416ECA"/>
    <w:rsid w:val="17463BEB"/>
    <w:rsid w:val="174D4027"/>
    <w:rsid w:val="175062B0"/>
    <w:rsid w:val="175400B6"/>
    <w:rsid w:val="175D4403"/>
    <w:rsid w:val="175E0F34"/>
    <w:rsid w:val="1767428D"/>
    <w:rsid w:val="176A5B2B"/>
    <w:rsid w:val="177E7301"/>
    <w:rsid w:val="17836BED"/>
    <w:rsid w:val="178613C5"/>
    <w:rsid w:val="17874CA3"/>
    <w:rsid w:val="1798507A"/>
    <w:rsid w:val="17C450E4"/>
    <w:rsid w:val="17D86E86"/>
    <w:rsid w:val="17DB1C26"/>
    <w:rsid w:val="17EB6C6C"/>
    <w:rsid w:val="17FA6457"/>
    <w:rsid w:val="17FA6EAF"/>
    <w:rsid w:val="1804388A"/>
    <w:rsid w:val="180B1483"/>
    <w:rsid w:val="182702F2"/>
    <w:rsid w:val="18270461"/>
    <w:rsid w:val="18407281"/>
    <w:rsid w:val="18424596"/>
    <w:rsid w:val="18441ED8"/>
    <w:rsid w:val="184D216A"/>
    <w:rsid w:val="184E3056"/>
    <w:rsid w:val="18544E28"/>
    <w:rsid w:val="18616F2E"/>
    <w:rsid w:val="18650063"/>
    <w:rsid w:val="187327BD"/>
    <w:rsid w:val="187A1D9E"/>
    <w:rsid w:val="187A7D80"/>
    <w:rsid w:val="18842C1C"/>
    <w:rsid w:val="18893D8F"/>
    <w:rsid w:val="189866C8"/>
    <w:rsid w:val="189E3CDE"/>
    <w:rsid w:val="18A06597"/>
    <w:rsid w:val="18D55226"/>
    <w:rsid w:val="18E216F1"/>
    <w:rsid w:val="18E57775"/>
    <w:rsid w:val="18EC2236"/>
    <w:rsid w:val="18FE07FD"/>
    <w:rsid w:val="192554D8"/>
    <w:rsid w:val="192C6FD4"/>
    <w:rsid w:val="19371EE9"/>
    <w:rsid w:val="19377C8F"/>
    <w:rsid w:val="19406B43"/>
    <w:rsid w:val="194D28A0"/>
    <w:rsid w:val="19566367"/>
    <w:rsid w:val="195A572B"/>
    <w:rsid w:val="195F2DA3"/>
    <w:rsid w:val="196710BC"/>
    <w:rsid w:val="196C6B7D"/>
    <w:rsid w:val="197113F3"/>
    <w:rsid w:val="197E141A"/>
    <w:rsid w:val="198625E1"/>
    <w:rsid w:val="19870282"/>
    <w:rsid w:val="199944A6"/>
    <w:rsid w:val="19A277FE"/>
    <w:rsid w:val="19A54BF8"/>
    <w:rsid w:val="19B40DA5"/>
    <w:rsid w:val="19BE3C18"/>
    <w:rsid w:val="19C21CBE"/>
    <w:rsid w:val="19C37774"/>
    <w:rsid w:val="19C57049"/>
    <w:rsid w:val="19D674A8"/>
    <w:rsid w:val="19D7604D"/>
    <w:rsid w:val="19E12006"/>
    <w:rsid w:val="19E97359"/>
    <w:rsid w:val="19FA7513"/>
    <w:rsid w:val="19FC1FE4"/>
    <w:rsid w:val="1A023DF9"/>
    <w:rsid w:val="1A116732"/>
    <w:rsid w:val="1A1B4EBB"/>
    <w:rsid w:val="1A2024D1"/>
    <w:rsid w:val="1A34605F"/>
    <w:rsid w:val="1A367BB6"/>
    <w:rsid w:val="1A367F46"/>
    <w:rsid w:val="1A3D12D5"/>
    <w:rsid w:val="1A461FED"/>
    <w:rsid w:val="1A6056B5"/>
    <w:rsid w:val="1A642D06"/>
    <w:rsid w:val="1A6E5932"/>
    <w:rsid w:val="1A750C3B"/>
    <w:rsid w:val="1A770CBB"/>
    <w:rsid w:val="1A7937EA"/>
    <w:rsid w:val="1A8011C2"/>
    <w:rsid w:val="1A82318C"/>
    <w:rsid w:val="1A870A49"/>
    <w:rsid w:val="1A8D3C8F"/>
    <w:rsid w:val="1A947C3A"/>
    <w:rsid w:val="1A9A0E83"/>
    <w:rsid w:val="1A9D799F"/>
    <w:rsid w:val="1AA2382E"/>
    <w:rsid w:val="1AA401A9"/>
    <w:rsid w:val="1AAA3406"/>
    <w:rsid w:val="1AC45552"/>
    <w:rsid w:val="1AC9049E"/>
    <w:rsid w:val="1AD05CA5"/>
    <w:rsid w:val="1ADC29BA"/>
    <w:rsid w:val="1B0C5089"/>
    <w:rsid w:val="1B0F0EC3"/>
    <w:rsid w:val="1B326960"/>
    <w:rsid w:val="1B486183"/>
    <w:rsid w:val="1B4D379A"/>
    <w:rsid w:val="1B4D5548"/>
    <w:rsid w:val="1B522B5E"/>
    <w:rsid w:val="1B526D41"/>
    <w:rsid w:val="1B534D32"/>
    <w:rsid w:val="1B5465E6"/>
    <w:rsid w:val="1B5866E8"/>
    <w:rsid w:val="1B7C5E2D"/>
    <w:rsid w:val="1B7C7BDB"/>
    <w:rsid w:val="1B895B17"/>
    <w:rsid w:val="1B8B42C2"/>
    <w:rsid w:val="1B9A62B3"/>
    <w:rsid w:val="1BA3785E"/>
    <w:rsid w:val="1BAB04C0"/>
    <w:rsid w:val="1BC73948"/>
    <w:rsid w:val="1BD712B5"/>
    <w:rsid w:val="1BE0244F"/>
    <w:rsid w:val="1BEF65FF"/>
    <w:rsid w:val="1BFC59B8"/>
    <w:rsid w:val="1C115218"/>
    <w:rsid w:val="1C19367C"/>
    <w:rsid w:val="1C291A51"/>
    <w:rsid w:val="1C3762F9"/>
    <w:rsid w:val="1C3C2C7D"/>
    <w:rsid w:val="1C4F3541"/>
    <w:rsid w:val="1C5172BA"/>
    <w:rsid w:val="1C5446B4"/>
    <w:rsid w:val="1C5A616E"/>
    <w:rsid w:val="1C74693C"/>
    <w:rsid w:val="1C760ACE"/>
    <w:rsid w:val="1C84143D"/>
    <w:rsid w:val="1C8834C4"/>
    <w:rsid w:val="1C8B0B02"/>
    <w:rsid w:val="1C9378D2"/>
    <w:rsid w:val="1C980A44"/>
    <w:rsid w:val="1C9C2643"/>
    <w:rsid w:val="1CA42DE5"/>
    <w:rsid w:val="1CB25FAA"/>
    <w:rsid w:val="1CBA1224"/>
    <w:rsid w:val="1CBC457F"/>
    <w:rsid w:val="1CBF06C7"/>
    <w:rsid w:val="1CC044ED"/>
    <w:rsid w:val="1CC10C37"/>
    <w:rsid w:val="1CC17F9B"/>
    <w:rsid w:val="1CC96E50"/>
    <w:rsid w:val="1CCC28FF"/>
    <w:rsid w:val="1CD3634C"/>
    <w:rsid w:val="1CDF0421"/>
    <w:rsid w:val="1CE05E31"/>
    <w:rsid w:val="1CE343B6"/>
    <w:rsid w:val="1CE6234F"/>
    <w:rsid w:val="1CFD2DEB"/>
    <w:rsid w:val="1D102896"/>
    <w:rsid w:val="1D1C3424"/>
    <w:rsid w:val="1D230C56"/>
    <w:rsid w:val="1D2639D0"/>
    <w:rsid w:val="1D33076D"/>
    <w:rsid w:val="1D492BCD"/>
    <w:rsid w:val="1D532BBD"/>
    <w:rsid w:val="1D541122"/>
    <w:rsid w:val="1D6D74DB"/>
    <w:rsid w:val="1D715D71"/>
    <w:rsid w:val="1D7414B2"/>
    <w:rsid w:val="1D77052F"/>
    <w:rsid w:val="1D7768AC"/>
    <w:rsid w:val="1D7D4756"/>
    <w:rsid w:val="1D8010B3"/>
    <w:rsid w:val="1D807EFF"/>
    <w:rsid w:val="1D882867"/>
    <w:rsid w:val="1D8C2AA0"/>
    <w:rsid w:val="1D9E208B"/>
    <w:rsid w:val="1DA8115B"/>
    <w:rsid w:val="1DAA11A8"/>
    <w:rsid w:val="1DAE6CD3"/>
    <w:rsid w:val="1DCD2970"/>
    <w:rsid w:val="1DE0117D"/>
    <w:rsid w:val="1DE2079D"/>
    <w:rsid w:val="1DF05C51"/>
    <w:rsid w:val="1E022958"/>
    <w:rsid w:val="1E0D33FD"/>
    <w:rsid w:val="1E0F17AF"/>
    <w:rsid w:val="1E22708F"/>
    <w:rsid w:val="1E34479D"/>
    <w:rsid w:val="1E432C51"/>
    <w:rsid w:val="1E4C7947"/>
    <w:rsid w:val="1E560B48"/>
    <w:rsid w:val="1E62755C"/>
    <w:rsid w:val="1E65046E"/>
    <w:rsid w:val="1E676D64"/>
    <w:rsid w:val="1E6C4E7F"/>
    <w:rsid w:val="1E6D49FA"/>
    <w:rsid w:val="1E7A67D9"/>
    <w:rsid w:val="1E804B34"/>
    <w:rsid w:val="1E845724"/>
    <w:rsid w:val="1E881296"/>
    <w:rsid w:val="1E8E0953"/>
    <w:rsid w:val="1E90231B"/>
    <w:rsid w:val="1E975BE0"/>
    <w:rsid w:val="1E9E60CB"/>
    <w:rsid w:val="1EAC1314"/>
    <w:rsid w:val="1EAC6A29"/>
    <w:rsid w:val="1EB03145"/>
    <w:rsid w:val="1EB07441"/>
    <w:rsid w:val="1EB61656"/>
    <w:rsid w:val="1EBB268A"/>
    <w:rsid w:val="1ED5522E"/>
    <w:rsid w:val="1EE87AAC"/>
    <w:rsid w:val="1EF5217E"/>
    <w:rsid w:val="1EFA0C20"/>
    <w:rsid w:val="1F100D66"/>
    <w:rsid w:val="1F136AA8"/>
    <w:rsid w:val="1F1C595D"/>
    <w:rsid w:val="1F1D7832"/>
    <w:rsid w:val="1F1F544D"/>
    <w:rsid w:val="1F303993"/>
    <w:rsid w:val="1F43350B"/>
    <w:rsid w:val="1F486752"/>
    <w:rsid w:val="1F525F95"/>
    <w:rsid w:val="1F647304"/>
    <w:rsid w:val="1F686DF4"/>
    <w:rsid w:val="1F6F7384"/>
    <w:rsid w:val="1F7271A3"/>
    <w:rsid w:val="1F811538"/>
    <w:rsid w:val="1F932403"/>
    <w:rsid w:val="1F9630B1"/>
    <w:rsid w:val="1F996FAD"/>
    <w:rsid w:val="1FB16B20"/>
    <w:rsid w:val="1FBA0B75"/>
    <w:rsid w:val="1FC56037"/>
    <w:rsid w:val="1FCF50A5"/>
    <w:rsid w:val="1FD06747"/>
    <w:rsid w:val="1FDA42CF"/>
    <w:rsid w:val="1FE31481"/>
    <w:rsid w:val="1FF16DE9"/>
    <w:rsid w:val="200A455C"/>
    <w:rsid w:val="20256A93"/>
    <w:rsid w:val="20287200"/>
    <w:rsid w:val="202D1DEC"/>
    <w:rsid w:val="2039216E"/>
    <w:rsid w:val="2043516B"/>
    <w:rsid w:val="20457135"/>
    <w:rsid w:val="204851B5"/>
    <w:rsid w:val="205745E5"/>
    <w:rsid w:val="205A309E"/>
    <w:rsid w:val="20621A95"/>
    <w:rsid w:val="207D242B"/>
    <w:rsid w:val="209F58B1"/>
    <w:rsid w:val="20B82799"/>
    <w:rsid w:val="20CA13E8"/>
    <w:rsid w:val="20D64925"/>
    <w:rsid w:val="20D65FDF"/>
    <w:rsid w:val="20DB53A4"/>
    <w:rsid w:val="20E83DA2"/>
    <w:rsid w:val="20EA0A64"/>
    <w:rsid w:val="20F93026"/>
    <w:rsid w:val="20FD555F"/>
    <w:rsid w:val="21020B82"/>
    <w:rsid w:val="210251FA"/>
    <w:rsid w:val="211663DC"/>
    <w:rsid w:val="211803A6"/>
    <w:rsid w:val="21196007"/>
    <w:rsid w:val="21197683"/>
    <w:rsid w:val="211D3C0E"/>
    <w:rsid w:val="21310F34"/>
    <w:rsid w:val="21424A7E"/>
    <w:rsid w:val="2149055F"/>
    <w:rsid w:val="215E5C93"/>
    <w:rsid w:val="2166129B"/>
    <w:rsid w:val="21674E89"/>
    <w:rsid w:val="21767760"/>
    <w:rsid w:val="2178718B"/>
    <w:rsid w:val="217952E8"/>
    <w:rsid w:val="218053F0"/>
    <w:rsid w:val="218B6DCA"/>
    <w:rsid w:val="219C3094"/>
    <w:rsid w:val="21A2146E"/>
    <w:rsid w:val="21B449F0"/>
    <w:rsid w:val="21B5634B"/>
    <w:rsid w:val="21C02800"/>
    <w:rsid w:val="21C46C12"/>
    <w:rsid w:val="21CB18BC"/>
    <w:rsid w:val="21CB5418"/>
    <w:rsid w:val="21E8243E"/>
    <w:rsid w:val="21ED35E0"/>
    <w:rsid w:val="21EF1CF4"/>
    <w:rsid w:val="21F20BF7"/>
    <w:rsid w:val="21FA1EC0"/>
    <w:rsid w:val="22133E2E"/>
    <w:rsid w:val="221567D2"/>
    <w:rsid w:val="22162B37"/>
    <w:rsid w:val="221943D6"/>
    <w:rsid w:val="221D7FDC"/>
    <w:rsid w:val="221E19EC"/>
    <w:rsid w:val="22370D00"/>
    <w:rsid w:val="22590C76"/>
    <w:rsid w:val="225B679C"/>
    <w:rsid w:val="225D758A"/>
    <w:rsid w:val="225E003A"/>
    <w:rsid w:val="226848D9"/>
    <w:rsid w:val="22743FF0"/>
    <w:rsid w:val="22755811"/>
    <w:rsid w:val="22765751"/>
    <w:rsid w:val="22904417"/>
    <w:rsid w:val="22916662"/>
    <w:rsid w:val="22934AA9"/>
    <w:rsid w:val="22A04AF7"/>
    <w:rsid w:val="22A939AB"/>
    <w:rsid w:val="22AB536C"/>
    <w:rsid w:val="22AD4B1E"/>
    <w:rsid w:val="22B13EF7"/>
    <w:rsid w:val="22B37375"/>
    <w:rsid w:val="22C26E49"/>
    <w:rsid w:val="22C467A9"/>
    <w:rsid w:val="22CD6F6E"/>
    <w:rsid w:val="22CF3B11"/>
    <w:rsid w:val="22DD3655"/>
    <w:rsid w:val="22DD5403"/>
    <w:rsid w:val="22F032B3"/>
    <w:rsid w:val="230230BC"/>
    <w:rsid w:val="23045086"/>
    <w:rsid w:val="232D0EB7"/>
    <w:rsid w:val="232E5C5F"/>
    <w:rsid w:val="233D4E3A"/>
    <w:rsid w:val="23447230"/>
    <w:rsid w:val="23455B47"/>
    <w:rsid w:val="234A05BF"/>
    <w:rsid w:val="235A2B7D"/>
    <w:rsid w:val="23607DE2"/>
    <w:rsid w:val="236478D2"/>
    <w:rsid w:val="236543EB"/>
    <w:rsid w:val="236A5949"/>
    <w:rsid w:val="23757D31"/>
    <w:rsid w:val="23825FAA"/>
    <w:rsid w:val="23832EAB"/>
    <w:rsid w:val="238D507B"/>
    <w:rsid w:val="239A57E2"/>
    <w:rsid w:val="23A128D5"/>
    <w:rsid w:val="23AC3027"/>
    <w:rsid w:val="23B87C1E"/>
    <w:rsid w:val="23CC34AF"/>
    <w:rsid w:val="23D13B4D"/>
    <w:rsid w:val="23E26A49"/>
    <w:rsid w:val="23FE3445"/>
    <w:rsid w:val="2400772C"/>
    <w:rsid w:val="240F1850"/>
    <w:rsid w:val="241906BD"/>
    <w:rsid w:val="24292B31"/>
    <w:rsid w:val="24294678"/>
    <w:rsid w:val="24324B16"/>
    <w:rsid w:val="24337EAF"/>
    <w:rsid w:val="2435722E"/>
    <w:rsid w:val="24390D5F"/>
    <w:rsid w:val="243B18A8"/>
    <w:rsid w:val="24417C14"/>
    <w:rsid w:val="244871F4"/>
    <w:rsid w:val="244A4D1A"/>
    <w:rsid w:val="24542695"/>
    <w:rsid w:val="245C4A4D"/>
    <w:rsid w:val="2469030D"/>
    <w:rsid w:val="247B74F1"/>
    <w:rsid w:val="24857B00"/>
    <w:rsid w:val="248C5333"/>
    <w:rsid w:val="249749F9"/>
    <w:rsid w:val="249944D1"/>
    <w:rsid w:val="249D2C8A"/>
    <w:rsid w:val="24C04FDC"/>
    <w:rsid w:val="24D559AC"/>
    <w:rsid w:val="24E16D01"/>
    <w:rsid w:val="24E66EFD"/>
    <w:rsid w:val="24EA02AB"/>
    <w:rsid w:val="24F435E3"/>
    <w:rsid w:val="24F7674C"/>
    <w:rsid w:val="25041897"/>
    <w:rsid w:val="25056E93"/>
    <w:rsid w:val="250E05A3"/>
    <w:rsid w:val="2513335E"/>
    <w:rsid w:val="2519232A"/>
    <w:rsid w:val="251946ED"/>
    <w:rsid w:val="254774AC"/>
    <w:rsid w:val="25480C8E"/>
    <w:rsid w:val="255816B9"/>
    <w:rsid w:val="25583467"/>
    <w:rsid w:val="255A71DF"/>
    <w:rsid w:val="25640408"/>
    <w:rsid w:val="25695674"/>
    <w:rsid w:val="256F1FC2"/>
    <w:rsid w:val="25772AC3"/>
    <w:rsid w:val="2578592F"/>
    <w:rsid w:val="25896937"/>
    <w:rsid w:val="258C7DE9"/>
    <w:rsid w:val="258E4A63"/>
    <w:rsid w:val="25982BAC"/>
    <w:rsid w:val="25A7113C"/>
    <w:rsid w:val="25A90276"/>
    <w:rsid w:val="25AD12DE"/>
    <w:rsid w:val="25BC4995"/>
    <w:rsid w:val="25C40AFC"/>
    <w:rsid w:val="25D32AED"/>
    <w:rsid w:val="25EC1D57"/>
    <w:rsid w:val="25F37ECB"/>
    <w:rsid w:val="25F767DC"/>
    <w:rsid w:val="26192BF6"/>
    <w:rsid w:val="261C357F"/>
    <w:rsid w:val="26215F4F"/>
    <w:rsid w:val="26242B5E"/>
    <w:rsid w:val="262F0E4E"/>
    <w:rsid w:val="263E265D"/>
    <w:rsid w:val="264753F0"/>
    <w:rsid w:val="264D4D16"/>
    <w:rsid w:val="264E5245"/>
    <w:rsid w:val="265754CC"/>
    <w:rsid w:val="265B398B"/>
    <w:rsid w:val="265B67A2"/>
    <w:rsid w:val="265C0D35"/>
    <w:rsid w:val="26603EDC"/>
    <w:rsid w:val="26672A8A"/>
    <w:rsid w:val="266C3D2B"/>
    <w:rsid w:val="26712A32"/>
    <w:rsid w:val="267E7603"/>
    <w:rsid w:val="26864004"/>
    <w:rsid w:val="268B16FE"/>
    <w:rsid w:val="269C46A8"/>
    <w:rsid w:val="269C55D5"/>
    <w:rsid w:val="26A84969"/>
    <w:rsid w:val="26B66697"/>
    <w:rsid w:val="26BB11CB"/>
    <w:rsid w:val="26BE554B"/>
    <w:rsid w:val="26BF6963"/>
    <w:rsid w:val="26C07516"/>
    <w:rsid w:val="26C24328"/>
    <w:rsid w:val="26D353B8"/>
    <w:rsid w:val="26D62895"/>
    <w:rsid w:val="26DE799C"/>
    <w:rsid w:val="26E06647"/>
    <w:rsid w:val="27023DDC"/>
    <w:rsid w:val="27074267"/>
    <w:rsid w:val="270832ED"/>
    <w:rsid w:val="27124C60"/>
    <w:rsid w:val="27171025"/>
    <w:rsid w:val="271B2DD5"/>
    <w:rsid w:val="273677D8"/>
    <w:rsid w:val="273A72C8"/>
    <w:rsid w:val="273B3040"/>
    <w:rsid w:val="274611DC"/>
    <w:rsid w:val="274C6FFB"/>
    <w:rsid w:val="275639D6"/>
    <w:rsid w:val="27644BB7"/>
    <w:rsid w:val="276647BB"/>
    <w:rsid w:val="276F5E3C"/>
    <w:rsid w:val="27750300"/>
    <w:rsid w:val="277D0F63"/>
    <w:rsid w:val="277E0005"/>
    <w:rsid w:val="27883274"/>
    <w:rsid w:val="278F7CA3"/>
    <w:rsid w:val="27AF0763"/>
    <w:rsid w:val="27B837A7"/>
    <w:rsid w:val="27B84691"/>
    <w:rsid w:val="27C955E0"/>
    <w:rsid w:val="27D859F7"/>
    <w:rsid w:val="27DB65ED"/>
    <w:rsid w:val="27F71680"/>
    <w:rsid w:val="27FF5E1C"/>
    <w:rsid w:val="28025865"/>
    <w:rsid w:val="280A2BBF"/>
    <w:rsid w:val="280C1901"/>
    <w:rsid w:val="280D1FFC"/>
    <w:rsid w:val="2810627B"/>
    <w:rsid w:val="282B6C11"/>
    <w:rsid w:val="282D6EFC"/>
    <w:rsid w:val="28322FF9"/>
    <w:rsid w:val="283C035D"/>
    <w:rsid w:val="28591277"/>
    <w:rsid w:val="2861594A"/>
    <w:rsid w:val="287E4F92"/>
    <w:rsid w:val="288E2CD1"/>
    <w:rsid w:val="28956780"/>
    <w:rsid w:val="289724F8"/>
    <w:rsid w:val="28A40771"/>
    <w:rsid w:val="28A43E8F"/>
    <w:rsid w:val="28A73CC4"/>
    <w:rsid w:val="28B05F1E"/>
    <w:rsid w:val="28B12B71"/>
    <w:rsid w:val="28B215E4"/>
    <w:rsid w:val="28C36E49"/>
    <w:rsid w:val="28CC65CD"/>
    <w:rsid w:val="28DF273D"/>
    <w:rsid w:val="28E82CCA"/>
    <w:rsid w:val="28EF40E2"/>
    <w:rsid w:val="28F939AA"/>
    <w:rsid w:val="2900009D"/>
    <w:rsid w:val="2903193C"/>
    <w:rsid w:val="2904288F"/>
    <w:rsid w:val="29086F52"/>
    <w:rsid w:val="2914220C"/>
    <w:rsid w:val="291E49C7"/>
    <w:rsid w:val="2927387C"/>
    <w:rsid w:val="292875F4"/>
    <w:rsid w:val="293607E6"/>
    <w:rsid w:val="293B76A7"/>
    <w:rsid w:val="295201CD"/>
    <w:rsid w:val="2967305A"/>
    <w:rsid w:val="297665B1"/>
    <w:rsid w:val="29820AB2"/>
    <w:rsid w:val="29895689"/>
    <w:rsid w:val="29984D05"/>
    <w:rsid w:val="29AA4957"/>
    <w:rsid w:val="29AE7AF9"/>
    <w:rsid w:val="29B62F69"/>
    <w:rsid w:val="29C4731D"/>
    <w:rsid w:val="29C56BF1"/>
    <w:rsid w:val="29C65C56"/>
    <w:rsid w:val="29C72391"/>
    <w:rsid w:val="29D11A3A"/>
    <w:rsid w:val="29D56979"/>
    <w:rsid w:val="29D914B6"/>
    <w:rsid w:val="29DF5F05"/>
    <w:rsid w:val="29FA4AED"/>
    <w:rsid w:val="29FF0355"/>
    <w:rsid w:val="2A021BF3"/>
    <w:rsid w:val="2A047719"/>
    <w:rsid w:val="2A0E4A0F"/>
    <w:rsid w:val="2A1831C5"/>
    <w:rsid w:val="2A1A495F"/>
    <w:rsid w:val="2A1F09F7"/>
    <w:rsid w:val="2A3646FC"/>
    <w:rsid w:val="2A4346E5"/>
    <w:rsid w:val="2A47477C"/>
    <w:rsid w:val="2A574EB4"/>
    <w:rsid w:val="2A587A65"/>
    <w:rsid w:val="2A691A11"/>
    <w:rsid w:val="2A723401"/>
    <w:rsid w:val="2A770822"/>
    <w:rsid w:val="2A7A2F73"/>
    <w:rsid w:val="2A9767DF"/>
    <w:rsid w:val="2A9A653A"/>
    <w:rsid w:val="2A9B533D"/>
    <w:rsid w:val="2AA326F6"/>
    <w:rsid w:val="2ABA427C"/>
    <w:rsid w:val="2ABF7AE4"/>
    <w:rsid w:val="2AC60E73"/>
    <w:rsid w:val="2AD76BDC"/>
    <w:rsid w:val="2AD8711B"/>
    <w:rsid w:val="2ADB2A24"/>
    <w:rsid w:val="2AEB2BBC"/>
    <w:rsid w:val="2AF62873"/>
    <w:rsid w:val="2AF707CE"/>
    <w:rsid w:val="2B084FE7"/>
    <w:rsid w:val="2B1242AB"/>
    <w:rsid w:val="2B130D88"/>
    <w:rsid w:val="2B3764EA"/>
    <w:rsid w:val="2B4E53CE"/>
    <w:rsid w:val="2B4F4C94"/>
    <w:rsid w:val="2B4F70BA"/>
    <w:rsid w:val="2B51698E"/>
    <w:rsid w:val="2B56367D"/>
    <w:rsid w:val="2B6F5B98"/>
    <w:rsid w:val="2B756A06"/>
    <w:rsid w:val="2B844A07"/>
    <w:rsid w:val="2B8943E8"/>
    <w:rsid w:val="2B8B76FF"/>
    <w:rsid w:val="2B8D373E"/>
    <w:rsid w:val="2B9368FD"/>
    <w:rsid w:val="2B9A3695"/>
    <w:rsid w:val="2BA26B22"/>
    <w:rsid w:val="2BB138D1"/>
    <w:rsid w:val="2BC058C2"/>
    <w:rsid w:val="2BF05416"/>
    <w:rsid w:val="2C19333E"/>
    <w:rsid w:val="2C1A6A8B"/>
    <w:rsid w:val="2C1E14E0"/>
    <w:rsid w:val="2C267E1B"/>
    <w:rsid w:val="2C3A5674"/>
    <w:rsid w:val="2C3B13EC"/>
    <w:rsid w:val="2C3D5E74"/>
    <w:rsid w:val="2C6336CD"/>
    <w:rsid w:val="2C6D3C9C"/>
    <w:rsid w:val="2C75073B"/>
    <w:rsid w:val="2C7A3CC3"/>
    <w:rsid w:val="2C8132A3"/>
    <w:rsid w:val="2C954FA0"/>
    <w:rsid w:val="2CBD5E32"/>
    <w:rsid w:val="2CC6515A"/>
    <w:rsid w:val="2CC87CF0"/>
    <w:rsid w:val="2CE455E0"/>
    <w:rsid w:val="2CEE645F"/>
    <w:rsid w:val="2CF47F19"/>
    <w:rsid w:val="2D031BEA"/>
    <w:rsid w:val="2D053ED4"/>
    <w:rsid w:val="2D095047"/>
    <w:rsid w:val="2D1A1693"/>
    <w:rsid w:val="2D1C4D7A"/>
    <w:rsid w:val="2D2C3CCF"/>
    <w:rsid w:val="2D2F1C97"/>
    <w:rsid w:val="2D2F71A3"/>
    <w:rsid w:val="2D3163B0"/>
    <w:rsid w:val="2D3B5B48"/>
    <w:rsid w:val="2D3F6D61"/>
    <w:rsid w:val="2D562C71"/>
    <w:rsid w:val="2D5B26D4"/>
    <w:rsid w:val="2D617E39"/>
    <w:rsid w:val="2D6B3595"/>
    <w:rsid w:val="2D6C37CD"/>
    <w:rsid w:val="2D7468E7"/>
    <w:rsid w:val="2D87279C"/>
    <w:rsid w:val="2DBC4FA1"/>
    <w:rsid w:val="2DD6698D"/>
    <w:rsid w:val="2DEE2BBA"/>
    <w:rsid w:val="2DFA155F"/>
    <w:rsid w:val="2E11548D"/>
    <w:rsid w:val="2E211C5E"/>
    <w:rsid w:val="2E3600BD"/>
    <w:rsid w:val="2E3D31FA"/>
    <w:rsid w:val="2E516CA5"/>
    <w:rsid w:val="2E555FE9"/>
    <w:rsid w:val="2E586286"/>
    <w:rsid w:val="2E6120D2"/>
    <w:rsid w:val="2E6609A2"/>
    <w:rsid w:val="2E880B65"/>
    <w:rsid w:val="2E8909DB"/>
    <w:rsid w:val="2E894691"/>
    <w:rsid w:val="2E8A2558"/>
    <w:rsid w:val="2EA339A5"/>
    <w:rsid w:val="2EA75890"/>
    <w:rsid w:val="2EBA2E26"/>
    <w:rsid w:val="2EC123D2"/>
    <w:rsid w:val="2EC456C9"/>
    <w:rsid w:val="2ECD2059"/>
    <w:rsid w:val="2ECF6A3D"/>
    <w:rsid w:val="2ED7364E"/>
    <w:rsid w:val="2EDA313F"/>
    <w:rsid w:val="2EDD1BA5"/>
    <w:rsid w:val="2EED10C4"/>
    <w:rsid w:val="2F034443"/>
    <w:rsid w:val="2F0D0E1E"/>
    <w:rsid w:val="2F112D82"/>
    <w:rsid w:val="2F236894"/>
    <w:rsid w:val="2F2464C0"/>
    <w:rsid w:val="2F2E2566"/>
    <w:rsid w:val="2F3F11F4"/>
    <w:rsid w:val="2F4A5B47"/>
    <w:rsid w:val="2F631386"/>
    <w:rsid w:val="2F7A2FCE"/>
    <w:rsid w:val="2F7D2448"/>
    <w:rsid w:val="2F820C59"/>
    <w:rsid w:val="2FA14FE3"/>
    <w:rsid w:val="2FA67B69"/>
    <w:rsid w:val="2FB850A1"/>
    <w:rsid w:val="2FBD58EB"/>
    <w:rsid w:val="2FC20451"/>
    <w:rsid w:val="2FC75471"/>
    <w:rsid w:val="2FCB397E"/>
    <w:rsid w:val="2FD00EE4"/>
    <w:rsid w:val="2FD858D0"/>
    <w:rsid w:val="2FDB0F1C"/>
    <w:rsid w:val="2FDE323F"/>
    <w:rsid w:val="2FDF2C1A"/>
    <w:rsid w:val="2FE24A91"/>
    <w:rsid w:val="2FE67648"/>
    <w:rsid w:val="2FFE4C0B"/>
    <w:rsid w:val="30087837"/>
    <w:rsid w:val="3014442E"/>
    <w:rsid w:val="301F409E"/>
    <w:rsid w:val="302428C3"/>
    <w:rsid w:val="302B3A8F"/>
    <w:rsid w:val="302E54F0"/>
    <w:rsid w:val="30420F9B"/>
    <w:rsid w:val="3049057C"/>
    <w:rsid w:val="30747D0D"/>
    <w:rsid w:val="30933C4C"/>
    <w:rsid w:val="30946CE0"/>
    <w:rsid w:val="309C01A1"/>
    <w:rsid w:val="30B874AF"/>
    <w:rsid w:val="30BA62C1"/>
    <w:rsid w:val="30BD0622"/>
    <w:rsid w:val="30C920CD"/>
    <w:rsid w:val="30DA7426"/>
    <w:rsid w:val="30DD2A72"/>
    <w:rsid w:val="30DF03BE"/>
    <w:rsid w:val="30DF568A"/>
    <w:rsid w:val="30F12178"/>
    <w:rsid w:val="30F70468"/>
    <w:rsid w:val="30F71D86"/>
    <w:rsid w:val="310358C9"/>
    <w:rsid w:val="310A77EA"/>
    <w:rsid w:val="312B17B3"/>
    <w:rsid w:val="312B34FD"/>
    <w:rsid w:val="312D39F9"/>
    <w:rsid w:val="312F5FAA"/>
    <w:rsid w:val="313B2955"/>
    <w:rsid w:val="31454BC4"/>
    <w:rsid w:val="31570A76"/>
    <w:rsid w:val="3166515D"/>
    <w:rsid w:val="31745184"/>
    <w:rsid w:val="317653A0"/>
    <w:rsid w:val="317E6003"/>
    <w:rsid w:val="3192589C"/>
    <w:rsid w:val="319E0453"/>
    <w:rsid w:val="31A6555A"/>
    <w:rsid w:val="31AA0D22"/>
    <w:rsid w:val="31B732C3"/>
    <w:rsid w:val="31BE5430"/>
    <w:rsid w:val="31C54CC8"/>
    <w:rsid w:val="31D51F65"/>
    <w:rsid w:val="31DA3488"/>
    <w:rsid w:val="31FE0EF2"/>
    <w:rsid w:val="32075FF9"/>
    <w:rsid w:val="321D7903"/>
    <w:rsid w:val="32257891"/>
    <w:rsid w:val="32285F6F"/>
    <w:rsid w:val="32363E81"/>
    <w:rsid w:val="32454484"/>
    <w:rsid w:val="324626AA"/>
    <w:rsid w:val="3251196A"/>
    <w:rsid w:val="3264169D"/>
    <w:rsid w:val="326E7E26"/>
    <w:rsid w:val="327F64D7"/>
    <w:rsid w:val="32847649"/>
    <w:rsid w:val="328B4E7C"/>
    <w:rsid w:val="328D1AD5"/>
    <w:rsid w:val="329A1673"/>
    <w:rsid w:val="32A464E0"/>
    <w:rsid w:val="32AB107A"/>
    <w:rsid w:val="32AB5B24"/>
    <w:rsid w:val="32BA4920"/>
    <w:rsid w:val="32F80037"/>
    <w:rsid w:val="330F6DBD"/>
    <w:rsid w:val="331C0C27"/>
    <w:rsid w:val="33266952"/>
    <w:rsid w:val="332B20EE"/>
    <w:rsid w:val="333472C1"/>
    <w:rsid w:val="3335354B"/>
    <w:rsid w:val="333604F0"/>
    <w:rsid w:val="333746BC"/>
    <w:rsid w:val="33450451"/>
    <w:rsid w:val="3349717B"/>
    <w:rsid w:val="33576B0C"/>
    <w:rsid w:val="336361D8"/>
    <w:rsid w:val="33762312"/>
    <w:rsid w:val="33767C04"/>
    <w:rsid w:val="3380291F"/>
    <w:rsid w:val="338E32D5"/>
    <w:rsid w:val="33953AD8"/>
    <w:rsid w:val="33971CCB"/>
    <w:rsid w:val="339C3413"/>
    <w:rsid w:val="33A27A2F"/>
    <w:rsid w:val="33A53D1B"/>
    <w:rsid w:val="33B4035B"/>
    <w:rsid w:val="33C31F0B"/>
    <w:rsid w:val="33D04B10"/>
    <w:rsid w:val="33D463AE"/>
    <w:rsid w:val="33D8069D"/>
    <w:rsid w:val="33E224E8"/>
    <w:rsid w:val="33E462EB"/>
    <w:rsid w:val="341A29D4"/>
    <w:rsid w:val="3424256B"/>
    <w:rsid w:val="34284CF3"/>
    <w:rsid w:val="342A7047"/>
    <w:rsid w:val="342D5ABF"/>
    <w:rsid w:val="34425A70"/>
    <w:rsid w:val="34452887"/>
    <w:rsid w:val="344828F8"/>
    <w:rsid w:val="344C23E9"/>
    <w:rsid w:val="344C7CA7"/>
    <w:rsid w:val="34526F0B"/>
    <w:rsid w:val="345B262C"/>
    <w:rsid w:val="346C65E7"/>
    <w:rsid w:val="346E55E0"/>
    <w:rsid w:val="347B398E"/>
    <w:rsid w:val="347B5013"/>
    <w:rsid w:val="34942C32"/>
    <w:rsid w:val="34A07070"/>
    <w:rsid w:val="34A43FD3"/>
    <w:rsid w:val="34A63039"/>
    <w:rsid w:val="34BC6B00"/>
    <w:rsid w:val="34D0301A"/>
    <w:rsid w:val="34E70363"/>
    <w:rsid w:val="34E72E82"/>
    <w:rsid w:val="34E73EBF"/>
    <w:rsid w:val="34FA3BF3"/>
    <w:rsid w:val="34FA62E8"/>
    <w:rsid w:val="34FC6617"/>
    <w:rsid w:val="350335A7"/>
    <w:rsid w:val="35156C7E"/>
    <w:rsid w:val="351C18C5"/>
    <w:rsid w:val="353D61D5"/>
    <w:rsid w:val="353F0863"/>
    <w:rsid w:val="35613C72"/>
    <w:rsid w:val="35635719"/>
    <w:rsid w:val="35725E7F"/>
    <w:rsid w:val="3586192A"/>
    <w:rsid w:val="35897434"/>
    <w:rsid w:val="359C73A0"/>
    <w:rsid w:val="359E4AA7"/>
    <w:rsid w:val="35AC34E1"/>
    <w:rsid w:val="35B96E58"/>
    <w:rsid w:val="35C0308E"/>
    <w:rsid w:val="35CF5933"/>
    <w:rsid w:val="35D536D6"/>
    <w:rsid w:val="35D73F34"/>
    <w:rsid w:val="35D97CAC"/>
    <w:rsid w:val="35DB784A"/>
    <w:rsid w:val="35E548A3"/>
    <w:rsid w:val="35E84393"/>
    <w:rsid w:val="35EF5721"/>
    <w:rsid w:val="35F32FEC"/>
    <w:rsid w:val="35F44AE6"/>
    <w:rsid w:val="36040A6B"/>
    <w:rsid w:val="36056CF3"/>
    <w:rsid w:val="360873E7"/>
    <w:rsid w:val="36107446"/>
    <w:rsid w:val="3611259C"/>
    <w:rsid w:val="3619279E"/>
    <w:rsid w:val="361C06F0"/>
    <w:rsid w:val="361C67DC"/>
    <w:rsid w:val="36213401"/>
    <w:rsid w:val="362548FD"/>
    <w:rsid w:val="36347FA7"/>
    <w:rsid w:val="3635419E"/>
    <w:rsid w:val="364438DA"/>
    <w:rsid w:val="36462E68"/>
    <w:rsid w:val="36545584"/>
    <w:rsid w:val="36572D75"/>
    <w:rsid w:val="36596867"/>
    <w:rsid w:val="36620B4E"/>
    <w:rsid w:val="366C6D72"/>
    <w:rsid w:val="367D372A"/>
    <w:rsid w:val="369614E1"/>
    <w:rsid w:val="369D117B"/>
    <w:rsid w:val="369D134C"/>
    <w:rsid w:val="369F5DAD"/>
    <w:rsid w:val="36A111C5"/>
    <w:rsid w:val="36A1760F"/>
    <w:rsid w:val="36B13C9C"/>
    <w:rsid w:val="36C02C1A"/>
    <w:rsid w:val="36CA1CEB"/>
    <w:rsid w:val="36DB3EF8"/>
    <w:rsid w:val="36F079A3"/>
    <w:rsid w:val="36FB1EA4"/>
    <w:rsid w:val="36FF7BE6"/>
    <w:rsid w:val="37023232"/>
    <w:rsid w:val="37024191"/>
    <w:rsid w:val="37081797"/>
    <w:rsid w:val="3709636F"/>
    <w:rsid w:val="370B658B"/>
    <w:rsid w:val="371B152F"/>
    <w:rsid w:val="371D2848"/>
    <w:rsid w:val="372431A9"/>
    <w:rsid w:val="372E351E"/>
    <w:rsid w:val="37371B9F"/>
    <w:rsid w:val="373E204D"/>
    <w:rsid w:val="37427AD3"/>
    <w:rsid w:val="374D3272"/>
    <w:rsid w:val="374E0226"/>
    <w:rsid w:val="374E0439"/>
    <w:rsid w:val="37583589"/>
    <w:rsid w:val="37667DC9"/>
    <w:rsid w:val="376E2676"/>
    <w:rsid w:val="376E6B1A"/>
    <w:rsid w:val="3784494C"/>
    <w:rsid w:val="37A442EA"/>
    <w:rsid w:val="37BB4A68"/>
    <w:rsid w:val="37C52BDE"/>
    <w:rsid w:val="37D30219"/>
    <w:rsid w:val="37E335F2"/>
    <w:rsid w:val="37EE37B7"/>
    <w:rsid w:val="37F30DCD"/>
    <w:rsid w:val="37F35FBF"/>
    <w:rsid w:val="38001D60"/>
    <w:rsid w:val="38037262"/>
    <w:rsid w:val="380F13C9"/>
    <w:rsid w:val="382974C8"/>
    <w:rsid w:val="383113D3"/>
    <w:rsid w:val="38415536"/>
    <w:rsid w:val="3867270E"/>
    <w:rsid w:val="387B4990"/>
    <w:rsid w:val="388F4F9A"/>
    <w:rsid w:val="38947E63"/>
    <w:rsid w:val="38985ACA"/>
    <w:rsid w:val="389E7958"/>
    <w:rsid w:val="38B13162"/>
    <w:rsid w:val="38C5276A"/>
    <w:rsid w:val="38D338E9"/>
    <w:rsid w:val="38DA5C4E"/>
    <w:rsid w:val="38DD7AFD"/>
    <w:rsid w:val="38E26DA6"/>
    <w:rsid w:val="38E56968"/>
    <w:rsid w:val="38F556D8"/>
    <w:rsid w:val="38FE7A29"/>
    <w:rsid w:val="390037A2"/>
    <w:rsid w:val="390E2B03"/>
    <w:rsid w:val="39161217"/>
    <w:rsid w:val="39205BF2"/>
    <w:rsid w:val="39237490"/>
    <w:rsid w:val="39550245"/>
    <w:rsid w:val="39697599"/>
    <w:rsid w:val="396A276A"/>
    <w:rsid w:val="39737051"/>
    <w:rsid w:val="39770179"/>
    <w:rsid w:val="397C3770"/>
    <w:rsid w:val="398203AB"/>
    <w:rsid w:val="398F329A"/>
    <w:rsid w:val="399E1358"/>
    <w:rsid w:val="39AD1B7B"/>
    <w:rsid w:val="39B06372"/>
    <w:rsid w:val="39BC1C49"/>
    <w:rsid w:val="39DC7D6B"/>
    <w:rsid w:val="39E10598"/>
    <w:rsid w:val="39E353D5"/>
    <w:rsid w:val="39E62997"/>
    <w:rsid w:val="39FA4695"/>
    <w:rsid w:val="3A067300"/>
    <w:rsid w:val="3A0948D8"/>
    <w:rsid w:val="3A15327D"/>
    <w:rsid w:val="3A1E0E30"/>
    <w:rsid w:val="3A1F234D"/>
    <w:rsid w:val="3A26548A"/>
    <w:rsid w:val="3A2733D5"/>
    <w:rsid w:val="3A2C38B0"/>
    <w:rsid w:val="3A3C7DF7"/>
    <w:rsid w:val="3A4A6F26"/>
    <w:rsid w:val="3A557B1D"/>
    <w:rsid w:val="3A576333"/>
    <w:rsid w:val="3A5A5B2F"/>
    <w:rsid w:val="3A6763D8"/>
    <w:rsid w:val="3A704957"/>
    <w:rsid w:val="3A7461F5"/>
    <w:rsid w:val="3A7F7037"/>
    <w:rsid w:val="3A8B353F"/>
    <w:rsid w:val="3A8D72B7"/>
    <w:rsid w:val="3A940645"/>
    <w:rsid w:val="3A9B5311"/>
    <w:rsid w:val="3AA50AA5"/>
    <w:rsid w:val="3AA765CB"/>
    <w:rsid w:val="3AA840F1"/>
    <w:rsid w:val="3AB14E6A"/>
    <w:rsid w:val="3ABE56C2"/>
    <w:rsid w:val="3AC3717D"/>
    <w:rsid w:val="3AC802EF"/>
    <w:rsid w:val="3ADC2868"/>
    <w:rsid w:val="3ADE3FB6"/>
    <w:rsid w:val="3AE443C0"/>
    <w:rsid w:val="3AE710BD"/>
    <w:rsid w:val="3AE743A6"/>
    <w:rsid w:val="3AFD7C7C"/>
    <w:rsid w:val="3AFF372F"/>
    <w:rsid w:val="3B027CA5"/>
    <w:rsid w:val="3B07350D"/>
    <w:rsid w:val="3B0847B6"/>
    <w:rsid w:val="3B1672AC"/>
    <w:rsid w:val="3B19209B"/>
    <w:rsid w:val="3B27770B"/>
    <w:rsid w:val="3B2B7D91"/>
    <w:rsid w:val="3B2F65C0"/>
    <w:rsid w:val="3B3360B0"/>
    <w:rsid w:val="3B351E28"/>
    <w:rsid w:val="3B374F03"/>
    <w:rsid w:val="3B461FE6"/>
    <w:rsid w:val="3B47390A"/>
    <w:rsid w:val="3B4C2CCE"/>
    <w:rsid w:val="3B670C30"/>
    <w:rsid w:val="3B724690"/>
    <w:rsid w:val="3B781D15"/>
    <w:rsid w:val="3B845BF5"/>
    <w:rsid w:val="3B863D9D"/>
    <w:rsid w:val="3B867407"/>
    <w:rsid w:val="3B8E0807"/>
    <w:rsid w:val="3B9528C7"/>
    <w:rsid w:val="3B98522D"/>
    <w:rsid w:val="3BB54D17"/>
    <w:rsid w:val="3BB840E2"/>
    <w:rsid w:val="3BD17677"/>
    <w:rsid w:val="3BD41C11"/>
    <w:rsid w:val="3BF205EF"/>
    <w:rsid w:val="3BF43905"/>
    <w:rsid w:val="3BFC53C8"/>
    <w:rsid w:val="3C065573"/>
    <w:rsid w:val="3C065B7B"/>
    <w:rsid w:val="3C0E2679"/>
    <w:rsid w:val="3C0E352E"/>
    <w:rsid w:val="3C120A6F"/>
    <w:rsid w:val="3C225696"/>
    <w:rsid w:val="3C245ED1"/>
    <w:rsid w:val="3C3B7168"/>
    <w:rsid w:val="3C3C455C"/>
    <w:rsid w:val="3C4B6E1C"/>
    <w:rsid w:val="3C52370E"/>
    <w:rsid w:val="3C53008C"/>
    <w:rsid w:val="3C584469"/>
    <w:rsid w:val="3C5A3000"/>
    <w:rsid w:val="3C667DC0"/>
    <w:rsid w:val="3C711100"/>
    <w:rsid w:val="3C74072E"/>
    <w:rsid w:val="3C775E39"/>
    <w:rsid w:val="3C795968"/>
    <w:rsid w:val="3C796AD8"/>
    <w:rsid w:val="3C885F88"/>
    <w:rsid w:val="3C8C4360"/>
    <w:rsid w:val="3C8E1239"/>
    <w:rsid w:val="3C9E1C4F"/>
    <w:rsid w:val="3CA1529C"/>
    <w:rsid w:val="3CA37266"/>
    <w:rsid w:val="3CBA010B"/>
    <w:rsid w:val="3CCA2A44"/>
    <w:rsid w:val="3CCF1E09"/>
    <w:rsid w:val="3CD01D02"/>
    <w:rsid w:val="3CD32AA5"/>
    <w:rsid w:val="3CD4568D"/>
    <w:rsid w:val="3CD745F8"/>
    <w:rsid w:val="3CDB07AE"/>
    <w:rsid w:val="3CDE1550"/>
    <w:rsid w:val="3CE31410"/>
    <w:rsid w:val="3CEC454E"/>
    <w:rsid w:val="3CFB0711"/>
    <w:rsid w:val="3D0D5076"/>
    <w:rsid w:val="3D171F98"/>
    <w:rsid w:val="3D194A66"/>
    <w:rsid w:val="3D295E51"/>
    <w:rsid w:val="3D393726"/>
    <w:rsid w:val="3D536596"/>
    <w:rsid w:val="3D597924"/>
    <w:rsid w:val="3D6600F0"/>
    <w:rsid w:val="3D6A6CB6"/>
    <w:rsid w:val="3D714C6E"/>
    <w:rsid w:val="3D842BF3"/>
    <w:rsid w:val="3D8E7684"/>
    <w:rsid w:val="3D970405"/>
    <w:rsid w:val="3DA37BAD"/>
    <w:rsid w:val="3DA908AC"/>
    <w:rsid w:val="3DAB5C95"/>
    <w:rsid w:val="3DAE000B"/>
    <w:rsid w:val="3DB01C3A"/>
    <w:rsid w:val="3DB17760"/>
    <w:rsid w:val="3DBB1E05"/>
    <w:rsid w:val="3DBF00CF"/>
    <w:rsid w:val="3DBF5B52"/>
    <w:rsid w:val="3DC218CB"/>
    <w:rsid w:val="3DC725D3"/>
    <w:rsid w:val="3DE90CA8"/>
    <w:rsid w:val="3DEA67CE"/>
    <w:rsid w:val="3E103B9E"/>
    <w:rsid w:val="3E126451"/>
    <w:rsid w:val="3E18158D"/>
    <w:rsid w:val="3E285C74"/>
    <w:rsid w:val="3E391222"/>
    <w:rsid w:val="3E442382"/>
    <w:rsid w:val="3E504B0F"/>
    <w:rsid w:val="3E613231"/>
    <w:rsid w:val="3E642320"/>
    <w:rsid w:val="3E6E002C"/>
    <w:rsid w:val="3E9447B3"/>
    <w:rsid w:val="3EA206BB"/>
    <w:rsid w:val="3EA97D6A"/>
    <w:rsid w:val="3EAE5A4E"/>
    <w:rsid w:val="3EB203C1"/>
    <w:rsid w:val="3EC03128"/>
    <w:rsid w:val="3EC534C3"/>
    <w:rsid w:val="3EE8744A"/>
    <w:rsid w:val="3EEF22EE"/>
    <w:rsid w:val="3F00274D"/>
    <w:rsid w:val="3F031C4F"/>
    <w:rsid w:val="3F03324D"/>
    <w:rsid w:val="3F087854"/>
    <w:rsid w:val="3F12422F"/>
    <w:rsid w:val="3F2E71DF"/>
    <w:rsid w:val="3F3107F4"/>
    <w:rsid w:val="3F502DE3"/>
    <w:rsid w:val="3F5900B0"/>
    <w:rsid w:val="3F5B7984"/>
    <w:rsid w:val="3F71178A"/>
    <w:rsid w:val="3F783DDA"/>
    <w:rsid w:val="3F836C3C"/>
    <w:rsid w:val="3F8E250D"/>
    <w:rsid w:val="3F95733A"/>
    <w:rsid w:val="3F970A7C"/>
    <w:rsid w:val="3FA37CA0"/>
    <w:rsid w:val="3FA516F6"/>
    <w:rsid w:val="3FB034AE"/>
    <w:rsid w:val="3FB62E0C"/>
    <w:rsid w:val="3FB9231A"/>
    <w:rsid w:val="3FC419CD"/>
    <w:rsid w:val="3FC90D91"/>
    <w:rsid w:val="3FC979D1"/>
    <w:rsid w:val="3FD020C9"/>
    <w:rsid w:val="3FD55988"/>
    <w:rsid w:val="3FE931E1"/>
    <w:rsid w:val="3FEE6A4A"/>
    <w:rsid w:val="3FFC1E1C"/>
    <w:rsid w:val="40030C42"/>
    <w:rsid w:val="40097AA7"/>
    <w:rsid w:val="400C0C7E"/>
    <w:rsid w:val="40194774"/>
    <w:rsid w:val="401F4E55"/>
    <w:rsid w:val="402112BD"/>
    <w:rsid w:val="402363AA"/>
    <w:rsid w:val="402C1082"/>
    <w:rsid w:val="403326AF"/>
    <w:rsid w:val="403703F1"/>
    <w:rsid w:val="403C5A07"/>
    <w:rsid w:val="403C678A"/>
    <w:rsid w:val="403E62C3"/>
    <w:rsid w:val="404843AC"/>
    <w:rsid w:val="405B1EE0"/>
    <w:rsid w:val="405B301B"/>
    <w:rsid w:val="406867FC"/>
    <w:rsid w:val="40703D60"/>
    <w:rsid w:val="40730CFD"/>
    <w:rsid w:val="40776A3F"/>
    <w:rsid w:val="40862F5F"/>
    <w:rsid w:val="408D1DBF"/>
    <w:rsid w:val="40AA5A1F"/>
    <w:rsid w:val="40AB0497"/>
    <w:rsid w:val="40B21825"/>
    <w:rsid w:val="40B35110"/>
    <w:rsid w:val="40C81062"/>
    <w:rsid w:val="40D377C7"/>
    <w:rsid w:val="40E61294"/>
    <w:rsid w:val="40E87B95"/>
    <w:rsid w:val="40EB5E2E"/>
    <w:rsid w:val="40F2256A"/>
    <w:rsid w:val="4108712E"/>
    <w:rsid w:val="410A6BC8"/>
    <w:rsid w:val="410F4430"/>
    <w:rsid w:val="41173102"/>
    <w:rsid w:val="412160C9"/>
    <w:rsid w:val="412F06F1"/>
    <w:rsid w:val="412F1307"/>
    <w:rsid w:val="412F2E76"/>
    <w:rsid w:val="41344BDC"/>
    <w:rsid w:val="41395AA3"/>
    <w:rsid w:val="413E24C4"/>
    <w:rsid w:val="413E2ECE"/>
    <w:rsid w:val="415C75DE"/>
    <w:rsid w:val="41646408"/>
    <w:rsid w:val="41652D3C"/>
    <w:rsid w:val="41742F7F"/>
    <w:rsid w:val="419929E5"/>
    <w:rsid w:val="419D1550"/>
    <w:rsid w:val="419F7884"/>
    <w:rsid w:val="41A028AC"/>
    <w:rsid w:val="41A4319E"/>
    <w:rsid w:val="41B401A6"/>
    <w:rsid w:val="41B55959"/>
    <w:rsid w:val="41BC7108"/>
    <w:rsid w:val="41BD66D4"/>
    <w:rsid w:val="41C10C4C"/>
    <w:rsid w:val="41C95079"/>
    <w:rsid w:val="41CC6917"/>
    <w:rsid w:val="41CD4447"/>
    <w:rsid w:val="41D37CA5"/>
    <w:rsid w:val="41D76705"/>
    <w:rsid w:val="41EA06EE"/>
    <w:rsid w:val="41EC520B"/>
    <w:rsid w:val="41EE4C73"/>
    <w:rsid w:val="41F45E6E"/>
    <w:rsid w:val="41FA16D6"/>
    <w:rsid w:val="420161E2"/>
    <w:rsid w:val="42114C71"/>
    <w:rsid w:val="42181B5C"/>
    <w:rsid w:val="4222708E"/>
    <w:rsid w:val="4225271F"/>
    <w:rsid w:val="423156C3"/>
    <w:rsid w:val="42360234"/>
    <w:rsid w:val="4237233E"/>
    <w:rsid w:val="42440BA3"/>
    <w:rsid w:val="42460C12"/>
    <w:rsid w:val="42462B6D"/>
    <w:rsid w:val="42466220"/>
    <w:rsid w:val="424941A1"/>
    <w:rsid w:val="425F30BA"/>
    <w:rsid w:val="4261422D"/>
    <w:rsid w:val="42691ED0"/>
    <w:rsid w:val="426C517F"/>
    <w:rsid w:val="42A85CB2"/>
    <w:rsid w:val="42BE2445"/>
    <w:rsid w:val="42CB3072"/>
    <w:rsid w:val="42D01DE6"/>
    <w:rsid w:val="42D77C69"/>
    <w:rsid w:val="42DB3E9D"/>
    <w:rsid w:val="42DC77DF"/>
    <w:rsid w:val="42DE0FF8"/>
    <w:rsid w:val="42E47C90"/>
    <w:rsid w:val="42EF4FB3"/>
    <w:rsid w:val="42FB6B2F"/>
    <w:rsid w:val="42FC38DD"/>
    <w:rsid w:val="430505A8"/>
    <w:rsid w:val="430D6E9D"/>
    <w:rsid w:val="432307B8"/>
    <w:rsid w:val="43252782"/>
    <w:rsid w:val="432A3CA1"/>
    <w:rsid w:val="433A3C4A"/>
    <w:rsid w:val="434814B6"/>
    <w:rsid w:val="43481B3D"/>
    <w:rsid w:val="434C7D11"/>
    <w:rsid w:val="43601B64"/>
    <w:rsid w:val="436A4639"/>
    <w:rsid w:val="436F0DD0"/>
    <w:rsid w:val="437A6352"/>
    <w:rsid w:val="437B23A2"/>
    <w:rsid w:val="437B6846"/>
    <w:rsid w:val="437C0855"/>
    <w:rsid w:val="439875C0"/>
    <w:rsid w:val="439B3C43"/>
    <w:rsid w:val="439E2949"/>
    <w:rsid w:val="43A044FF"/>
    <w:rsid w:val="43A22025"/>
    <w:rsid w:val="43A37651"/>
    <w:rsid w:val="43A40AF2"/>
    <w:rsid w:val="43A76FEF"/>
    <w:rsid w:val="43C401ED"/>
    <w:rsid w:val="43C7383A"/>
    <w:rsid w:val="43D13C70"/>
    <w:rsid w:val="43EB474B"/>
    <w:rsid w:val="43EF69F3"/>
    <w:rsid w:val="43FA626A"/>
    <w:rsid w:val="440A1F72"/>
    <w:rsid w:val="441445A5"/>
    <w:rsid w:val="44150A49"/>
    <w:rsid w:val="44305883"/>
    <w:rsid w:val="44372303"/>
    <w:rsid w:val="444E0A96"/>
    <w:rsid w:val="44591647"/>
    <w:rsid w:val="446B68BB"/>
    <w:rsid w:val="446C0AB4"/>
    <w:rsid w:val="44742608"/>
    <w:rsid w:val="44A1408B"/>
    <w:rsid w:val="44AC50DD"/>
    <w:rsid w:val="44B10046"/>
    <w:rsid w:val="44C244D0"/>
    <w:rsid w:val="44D45744"/>
    <w:rsid w:val="44D64E25"/>
    <w:rsid w:val="44DD0E3B"/>
    <w:rsid w:val="44E1092B"/>
    <w:rsid w:val="44E73A68"/>
    <w:rsid w:val="44E80E1C"/>
    <w:rsid w:val="44F468B0"/>
    <w:rsid w:val="44F85C75"/>
    <w:rsid w:val="44FC5765"/>
    <w:rsid w:val="45003C66"/>
    <w:rsid w:val="45012D7B"/>
    <w:rsid w:val="45051BAD"/>
    <w:rsid w:val="450B7CFD"/>
    <w:rsid w:val="451C6FDE"/>
    <w:rsid w:val="451C7BB5"/>
    <w:rsid w:val="451F1453"/>
    <w:rsid w:val="452B4224"/>
    <w:rsid w:val="45343151"/>
    <w:rsid w:val="453A003B"/>
    <w:rsid w:val="45400E49"/>
    <w:rsid w:val="45525385"/>
    <w:rsid w:val="45576E3F"/>
    <w:rsid w:val="455A3054"/>
    <w:rsid w:val="456E5467"/>
    <w:rsid w:val="457739C1"/>
    <w:rsid w:val="45816ECE"/>
    <w:rsid w:val="45AB06F8"/>
    <w:rsid w:val="45AC718B"/>
    <w:rsid w:val="45AF1B15"/>
    <w:rsid w:val="45B26851"/>
    <w:rsid w:val="45B61DB8"/>
    <w:rsid w:val="45BB7B65"/>
    <w:rsid w:val="45CD0F48"/>
    <w:rsid w:val="45D251D8"/>
    <w:rsid w:val="45D82A8D"/>
    <w:rsid w:val="45F36B68"/>
    <w:rsid w:val="45F91CA4"/>
    <w:rsid w:val="4618215E"/>
    <w:rsid w:val="46187E50"/>
    <w:rsid w:val="4631143E"/>
    <w:rsid w:val="46330F03"/>
    <w:rsid w:val="46363FA1"/>
    <w:rsid w:val="46607F75"/>
    <w:rsid w:val="4676062A"/>
    <w:rsid w:val="467E0A66"/>
    <w:rsid w:val="46936BF0"/>
    <w:rsid w:val="469D6AD4"/>
    <w:rsid w:val="46AB2645"/>
    <w:rsid w:val="46AE0CE1"/>
    <w:rsid w:val="46B06807"/>
    <w:rsid w:val="46B30DE6"/>
    <w:rsid w:val="46C93D6D"/>
    <w:rsid w:val="46DC75FC"/>
    <w:rsid w:val="46F32B98"/>
    <w:rsid w:val="46F801AE"/>
    <w:rsid w:val="46FB4A56"/>
    <w:rsid w:val="46FF32EA"/>
    <w:rsid w:val="47047008"/>
    <w:rsid w:val="470D1EAB"/>
    <w:rsid w:val="47101D07"/>
    <w:rsid w:val="471A45C8"/>
    <w:rsid w:val="47217705"/>
    <w:rsid w:val="472379A4"/>
    <w:rsid w:val="472701DB"/>
    <w:rsid w:val="4733351D"/>
    <w:rsid w:val="47385407"/>
    <w:rsid w:val="474353D7"/>
    <w:rsid w:val="47445D14"/>
    <w:rsid w:val="474D4056"/>
    <w:rsid w:val="47565711"/>
    <w:rsid w:val="476067BD"/>
    <w:rsid w:val="47653A95"/>
    <w:rsid w:val="47680E90"/>
    <w:rsid w:val="476A40CC"/>
    <w:rsid w:val="47760E0B"/>
    <w:rsid w:val="477737C9"/>
    <w:rsid w:val="4789066F"/>
    <w:rsid w:val="478A2738"/>
    <w:rsid w:val="478B0022"/>
    <w:rsid w:val="479954ED"/>
    <w:rsid w:val="47C077E5"/>
    <w:rsid w:val="47DC1FA4"/>
    <w:rsid w:val="47E349BA"/>
    <w:rsid w:val="480A4846"/>
    <w:rsid w:val="480D2A6E"/>
    <w:rsid w:val="48227A3A"/>
    <w:rsid w:val="48240951"/>
    <w:rsid w:val="4826239C"/>
    <w:rsid w:val="482F19AD"/>
    <w:rsid w:val="48303471"/>
    <w:rsid w:val="48393D56"/>
    <w:rsid w:val="483F6437"/>
    <w:rsid w:val="484424D2"/>
    <w:rsid w:val="486067CC"/>
    <w:rsid w:val="486A6E89"/>
    <w:rsid w:val="48763A80"/>
    <w:rsid w:val="48852288"/>
    <w:rsid w:val="488A3B95"/>
    <w:rsid w:val="48A24162"/>
    <w:rsid w:val="48AC469F"/>
    <w:rsid w:val="48AD51DE"/>
    <w:rsid w:val="48BE4EC0"/>
    <w:rsid w:val="48D80297"/>
    <w:rsid w:val="48F50E49"/>
    <w:rsid w:val="48F76611"/>
    <w:rsid w:val="48FD385A"/>
    <w:rsid w:val="49085B59"/>
    <w:rsid w:val="491C0184"/>
    <w:rsid w:val="4924528A"/>
    <w:rsid w:val="493354CD"/>
    <w:rsid w:val="494A209A"/>
    <w:rsid w:val="494F1387"/>
    <w:rsid w:val="4953791E"/>
    <w:rsid w:val="495C4A24"/>
    <w:rsid w:val="49656CBF"/>
    <w:rsid w:val="497E5577"/>
    <w:rsid w:val="49816239"/>
    <w:rsid w:val="49920446"/>
    <w:rsid w:val="499972E2"/>
    <w:rsid w:val="49A60395"/>
    <w:rsid w:val="49AE60A8"/>
    <w:rsid w:val="49B66D13"/>
    <w:rsid w:val="49C12AD9"/>
    <w:rsid w:val="49C2010B"/>
    <w:rsid w:val="49C5081B"/>
    <w:rsid w:val="49CA71D2"/>
    <w:rsid w:val="49D443E4"/>
    <w:rsid w:val="49D4639E"/>
    <w:rsid w:val="49D62A28"/>
    <w:rsid w:val="49D6798E"/>
    <w:rsid w:val="49E63138"/>
    <w:rsid w:val="49E669E4"/>
    <w:rsid w:val="49ED26B2"/>
    <w:rsid w:val="49F63F82"/>
    <w:rsid w:val="49FA76B4"/>
    <w:rsid w:val="49FB248F"/>
    <w:rsid w:val="4A013C4D"/>
    <w:rsid w:val="4A01538E"/>
    <w:rsid w:val="4A11580F"/>
    <w:rsid w:val="4A285698"/>
    <w:rsid w:val="4A2C089A"/>
    <w:rsid w:val="4A4D0811"/>
    <w:rsid w:val="4A536BCB"/>
    <w:rsid w:val="4A595408"/>
    <w:rsid w:val="4A613290"/>
    <w:rsid w:val="4A6718D3"/>
    <w:rsid w:val="4A7509E7"/>
    <w:rsid w:val="4A7A27F3"/>
    <w:rsid w:val="4A9471CC"/>
    <w:rsid w:val="4A993445"/>
    <w:rsid w:val="4A9F1C04"/>
    <w:rsid w:val="4AA02751"/>
    <w:rsid w:val="4AA30431"/>
    <w:rsid w:val="4AA77F21"/>
    <w:rsid w:val="4AAE4D3F"/>
    <w:rsid w:val="4AB10919"/>
    <w:rsid w:val="4AB32D6A"/>
    <w:rsid w:val="4AB56AE2"/>
    <w:rsid w:val="4ACB496F"/>
    <w:rsid w:val="4ACC3E2B"/>
    <w:rsid w:val="4AD66A58"/>
    <w:rsid w:val="4AD8632C"/>
    <w:rsid w:val="4AE55C65"/>
    <w:rsid w:val="4AFE66D5"/>
    <w:rsid w:val="4B15401C"/>
    <w:rsid w:val="4B1A06F3"/>
    <w:rsid w:val="4B265131"/>
    <w:rsid w:val="4B2F101C"/>
    <w:rsid w:val="4B3774F7"/>
    <w:rsid w:val="4B5160DF"/>
    <w:rsid w:val="4B5D4416"/>
    <w:rsid w:val="4B720F60"/>
    <w:rsid w:val="4B8F4681"/>
    <w:rsid w:val="4BAA7FD1"/>
    <w:rsid w:val="4BB308C1"/>
    <w:rsid w:val="4BB723E6"/>
    <w:rsid w:val="4BBF08C5"/>
    <w:rsid w:val="4BC92119"/>
    <w:rsid w:val="4BCD39B7"/>
    <w:rsid w:val="4BCD46D1"/>
    <w:rsid w:val="4BD765E4"/>
    <w:rsid w:val="4BD96800"/>
    <w:rsid w:val="4BDB3B06"/>
    <w:rsid w:val="4BF47196"/>
    <w:rsid w:val="4BFC7680"/>
    <w:rsid w:val="4C037769"/>
    <w:rsid w:val="4C047481"/>
    <w:rsid w:val="4C086CC9"/>
    <w:rsid w:val="4C18736D"/>
    <w:rsid w:val="4C2A3E0B"/>
    <w:rsid w:val="4C2B677F"/>
    <w:rsid w:val="4C361CD5"/>
    <w:rsid w:val="4C4579F1"/>
    <w:rsid w:val="4C4874E2"/>
    <w:rsid w:val="4C5C4F93"/>
    <w:rsid w:val="4C6043CC"/>
    <w:rsid w:val="4C691D6C"/>
    <w:rsid w:val="4C7D74B7"/>
    <w:rsid w:val="4C8271DE"/>
    <w:rsid w:val="4C8524E4"/>
    <w:rsid w:val="4C856040"/>
    <w:rsid w:val="4C867A4F"/>
    <w:rsid w:val="4C883D82"/>
    <w:rsid w:val="4CA30785"/>
    <w:rsid w:val="4CAB19E9"/>
    <w:rsid w:val="4CAE57B2"/>
    <w:rsid w:val="4CB9218D"/>
    <w:rsid w:val="4CCC2D88"/>
    <w:rsid w:val="4CD75326"/>
    <w:rsid w:val="4CD80866"/>
    <w:rsid w:val="4CE01BFC"/>
    <w:rsid w:val="4CE4720A"/>
    <w:rsid w:val="4CEA4B1C"/>
    <w:rsid w:val="4CEC4088"/>
    <w:rsid w:val="4CF03E01"/>
    <w:rsid w:val="4CF537CF"/>
    <w:rsid w:val="4CF6066C"/>
    <w:rsid w:val="4CFE47D7"/>
    <w:rsid w:val="4CFF75D5"/>
    <w:rsid w:val="4D12452A"/>
    <w:rsid w:val="4D1805D2"/>
    <w:rsid w:val="4D1B3F8E"/>
    <w:rsid w:val="4D206620"/>
    <w:rsid w:val="4D2D76DE"/>
    <w:rsid w:val="4D2E0486"/>
    <w:rsid w:val="4D2E4F0D"/>
    <w:rsid w:val="4D336C62"/>
    <w:rsid w:val="4D371A30"/>
    <w:rsid w:val="4D3C4B7B"/>
    <w:rsid w:val="4D623E9C"/>
    <w:rsid w:val="4D6363BA"/>
    <w:rsid w:val="4D665234"/>
    <w:rsid w:val="4D6B16DA"/>
    <w:rsid w:val="4D7333C1"/>
    <w:rsid w:val="4D8A2CA5"/>
    <w:rsid w:val="4D8F4257"/>
    <w:rsid w:val="4D9F1AD0"/>
    <w:rsid w:val="4DA25F94"/>
    <w:rsid w:val="4DA62E4E"/>
    <w:rsid w:val="4DAE0055"/>
    <w:rsid w:val="4DC22C7B"/>
    <w:rsid w:val="4DCB03CA"/>
    <w:rsid w:val="4DCE4F4B"/>
    <w:rsid w:val="4DD301BB"/>
    <w:rsid w:val="4DDB7A8B"/>
    <w:rsid w:val="4DEB621C"/>
    <w:rsid w:val="4DF96CE5"/>
    <w:rsid w:val="4DFB6352"/>
    <w:rsid w:val="4E0575B5"/>
    <w:rsid w:val="4E1D2927"/>
    <w:rsid w:val="4E4B32B9"/>
    <w:rsid w:val="4E695743"/>
    <w:rsid w:val="4E6A7BE3"/>
    <w:rsid w:val="4E7A781B"/>
    <w:rsid w:val="4E7E330B"/>
    <w:rsid w:val="4EAC3D58"/>
    <w:rsid w:val="4EB3158A"/>
    <w:rsid w:val="4EB32846"/>
    <w:rsid w:val="4EB40E5E"/>
    <w:rsid w:val="4EC86752"/>
    <w:rsid w:val="4ECA68D4"/>
    <w:rsid w:val="4EDE1995"/>
    <w:rsid w:val="4EF13E61"/>
    <w:rsid w:val="4F061B33"/>
    <w:rsid w:val="4F0C2A48"/>
    <w:rsid w:val="4F16795D"/>
    <w:rsid w:val="4F1F4003"/>
    <w:rsid w:val="4F204A3C"/>
    <w:rsid w:val="4F211899"/>
    <w:rsid w:val="4F2A7373"/>
    <w:rsid w:val="4F3B332E"/>
    <w:rsid w:val="4F405F76"/>
    <w:rsid w:val="4F437C01"/>
    <w:rsid w:val="4F4812FB"/>
    <w:rsid w:val="4F4D154D"/>
    <w:rsid w:val="4F58775A"/>
    <w:rsid w:val="4F5B577E"/>
    <w:rsid w:val="4F5F11B7"/>
    <w:rsid w:val="4F683EEF"/>
    <w:rsid w:val="4F775DBE"/>
    <w:rsid w:val="4F7A3F06"/>
    <w:rsid w:val="4F7A4139"/>
    <w:rsid w:val="4F7E6A6D"/>
    <w:rsid w:val="4FAA710F"/>
    <w:rsid w:val="4FAC11AE"/>
    <w:rsid w:val="4FAD36F4"/>
    <w:rsid w:val="4FBA2FBC"/>
    <w:rsid w:val="4FCC21D8"/>
    <w:rsid w:val="4FE51175"/>
    <w:rsid w:val="4FE71AF7"/>
    <w:rsid w:val="500D71ED"/>
    <w:rsid w:val="501B6F55"/>
    <w:rsid w:val="502F245C"/>
    <w:rsid w:val="502F4415"/>
    <w:rsid w:val="50394B12"/>
    <w:rsid w:val="503A72E3"/>
    <w:rsid w:val="503D6DC9"/>
    <w:rsid w:val="50416722"/>
    <w:rsid w:val="50454464"/>
    <w:rsid w:val="50502DAD"/>
    <w:rsid w:val="505446A7"/>
    <w:rsid w:val="505F0E17"/>
    <w:rsid w:val="50616DC4"/>
    <w:rsid w:val="50666188"/>
    <w:rsid w:val="507765E7"/>
    <w:rsid w:val="507C59AC"/>
    <w:rsid w:val="50811214"/>
    <w:rsid w:val="508235A6"/>
    <w:rsid w:val="508D2C6C"/>
    <w:rsid w:val="508E0A74"/>
    <w:rsid w:val="50916518"/>
    <w:rsid w:val="50952F83"/>
    <w:rsid w:val="509727E6"/>
    <w:rsid w:val="509C327B"/>
    <w:rsid w:val="50A24A3B"/>
    <w:rsid w:val="50A72271"/>
    <w:rsid w:val="50B54D9E"/>
    <w:rsid w:val="50E066F5"/>
    <w:rsid w:val="510D2AA8"/>
    <w:rsid w:val="51143E7E"/>
    <w:rsid w:val="5131161E"/>
    <w:rsid w:val="515301FD"/>
    <w:rsid w:val="5153670D"/>
    <w:rsid w:val="515F682F"/>
    <w:rsid w:val="516C5A20"/>
    <w:rsid w:val="517024E5"/>
    <w:rsid w:val="51711289"/>
    <w:rsid w:val="51746DCA"/>
    <w:rsid w:val="51761A31"/>
    <w:rsid w:val="517843C5"/>
    <w:rsid w:val="5186703F"/>
    <w:rsid w:val="5188739B"/>
    <w:rsid w:val="51917235"/>
    <w:rsid w:val="51970D7D"/>
    <w:rsid w:val="51AB479B"/>
    <w:rsid w:val="51B237CE"/>
    <w:rsid w:val="51B55603"/>
    <w:rsid w:val="51BC39F6"/>
    <w:rsid w:val="51C71BE5"/>
    <w:rsid w:val="51DA1527"/>
    <w:rsid w:val="51DD691E"/>
    <w:rsid w:val="51F056AF"/>
    <w:rsid w:val="51F061A7"/>
    <w:rsid w:val="51F50923"/>
    <w:rsid w:val="51FF6894"/>
    <w:rsid w:val="520E4D2A"/>
    <w:rsid w:val="52232F65"/>
    <w:rsid w:val="52390A64"/>
    <w:rsid w:val="524349D3"/>
    <w:rsid w:val="524424F9"/>
    <w:rsid w:val="52462715"/>
    <w:rsid w:val="52551262"/>
    <w:rsid w:val="52572051"/>
    <w:rsid w:val="52744158"/>
    <w:rsid w:val="529214B7"/>
    <w:rsid w:val="52944B16"/>
    <w:rsid w:val="52985B6F"/>
    <w:rsid w:val="52D25ACE"/>
    <w:rsid w:val="52DC2732"/>
    <w:rsid w:val="52E56D45"/>
    <w:rsid w:val="52E77591"/>
    <w:rsid w:val="52F201A7"/>
    <w:rsid w:val="52F97788"/>
    <w:rsid w:val="53081779"/>
    <w:rsid w:val="53132A08"/>
    <w:rsid w:val="5320384A"/>
    <w:rsid w:val="5325232B"/>
    <w:rsid w:val="53312A7E"/>
    <w:rsid w:val="533407C0"/>
    <w:rsid w:val="5334431C"/>
    <w:rsid w:val="53373E0C"/>
    <w:rsid w:val="534031BD"/>
    <w:rsid w:val="534C3D5B"/>
    <w:rsid w:val="535D7DB7"/>
    <w:rsid w:val="536E3CD2"/>
    <w:rsid w:val="53794425"/>
    <w:rsid w:val="537F7870"/>
    <w:rsid w:val="53996AFD"/>
    <w:rsid w:val="539F032F"/>
    <w:rsid w:val="53AC47FA"/>
    <w:rsid w:val="53AD673F"/>
    <w:rsid w:val="53B17E23"/>
    <w:rsid w:val="53BF62DB"/>
    <w:rsid w:val="53C2401E"/>
    <w:rsid w:val="53C658BC"/>
    <w:rsid w:val="53DE69B9"/>
    <w:rsid w:val="53E53868"/>
    <w:rsid w:val="53FD5056"/>
    <w:rsid w:val="54085ED4"/>
    <w:rsid w:val="54196154"/>
    <w:rsid w:val="54204110"/>
    <w:rsid w:val="542720D3"/>
    <w:rsid w:val="54372713"/>
    <w:rsid w:val="543B7B0D"/>
    <w:rsid w:val="54451F4F"/>
    <w:rsid w:val="544800A8"/>
    <w:rsid w:val="544A4BC6"/>
    <w:rsid w:val="54530666"/>
    <w:rsid w:val="54540146"/>
    <w:rsid w:val="545960A3"/>
    <w:rsid w:val="545C23D7"/>
    <w:rsid w:val="545C5753"/>
    <w:rsid w:val="545E4F91"/>
    <w:rsid w:val="54624EB9"/>
    <w:rsid w:val="546D3F89"/>
    <w:rsid w:val="546E1179"/>
    <w:rsid w:val="54817A35"/>
    <w:rsid w:val="54904D2E"/>
    <w:rsid w:val="549E05E7"/>
    <w:rsid w:val="54AD4386"/>
    <w:rsid w:val="54AF45A2"/>
    <w:rsid w:val="54B51536"/>
    <w:rsid w:val="54BC0A6D"/>
    <w:rsid w:val="54CF7461"/>
    <w:rsid w:val="54D25D2E"/>
    <w:rsid w:val="54D5124F"/>
    <w:rsid w:val="54FB77E7"/>
    <w:rsid w:val="54FE1085"/>
    <w:rsid w:val="55050666"/>
    <w:rsid w:val="55142CD8"/>
    <w:rsid w:val="55197C6D"/>
    <w:rsid w:val="552222BA"/>
    <w:rsid w:val="552B4657"/>
    <w:rsid w:val="553B7BE4"/>
    <w:rsid w:val="554318C9"/>
    <w:rsid w:val="5552205E"/>
    <w:rsid w:val="555B64D8"/>
    <w:rsid w:val="555D5860"/>
    <w:rsid w:val="555E33D0"/>
    <w:rsid w:val="5579695E"/>
    <w:rsid w:val="55A0038E"/>
    <w:rsid w:val="55A046AA"/>
    <w:rsid w:val="55AE2AAB"/>
    <w:rsid w:val="55BB1BC8"/>
    <w:rsid w:val="55C0633B"/>
    <w:rsid w:val="55CD700F"/>
    <w:rsid w:val="55DB4B03"/>
    <w:rsid w:val="55EA10FD"/>
    <w:rsid w:val="55EE10FA"/>
    <w:rsid w:val="55EF5F15"/>
    <w:rsid w:val="5613290E"/>
    <w:rsid w:val="561D7E65"/>
    <w:rsid w:val="561E2809"/>
    <w:rsid w:val="5621502B"/>
    <w:rsid w:val="56226FF5"/>
    <w:rsid w:val="564209B4"/>
    <w:rsid w:val="5642772B"/>
    <w:rsid w:val="564451BE"/>
    <w:rsid w:val="5647080A"/>
    <w:rsid w:val="5654138D"/>
    <w:rsid w:val="567333AD"/>
    <w:rsid w:val="56772E9D"/>
    <w:rsid w:val="56811F6E"/>
    <w:rsid w:val="568C5BEF"/>
    <w:rsid w:val="56921A85"/>
    <w:rsid w:val="56933A4F"/>
    <w:rsid w:val="56941CA1"/>
    <w:rsid w:val="569746E6"/>
    <w:rsid w:val="56982E14"/>
    <w:rsid w:val="56A90733"/>
    <w:rsid w:val="56CD6F61"/>
    <w:rsid w:val="56D57BC4"/>
    <w:rsid w:val="56DF6C95"/>
    <w:rsid w:val="56E12A0D"/>
    <w:rsid w:val="56E878F7"/>
    <w:rsid w:val="56EB5639"/>
    <w:rsid w:val="56F24C1A"/>
    <w:rsid w:val="56F97D56"/>
    <w:rsid w:val="570606C5"/>
    <w:rsid w:val="570861EB"/>
    <w:rsid w:val="570A3D11"/>
    <w:rsid w:val="570D3802"/>
    <w:rsid w:val="57106E4E"/>
    <w:rsid w:val="5711019B"/>
    <w:rsid w:val="572318EE"/>
    <w:rsid w:val="5723395A"/>
    <w:rsid w:val="573A2F67"/>
    <w:rsid w:val="57407733"/>
    <w:rsid w:val="574216FD"/>
    <w:rsid w:val="57450788"/>
    <w:rsid w:val="574B60D8"/>
    <w:rsid w:val="57555A3D"/>
    <w:rsid w:val="576A2A02"/>
    <w:rsid w:val="576D604E"/>
    <w:rsid w:val="57724171"/>
    <w:rsid w:val="578735B4"/>
    <w:rsid w:val="57890521"/>
    <w:rsid w:val="57925AB5"/>
    <w:rsid w:val="57952221"/>
    <w:rsid w:val="579730CB"/>
    <w:rsid w:val="57A71584"/>
    <w:rsid w:val="57AA2DFF"/>
    <w:rsid w:val="57AB1E49"/>
    <w:rsid w:val="57AC4DC9"/>
    <w:rsid w:val="57AF09B6"/>
    <w:rsid w:val="57BA6AF4"/>
    <w:rsid w:val="57C72DB4"/>
    <w:rsid w:val="57F15604"/>
    <w:rsid w:val="57F624E8"/>
    <w:rsid w:val="57FA1D13"/>
    <w:rsid w:val="57FB7AFE"/>
    <w:rsid w:val="5803534D"/>
    <w:rsid w:val="58132F58"/>
    <w:rsid w:val="581528FE"/>
    <w:rsid w:val="581D7A74"/>
    <w:rsid w:val="582F68FF"/>
    <w:rsid w:val="583077A8"/>
    <w:rsid w:val="58375B9B"/>
    <w:rsid w:val="583B6782"/>
    <w:rsid w:val="58405511"/>
    <w:rsid w:val="584756D2"/>
    <w:rsid w:val="584C4556"/>
    <w:rsid w:val="5852253F"/>
    <w:rsid w:val="58535244"/>
    <w:rsid w:val="58586CFE"/>
    <w:rsid w:val="585A130E"/>
    <w:rsid w:val="58666731"/>
    <w:rsid w:val="5875165E"/>
    <w:rsid w:val="587B2DE7"/>
    <w:rsid w:val="5880353B"/>
    <w:rsid w:val="58864A5B"/>
    <w:rsid w:val="5886561A"/>
    <w:rsid w:val="589870FB"/>
    <w:rsid w:val="58A904F4"/>
    <w:rsid w:val="58B71C77"/>
    <w:rsid w:val="58BC5ADA"/>
    <w:rsid w:val="58C10E47"/>
    <w:rsid w:val="58F5279F"/>
    <w:rsid w:val="58F5454D"/>
    <w:rsid w:val="590034E9"/>
    <w:rsid w:val="5903628D"/>
    <w:rsid w:val="59091DA7"/>
    <w:rsid w:val="591148CD"/>
    <w:rsid w:val="59182BE7"/>
    <w:rsid w:val="59275A99"/>
    <w:rsid w:val="592A33CC"/>
    <w:rsid w:val="59374B66"/>
    <w:rsid w:val="593C6A16"/>
    <w:rsid w:val="595947D3"/>
    <w:rsid w:val="59700C85"/>
    <w:rsid w:val="59715A31"/>
    <w:rsid w:val="59764C4C"/>
    <w:rsid w:val="598B7405"/>
    <w:rsid w:val="598E7CA7"/>
    <w:rsid w:val="59A0095D"/>
    <w:rsid w:val="59A15A68"/>
    <w:rsid w:val="59A54B45"/>
    <w:rsid w:val="59B25349"/>
    <w:rsid w:val="59BE3D0C"/>
    <w:rsid w:val="59C363FA"/>
    <w:rsid w:val="59CB4F0B"/>
    <w:rsid w:val="59DF5FFE"/>
    <w:rsid w:val="59E171FA"/>
    <w:rsid w:val="59F56425"/>
    <w:rsid w:val="5A13192B"/>
    <w:rsid w:val="5A331BEA"/>
    <w:rsid w:val="5A3D0601"/>
    <w:rsid w:val="5A4D56CC"/>
    <w:rsid w:val="5A4E32FB"/>
    <w:rsid w:val="5A4E660B"/>
    <w:rsid w:val="5A673229"/>
    <w:rsid w:val="5A6E64A5"/>
    <w:rsid w:val="5A72274C"/>
    <w:rsid w:val="5A78254E"/>
    <w:rsid w:val="5A7F6388"/>
    <w:rsid w:val="5A800976"/>
    <w:rsid w:val="5A8A3D63"/>
    <w:rsid w:val="5AA27501"/>
    <w:rsid w:val="5AAB3921"/>
    <w:rsid w:val="5AD84127"/>
    <w:rsid w:val="5AD92907"/>
    <w:rsid w:val="5AE00395"/>
    <w:rsid w:val="5AE91247"/>
    <w:rsid w:val="5B182775"/>
    <w:rsid w:val="5B1C04B7"/>
    <w:rsid w:val="5B33397C"/>
    <w:rsid w:val="5B3B6628"/>
    <w:rsid w:val="5B474B23"/>
    <w:rsid w:val="5B4A5024"/>
    <w:rsid w:val="5B4F542F"/>
    <w:rsid w:val="5B6555C2"/>
    <w:rsid w:val="5B6A62BC"/>
    <w:rsid w:val="5B6C5663"/>
    <w:rsid w:val="5B6F05E7"/>
    <w:rsid w:val="5B721E85"/>
    <w:rsid w:val="5B726329"/>
    <w:rsid w:val="5B7B51DE"/>
    <w:rsid w:val="5B7C6521"/>
    <w:rsid w:val="5B801186"/>
    <w:rsid w:val="5B8075D9"/>
    <w:rsid w:val="5B8C7959"/>
    <w:rsid w:val="5BB93F58"/>
    <w:rsid w:val="5BBB362E"/>
    <w:rsid w:val="5BD20B76"/>
    <w:rsid w:val="5BD91F04"/>
    <w:rsid w:val="5BDD7C46"/>
    <w:rsid w:val="5BF31218"/>
    <w:rsid w:val="5BFE5E0F"/>
    <w:rsid w:val="5C0056E3"/>
    <w:rsid w:val="5C074CC3"/>
    <w:rsid w:val="5C166E64"/>
    <w:rsid w:val="5C1E200D"/>
    <w:rsid w:val="5C220805"/>
    <w:rsid w:val="5C237883"/>
    <w:rsid w:val="5C241D7E"/>
    <w:rsid w:val="5C2C472A"/>
    <w:rsid w:val="5C307F69"/>
    <w:rsid w:val="5C483A91"/>
    <w:rsid w:val="5C4A2E02"/>
    <w:rsid w:val="5C4F1C45"/>
    <w:rsid w:val="5C5F065B"/>
    <w:rsid w:val="5C657C3C"/>
    <w:rsid w:val="5C71213D"/>
    <w:rsid w:val="5C7659A5"/>
    <w:rsid w:val="5C8005D2"/>
    <w:rsid w:val="5C8D6F18"/>
    <w:rsid w:val="5C943DF3"/>
    <w:rsid w:val="5C956AB0"/>
    <w:rsid w:val="5C982FA0"/>
    <w:rsid w:val="5C9B365E"/>
    <w:rsid w:val="5CA82EFD"/>
    <w:rsid w:val="5CB36BF9"/>
    <w:rsid w:val="5CBC1B3E"/>
    <w:rsid w:val="5CCE3A33"/>
    <w:rsid w:val="5CD34BA6"/>
    <w:rsid w:val="5CD526CC"/>
    <w:rsid w:val="5CD71B11"/>
    <w:rsid w:val="5CDC361F"/>
    <w:rsid w:val="5CE46E7E"/>
    <w:rsid w:val="5CF3349A"/>
    <w:rsid w:val="5CF55729"/>
    <w:rsid w:val="5CFE264B"/>
    <w:rsid w:val="5D011713"/>
    <w:rsid w:val="5D1A6C78"/>
    <w:rsid w:val="5D375134"/>
    <w:rsid w:val="5D375F66"/>
    <w:rsid w:val="5D537A94"/>
    <w:rsid w:val="5D5932FD"/>
    <w:rsid w:val="5D6677C8"/>
    <w:rsid w:val="5D687C74"/>
    <w:rsid w:val="5D7719D5"/>
    <w:rsid w:val="5D8030A5"/>
    <w:rsid w:val="5D944335"/>
    <w:rsid w:val="5D972077"/>
    <w:rsid w:val="5D9C768D"/>
    <w:rsid w:val="5D9F7562"/>
    <w:rsid w:val="5DA54794"/>
    <w:rsid w:val="5DA622BA"/>
    <w:rsid w:val="5DAA334D"/>
    <w:rsid w:val="5DCB31B0"/>
    <w:rsid w:val="5DCB6581"/>
    <w:rsid w:val="5DCF0872"/>
    <w:rsid w:val="5DD027AD"/>
    <w:rsid w:val="5DD15589"/>
    <w:rsid w:val="5DD40BD5"/>
    <w:rsid w:val="5DD56AC0"/>
    <w:rsid w:val="5DD763CD"/>
    <w:rsid w:val="5DEF0816"/>
    <w:rsid w:val="5DF9688E"/>
    <w:rsid w:val="5DFC012C"/>
    <w:rsid w:val="5E114123"/>
    <w:rsid w:val="5E134288"/>
    <w:rsid w:val="5E135BA1"/>
    <w:rsid w:val="5E14191A"/>
    <w:rsid w:val="5E175614"/>
    <w:rsid w:val="5E244E0E"/>
    <w:rsid w:val="5E290C38"/>
    <w:rsid w:val="5E2A4C99"/>
    <w:rsid w:val="5E2B2B6A"/>
    <w:rsid w:val="5E2D4789"/>
    <w:rsid w:val="5E30330F"/>
    <w:rsid w:val="5E371164"/>
    <w:rsid w:val="5E3D49CC"/>
    <w:rsid w:val="5E444205"/>
    <w:rsid w:val="5E453881"/>
    <w:rsid w:val="5E4A0FF0"/>
    <w:rsid w:val="5E5165FB"/>
    <w:rsid w:val="5E6463FD"/>
    <w:rsid w:val="5E664BC1"/>
    <w:rsid w:val="5E7D74BF"/>
    <w:rsid w:val="5E87169E"/>
    <w:rsid w:val="5E93283E"/>
    <w:rsid w:val="5E9D68CD"/>
    <w:rsid w:val="5EA507C4"/>
    <w:rsid w:val="5EAB402C"/>
    <w:rsid w:val="5EB804F7"/>
    <w:rsid w:val="5EB865D5"/>
    <w:rsid w:val="5EBB6217"/>
    <w:rsid w:val="5EBE53E1"/>
    <w:rsid w:val="5EC96260"/>
    <w:rsid w:val="5EE66E12"/>
    <w:rsid w:val="5EF7101F"/>
    <w:rsid w:val="5F0454EA"/>
    <w:rsid w:val="5F26340E"/>
    <w:rsid w:val="5F2F1ED2"/>
    <w:rsid w:val="5F2F48BE"/>
    <w:rsid w:val="5F301D6A"/>
    <w:rsid w:val="5F3111B4"/>
    <w:rsid w:val="5F322057"/>
    <w:rsid w:val="5F553F98"/>
    <w:rsid w:val="5F674873"/>
    <w:rsid w:val="5F69359F"/>
    <w:rsid w:val="5F7411FB"/>
    <w:rsid w:val="5F7C32D2"/>
    <w:rsid w:val="5F8403D9"/>
    <w:rsid w:val="5F8D0644"/>
    <w:rsid w:val="5F906D7E"/>
    <w:rsid w:val="5F920D48"/>
    <w:rsid w:val="5FB01417"/>
    <w:rsid w:val="5FC04B62"/>
    <w:rsid w:val="5FC7309C"/>
    <w:rsid w:val="5FCF3FEF"/>
    <w:rsid w:val="5FD502D9"/>
    <w:rsid w:val="5FD64452"/>
    <w:rsid w:val="5FE61094"/>
    <w:rsid w:val="5FE64BF0"/>
    <w:rsid w:val="5FE9311D"/>
    <w:rsid w:val="5FFC08B7"/>
    <w:rsid w:val="5FFF6C4C"/>
    <w:rsid w:val="600F05EB"/>
    <w:rsid w:val="60172FFB"/>
    <w:rsid w:val="601856F1"/>
    <w:rsid w:val="60194FC5"/>
    <w:rsid w:val="602504C8"/>
    <w:rsid w:val="60255B9B"/>
    <w:rsid w:val="602721E8"/>
    <w:rsid w:val="602C2F4B"/>
    <w:rsid w:val="603246B6"/>
    <w:rsid w:val="60351AD0"/>
    <w:rsid w:val="604F09E7"/>
    <w:rsid w:val="60502181"/>
    <w:rsid w:val="605325BC"/>
    <w:rsid w:val="6057662A"/>
    <w:rsid w:val="60593F9F"/>
    <w:rsid w:val="605E0C2A"/>
    <w:rsid w:val="605E50CE"/>
    <w:rsid w:val="606A726F"/>
    <w:rsid w:val="606E1DA0"/>
    <w:rsid w:val="608143A4"/>
    <w:rsid w:val="60850D44"/>
    <w:rsid w:val="60893796"/>
    <w:rsid w:val="609917DB"/>
    <w:rsid w:val="60A2481B"/>
    <w:rsid w:val="60A24FBB"/>
    <w:rsid w:val="60AC7BE7"/>
    <w:rsid w:val="60B847DE"/>
    <w:rsid w:val="60C03693"/>
    <w:rsid w:val="60C2565D"/>
    <w:rsid w:val="60C90799"/>
    <w:rsid w:val="60D22A39"/>
    <w:rsid w:val="60D84357"/>
    <w:rsid w:val="60DA4D90"/>
    <w:rsid w:val="60E122C4"/>
    <w:rsid w:val="60E9572D"/>
    <w:rsid w:val="60EF610A"/>
    <w:rsid w:val="60F41AE6"/>
    <w:rsid w:val="60FF5C09"/>
    <w:rsid w:val="61016185"/>
    <w:rsid w:val="61025A59"/>
    <w:rsid w:val="6109328C"/>
    <w:rsid w:val="6109441D"/>
    <w:rsid w:val="61096DE8"/>
    <w:rsid w:val="610E79D9"/>
    <w:rsid w:val="610F0176"/>
    <w:rsid w:val="6113099A"/>
    <w:rsid w:val="611F660B"/>
    <w:rsid w:val="612864AF"/>
    <w:rsid w:val="612A345F"/>
    <w:rsid w:val="612E4AA0"/>
    <w:rsid w:val="613E49C4"/>
    <w:rsid w:val="61406582"/>
    <w:rsid w:val="6143712C"/>
    <w:rsid w:val="61616C24"/>
    <w:rsid w:val="616E7593"/>
    <w:rsid w:val="61890560"/>
    <w:rsid w:val="619A0388"/>
    <w:rsid w:val="619F012C"/>
    <w:rsid w:val="61A11716"/>
    <w:rsid w:val="61A47B89"/>
    <w:rsid w:val="61B52D03"/>
    <w:rsid w:val="61BA6334"/>
    <w:rsid w:val="61CE48E1"/>
    <w:rsid w:val="61DA0C4B"/>
    <w:rsid w:val="61DA5A55"/>
    <w:rsid w:val="61E810F3"/>
    <w:rsid w:val="61F228AC"/>
    <w:rsid w:val="61F23D20"/>
    <w:rsid w:val="61F411A7"/>
    <w:rsid w:val="61F950AE"/>
    <w:rsid w:val="620B6B90"/>
    <w:rsid w:val="620D37F4"/>
    <w:rsid w:val="620D46B6"/>
    <w:rsid w:val="621B3277"/>
    <w:rsid w:val="62205B57"/>
    <w:rsid w:val="622135C5"/>
    <w:rsid w:val="622240E6"/>
    <w:rsid w:val="62301F93"/>
    <w:rsid w:val="62344338"/>
    <w:rsid w:val="623E51B7"/>
    <w:rsid w:val="6260512D"/>
    <w:rsid w:val="62614A02"/>
    <w:rsid w:val="62663B30"/>
    <w:rsid w:val="626973FA"/>
    <w:rsid w:val="6291178B"/>
    <w:rsid w:val="62A05B25"/>
    <w:rsid w:val="62A212A2"/>
    <w:rsid w:val="62D81168"/>
    <w:rsid w:val="62D94217"/>
    <w:rsid w:val="62DF2D7C"/>
    <w:rsid w:val="62E0626E"/>
    <w:rsid w:val="62EC2B8B"/>
    <w:rsid w:val="62EE0C9F"/>
    <w:rsid w:val="62F16C3C"/>
    <w:rsid w:val="62F50F9E"/>
    <w:rsid w:val="62FA0E4E"/>
    <w:rsid w:val="63015BB4"/>
    <w:rsid w:val="630346A8"/>
    <w:rsid w:val="63051831"/>
    <w:rsid w:val="630755A9"/>
    <w:rsid w:val="630A7901"/>
    <w:rsid w:val="63185522"/>
    <w:rsid w:val="631B72A6"/>
    <w:rsid w:val="63226A41"/>
    <w:rsid w:val="632B4CDA"/>
    <w:rsid w:val="632F69CC"/>
    <w:rsid w:val="633013BF"/>
    <w:rsid w:val="63544BEA"/>
    <w:rsid w:val="635C033B"/>
    <w:rsid w:val="63604D88"/>
    <w:rsid w:val="637C659C"/>
    <w:rsid w:val="63901A42"/>
    <w:rsid w:val="639D7CBB"/>
    <w:rsid w:val="639F3861"/>
    <w:rsid w:val="63A27B41"/>
    <w:rsid w:val="63C10358"/>
    <w:rsid w:val="63C46DE2"/>
    <w:rsid w:val="63C91D0E"/>
    <w:rsid w:val="63CE7CBB"/>
    <w:rsid w:val="63D47B81"/>
    <w:rsid w:val="63DE135C"/>
    <w:rsid w:val="63E064E2"/>
    <w:rsid w:val="63E10C3D"/>
    <w:rsid w:val="63E54572"/>
    <w:rsid w:val="63F26EF2"/>
    <w:rsid w:val="63F91396"/>
    <w:rsid w:val="64041AE8"/>
    <w:rsid w:val="64095351"/>
    <w:rsid w:val="640A44F3"/>
    <w:rsid w:val="640D6BEF"/>
    <w:rsid w:val="641C5084"/>
    <w:rsid w:val="64243F39"/>
    <w:rsid w:val="64312631"/>
    <w:rsid w:val="64552344"/>
    <w:rsid w:val="646B11DF"/>
    <w:rsid w:val="64742735"/>
    <w:rsid w:val="64780AA3"/>
    <w:rsid w:val="64833355"/>
    <w:rsid w:val="64887C22"/>
    <w:rsid w:val="648A6492"/>
    <w:rsid w:val="64A137DB"/>
    <w:rsid w:val="64AA6B34"/>
    <w:rsid w:val="64B17EC2"/>
    <w:rsid w:val="64B60B6A"/>
    <w:rsid w:val="64BC23C3"/>
    <w:rsid w:val="64C17ED8"/>
    <w:rsid w:val="64CD78C9"/>
    <w:rsid w:val="64CF1A77"/>
    <w:rsid w:val="64E21E2A"/>
    <w:rsid w:val="64F87E91"/>
    <w:rsid w:val="64F9288B"/>
    <w:rsid w:val="64F953C5"/>
    <w:rsid w:val="64FB113D"/>
    <w:rsid w:val="65147874"/>
    <w:rsid w:val="652E4750"/>
    <w:rsid w:val="65314B5F"/>
    <w:rsid w:val="65377536"/>
    <w:rsid w:val="65387C9C"/>
    <w:rsid w:val="653D2DC1"/>
    <w:rsid w:val="65475857"/>
    <w:rsid w:val="654A5C21"/>
    <w:rsid w:val="656B0071"/>
    <w:rsid w:val="65750CC8"/>
    <w:rsid w:val="65773943"/>
    <w:rsid w:val="657B5DDA"/>
    <w:rsid w:val="65870C23"/>
    <w:rsid w:val="65943C08"/>
    <w:rsid w:val="65B337C6"/>
    <w:rsid w:val="65BC6B1F"/>
    <w:rsid w:val="65DA30BA"/>
    <w:rsid w:val="65DF6369"/>
    <w:rsid w:val="65ED6CD8"/>
    <w:rsid w:val="65F32465"/>
    <w:rsid w:val="66062232"/>
    <w:rsid w:val="66073FA5"/>
    <w:rsid w:val="660835D8"/>
    <w:rsid w:val="660E3AE9"/>
    <w:rsid w:val="661822C9"/>
    <w:rsid w:val="662A5C87"/>
    <w:rsid w:val="662D0E6F"/>
    <w:rsid w:val="663F32AC"/>
    <w:rsid w:val="66430FEE"/>
    <w:rsid w:val="664A237C"/>
    <w:rsid w:val="664F7DCA"/>
    <w:rsid w:val="665F2D7D"/>
    <w:rsid w:val="666351EC"/>
    <w:rsid w:val="666B40A1"/>
    <w:rsid w:val="668337DE"/>
    <w:rsid w:val="66860EDB"/>
    <w:rsid w:val="66911D59"/>
    <w:rsid w:val="66967370"/>
    <w:rsid w:val="66B141AA"/>
    <w:rsid w:val="66B214DE"/>
    <w:rsid w:val="66B772E6"/>
    <w:rsid w:val="66BA4AC0"/>
    <w:rsid w:val="66C832A1"/>
    <w:rsid w:val="66CD08B8"/>
    <w:rsid w:val="66D22562"/>
    <w:rsid w:val="66D9725C"/>
    <w:rsid w:val="66DE0ADA"/>
    <w:rsid w:val="66DE317A"/>
    <w:rsid w:val="66E225B5"/>
    <w:rsid w:val="66E601C5"/>
    <w:rsid w:val="66E71979"/>
    <w:rsid w:val="66EE2B00"/>
    <w:rsid w:val="66F44096"/>
    <w:rsid w:val="67041313"/>
    <w:rsid w:val="67181AC7"/>
    <w:rsid w:val="6736645D"/>
    <w:rsid w:val="67376850"/>
    <w:rsid w:val="673B3F8B"/>
    <w:rsid w:val="673F63D2"/>
    <w:rsid w:val="674E2DF1"/>
    <w:rsid w:val="6759039D"/>
    <w:rsid w:val="6759400B"/>
    <w:rsid w:val="677551D7"/>
    <w:rsid w:val="6779459B"/>
    <w:rsid w:val="677A6E9A"/>
    <w:rsid w:val="677D2D74"/>
    <w:rsid w:val="67BC1058"/>
    <w:rsid w:val="67C717AB"/>
    <w:rsid w:val="67CC0B6F"/>
    <w:rsid w:val="67D5284C"/>
    <w:rsid w:val="67E1461B"/>
    <w:rsid w:val="67E512DF"/>
    <w:rsid w:val="6802409E"/>
    <w:rsid w:val="68036D8B"/>
    <w:rsid w:val="68041B35"/>
    <w:rsid w:val="68060525"/>
    <w:rsid w:val="680622D3"/>
    <w:rsid w:val="68182006"/>
    <w:rsid w:val="682479A4"/>
    <w:rsid w:val="6827206B"/>
    <w:rsid w:val="68297D70"/>
    <w:rsid w:val="684E5A28"/>
    <w:rsid w:val="687014CD"/>
    <w:rsid w:val="6873723D"/>
    <w:rsid w:val="687F5412"/>
    <w:rsid w:val="689E0CED"/>
    <w:rsid w:val="68A5389A"/>
    <w:rsid w:val="68AB69D7"/>
    <w:rsid w:val="68B14B33"/>
    <w:rsid w:val="68B1685E"/>
    <w:rsid w:val="68B84965"/>
    <w:rsid w:val="68EC6F68"/>
    <w:rsid w:val="68F50636"/>
    <w:rsid w:val="68F53206"/>
    <w:rsid w:val="68F77B1D"/>
    <w:rsid w:val="69020CEC"/>
    <w:rsid w:val="690239E0"/>
    <w:rsid w:val="69186696"/>
    <w:rsid w:val="693115D2"/>
    <w:rsid w:val="693764BC"/>
    <w:rsid w:val="694B712D"/>
    <w:rsid w:val="69552591"/>
    <w:rsid w:val="695E3F8F"/>
    <w:rsid w:val="69690D6B"/>
    <w:rsid w:val="696B3155"/>
    <w:rsid w:val="697C68DA"/>
    <w:rsid w:val="698A0CE2"/>
    <w:rsid w:val="69972BF7"/>
    <w:rsid w:val="699B2EEF"/>
    <w:rsid w:val="69B0613D"/>
    <w:rsid w:val="69BB0E9B"/>
    <w:rsid w:val="69D07E37"/>
    <w:rsid w:val="69D600C5"/>
    <w:rsid w:val="69D80F86"/>
    <w:rsid w:val="69E93615"/>
    <w:rsid w:val="69FF522C"/>
    <w:rsid w:val="6A097E59"/>
    <w:rsid w:val="6A0C16F7"/>
    <w:rsid w:val="6A0E058D"/>
    <w:rsid w:val="6A303637"/>
    <w:rsid w:val="6A357031"/>
    <w:rsid w:val="6A3D431E"/>
    <w:rsid w:val="6A462E5B"/>
    <w:rsid w:val="6A503CD9"/>
    <w:rsid w:val="6A554E4C"/>
    <w:rsid w:val="6A583477"/>
    <w:rsid w:val="6A617C95"/>
    <w:rsid w:val="6A7F45BF"/>
    <w:rsid w:val="6A8D2838"/>
    <w:rsid w:val="6A9B19C8"/>
    <w:rsid w:val="6A9C6F1F"/>
    <w:rsid w:val="6AA00CAA"/>
    <w:rsid w:val="6AAA163C"/>
    <w:rsid w:val="6AAA534B"/>
    <w:rsid w:val="6AAE3DC0"/>
    <w:rsid w:val="6AB2229E"/>
    <w:rsid w:val="6AD278A5"/>
    <w:rsid w:val="6ADA6DFD"/>
    <w:rsid w:val="6ADD084D"/>
    <w:rsid w:val="6AE27384"/>
    <w:rsid w:val="6AE663EC"/>
    <w:rsid w:val="6B0029B5"/>
    <w:rsid w:val="6B02202D"/>
    <w:rsid w:val="6B0B19AE"/>
    <w:rsid w:val="6B20545A"/>
    <w:rsid w:val="6B251937"/>
    <w:rsid w:val="6B326AB7"/>
    <w:rsid w:val="6B405AFC"/>
    <w:rsid w:val="6B463CE3"/>
    <w:rsid w:val="6B472274"/>
    <w:rsid w:val="6B523E14"/>
    <w:rsid w:val="6B58610B"/>
    <w:rsid w:val="6B5E41D4"/>
    <w:rsid w:val="6B6F7A1C"/>
    <w:rsid w:val="6B7678FF"/>
    <w:rsid w:val="6B7846F2"/>
    <w:rsid w:val="6B7D28AC"/>
    <w:rsid w:val="6BA240C1"/>
    <w:rsid w:val="6BA74108"/>
    <w:rsid w:val="6BB216F8"/>
    <w:rsid w:val="6BBB3471"/>
    <w:rsid w:val="6BBF7923"/>
    <w:rsid w:val="6BC524A5"/>
    <w:rsid w:val="6BC6527D"/>
    <w:rsid w:val="6BCA7799"/>
    <w:rsid w:val="6BE3231E"/>
    <w:rsid w:val="6BE36400"/>
    <w:rsid w:val="6BE42896"/>
    <w:rsid w:val="6BFF59B7"/>
    <w:rsid w:val="6C094140"/>
    <w:rsid w:val="6C0A38D9"/>
    <w:rsid w:val="6C2052C5"/>
    <w:rsid w:val="6C223454"/>
    <w:rsid w:val="6C2610AD"/>
    <w:rsid w:val="6C306097"/>
    <w:rsid w:val="6C3557D6"/>
    <w:rsid w:val="6C45139E"/>
    <w:rsid w:val="6C515251"/>
    <w:rsid w:val="6C6165E8"/>
    <w:rsid w:val="6C647510"/>
    <w:rsid w:val="6C700663"/>
    <w:rsid w:val="6C780E5A"/>
    <w:rsid w:val="6C7A3290"/>
    <w:rsid w:val="6C933265"/>
    <w:rsid w:val="6CAB5A16"/>
    <w:rsid w:val="6CAD71C1"/>
    <w:rsid w:val="6CAE0372"/>
    <w:rsid w:val="6CBA368C"/>
    <w:rsid w:val="6CBE06B9"/>
    <w:rsid w:val="6CD02EB0"/>
    <w:rsid w:val="6CDC7AA6"/>
    <w:rsid w:val="6CE5766E"/>
    <w:rsid w:val="6CF92CFE"/>
    <w:rsid w:val="6D050744"/>
    <w:rsid w:val="6D1A72B5"/>
    <w:rsid w:val="6D264001"/>
    <w:rsid w:val="6D30394E"/>
    <w:rsid w:val="6D317DF2"/>
    <w:rsid w:val="6D6D48E9"/>
    <w:rsid w:val="6D6D59F9"/>
    <w:rsid w:val="6D836174"/>
    <w:rsid w:val="6D843EA5"/>
    <w:rsid w:val="6D8A305E"/>
    <w:rsid w:val="6DAA1953"/>
    <w:rsid w:val="6DB81974"/>
    <w:rsid w:val="6DBF2F56"/>
    <w:rsid w:val="6DC032E6"/>
    <w:rsid w:val="6DC0711C"/>
    <w:rsid w:val="6DD16EDF"/>
    <w:rsid w:val="6DD24A05"/>
    <w:rsid w:val="6DDB2994"/>
    <w:rsid w:val="6DDC1773"/>
    <w:rsid w:val="6DEC3D19"/>
    <w:rsid w:val="6DFF5E1A"/>
    <w:rsid w:val="6E05302D"/>
    <w:rsid w:val="6E111FD4"/>
    <w:rsid w:val="6E2A2359"/>
    <w:rsid w:val="6E2C0E98"/>
    <w:rsid w:val="6E2F0E6E"/>
    <w:rsid w:val="6E4B5505"/>
    <w:rsid w:val="6E50577B"/>
    <w:rsid w:val="6E5919DB"/>
    <w:rsid w:val="6E5D69C5"/>
    <w:rsid w:val="6E663CC4"/>
    <w:rsid w:val="6E697118"/>
    <w:rsid w:val="6E7004A6"/>
    <w:rsid w:val="6E7B6E4B"/>
    <w:rsid w:val="6E851A78"/>
    <w:rsid w:val="6E906A99"/>
    <w:rsid w:val="6EA12FDA"/>
    <w:rsid w:val="6EA43987"/>
    <w:rsid w:val="6EB01968"/>
    <w:rsid w:val="6EB123AB"/>
    <w:rsid w:val="6EB81D8F"/>
    <w:rsid w:val="6EC10D02"/>
    <w:rsid w:val="6ED216AD"/>
    <w:rsid w:val="6EDE7B06"/>
    <w:rsid w:val="6EE844E0"/>
    <w:rsid w:val="6EEA2C38"/>
    <w:rsid w:val="6EF1345F"/>
    <w:rsid w:val="6EF410D7"/>
    <w:rsid w:val="6F1570A7"/>
    <w:rsid w:val="6F1C6D97"/>
    <w:rsid w:val="6F1E1004"/>
    <w:rsid w:val="6F247A16"/>
    <w:rsid w:val="6F2A006F"/>
    <w:rsid w:val="6F2B6AC3"/>
    <w:rsid w:val="6F343BCA"/>
    <w:rsid w:val="6F4F27B2"/>
    <w:rsid w:val="6F55769C"/>
    <w:rsid w:val="6F67375C"/>
    <w:rsid w:val="6F68172D"/>
    <w:rsid w:val="6F6877D7"/>
    <w:rsid w:val="6F6D5C87"/>
    <w:rsid w:val="6F771D08"/>
    <w:rsid w:val="6F7B1AEF"/>
    <w:rsid w:val="6F863CF9"/>
    <w:rsid w:val="6F881820"/>
    <w:rsid w:val="6F9745BE"/>
    <w:rsid w:val="6F991B3B"/>
    <w:rsid w:val="6F994798"/>
    <w:rsid w:val="6FA36659"/>
    <w:rsid w:val="6FA7439C"/>
    <w:rsid w:val="6FB42615"/>
    <w:rsid w:val="6FB97C2B"/>
    <w:rsid w:val="6FC62348"/>
    <w:rsid w:val="6FD24F90"/>
    <w:rsid w:val="6FD30096"/>
    <w:rsid w:val="6FDA0DCA"/>
    <w:rsid w:val="6FEC0E5D"/>
    <w:rsid w:val="6FF74B99"/>
    <w:rsid w:val="6FF9096F"/>
    <w:rsid w:val="6FFE5F86"/>
    <w:rsid w:val="700A0487"/>
    <w:rsid w:val="700C2451"/>
    <w:rsid w:val="701C5FC7"/>
    <w:rsid w:val="701D28B0"/>
    <w:rsid w:val="70227EC6"/>
    <w:rsid w:val="7027728A"/>
    <w:rsid w:val="70310109"/>
    <w:rsid w:val="70383246"/>
    <w:rsid w:val="70441BEA"/>
    <w:rsid w:val="70476A93"/>
    <w:rsid w:val="70476E76"/>
    <w:rsid w:val="705463DE"/>
    <w:rsid w:val="70552A56"/>
    <w:rsid w:val="705843AB"/>
    <w:rsid w:val="707301C3"/>
    <w:rsid w:val="7075449A"/>
    <w:rsid w:val="70936DA6"/>
    <w:rsid w:val="70A76CE7"/>
    <w:rsid w:val="70A97C9F"/>
    <w:rsid w:val="70AD67FB"/>
    <w:rsid w:val="70B76860"/>
    <w:rsid w:val="70BA00FF"/>
    <w:rsid w:val="70D4420F"/>
    <w:rsid w:val="70D91E6D"/>
    <w:rsid w:val="70DB1624"/>
    <w:rsid w:val="70E62CA2"/>
    <w:rsid w:val="70E937D8"/>
    <w:rsid w:val="70EA22BD"/>
    <w:rsid w:val="70ED50B2"/>
    <w:rsid w:val="711A0B9D"/>
    <w:rsid w:val="711A294B"/>
    <w:rsid w:val="711C2B67"/>
    <w:rsid w:val="71327C95"/>
    <w:rsid w:val="71345B5F"/>
    <w:rsid w:val="71352A9F"/>
    <w:rsid w:val="713A6DB2"/>
    <w:rsid w:val="714034BF"/>
    <w:rsid w:val="7144434E"/>
    <w:rsid w:val="71465186"/>
    <w:rsid w:val="714874B8"/>
    <w:rsid w:val="714A1C1F"/>
    <w:rsid w:val="71600CA6"/>
    <w:rsid w:val="716356F4"/>
    <w:rsid w:val="718524BB"/>
    <w:rsid w:val="71872B95"/>
    <w:rsid w:val="718F50E7"/>
    <w:rsid w:val="71940098"/>
    <w:rsid w:val="71971C3B"/>
    <w:rsid w:val="719E17CE"/>
    <w:rsid w:val="71B07B37"/>
    <w:rsid w:val="71B44B4E"/>
    <w:rsid w:val="71BD1114"/>
    <w:rsid w:val="71C64881"/>
    <w:rsid w:val="71C8627B"/>
    <w:rsid w:val="71D032C9"/>
    <w:rsid w:val="71D618B8"/>
    <w:rsid w:val="71D90A58"/>
    <w:rsid w:val="71E2790D"/>
    <w:rsid w:val="71E73175"/>
    <w:rsid w:val="71F118FE"/>
    <w:rsid w:val="71F16917"/>
    <w:rsid w:val="71F47542"/>
    <w:rsid w:val="71F54996"/>
    <w:rsid w:val="720A0C12"/>
    <w:rsid w:val="720F6228"/>
    <w:rsid w:val="721A09EF"/>
    <w:rsid w:val="7232237E"/>
    <w:rsid w:val="72340912"/>
    <w:rsid w:val="723D0FE7"/>
    <w:rsid w:val="72431602"/>
    <w:rsid w:val="724834E8"/>
    <w:rsid w:val="7249798C"/>
    <w:rsid w:val="72516841"/>
    <w:rsid w:val="72586EBD"/>
    <w:rsid w:val="72691DDC"/>
    <w:rsid w:val="726E73F3"/>
    <w:rsid w:val="72A37CB3"/>
    <w:rsid w:val="72AE77EF"/>
    <w:rsid w:val="72B8066E"/>
    <w:rsid w:val="72C15298"/>
    <w:rsid w:val="72C40DC1"/>
    <w:rsid w:val="72CB1D2A"/>
    <w:rsid w:val="72CE17E6"/>
    <w:rsid w:val="72D059B7"/>
    <w:rsid w:val="72D1172F"/>
    <w:rsid w:val="72D51220"/>
    <w:rsid w:val="72DB4BD0"/>
    <w:rsid w:val="72E50D02"/>
    <w:rsid w:val="72F13B80"/>
    <w:rsid w:val="72FD42D3"/>
    <w:rsid w:val="730E64E0"/>
    <w:rsid w:val="73171838"/>
    <w:rsid w:val="731F06ED"/>
    <w:rsid w:val="73372E8C"/>
    <w:rsid w:val="73571C35"/>
    <w:rsid w:val="73605BCD"/>
    <w:rsid w:val="736F160D"/>
    <w:rsid w:val="7371155C"/>
    <w:rsid w:val="73726A6F"/>
    <w:rsid w:val="738A5B9F"/>
    <w:rsid w:val="739369E5"/>
    <w:rsid w:val="73942E89"/>
    <w:rsid w:val="739B4217"/>
    <w:rsid w:val="73A3131E"/>
    <w:rsid w:val="73A527A7"/>
    <w:rsid w:val="73AB546C"/>
    <w:rsid w:val="73AD5CF9"/>
    <w:rsid w:val="73B05E14"/>
    <w:rsid w:val="73BD21F5"/>
    <w:rsid w:val="73C53042"/>
    <w:rsid w:val="73C7106D"/>
    <w:rsid w:val="73D32B29"/>
    <w:rsid w:val="73DE2937"/>
    <w:rsid w:val="73F5583A"/>
    <w:rsid w:val="73F614B2"/>
    <w:rsid w:val="73FA5278"/>
    <w:rsid w:val="73FB6A64"/>
    <w:rsid w:val="73FE5FA9"/>
    <w:rsid w:val="74055AE2"/>
    <w:rsid w:val="74081181"/>
    <w:rsid w:val="740C114E"/>
    <w:rsid w:val="7419513C"/>
    <w:rsid w:val="74220495"/>
    <w:rsid w:val="742B6FF5"/>
    <w:rsid w:val="74380971"/>
    <w:rsid w:val="743E1047"/>
    <w:rsid w:val="7445441A"/>
    <w:rsid w:val="7446495E"/>
    <w:rsid w:val="744A0F68"/>
    <w:rsid w:val="744F6DB0"/>
    <w:rsid w:val="74531C85"/>
    <w:rsid w:val="74583EB6"/>
    <w:rsid w:val="74770C18"/>
    <w:rsid w:val="749860AC"/>
    <w:rsid w:val="74A62D93"/>
    <w:rsid w:val="74BD1F6B"/>
    <w:rsid w:val="74C55995"/>
    <w:rsid w:val="74D01DF4"/>
    <w:rsid w:val="74D379E1"/>
    <w:rsid w:val="74D774D1"/>
    <w:rsid w:val="74DD1807"/>
    <w:rsid w:val="74F11C15"/>
    <w:rsid w:val="74FF2584"/>
    <w:rsid w:val="75074E77"/>
    <w:rsid w:val="75091655"/>
    <w:rsid w:val="751261BB"/>
    <w:rsid w:val="751654AA"/>
    <w:rsid w:val="751E4AF6"/>
    <w:rsid w:val="752B5127"/>
    <w:rsid w:val="752D549F"/>
    <w:rsid w:val="7533222E"/>
    <w:rsid w:val="753406E5"/>
    <w:rsid w:val="75414E2E"/>
    <w:rsid w:val="754461E9"/>
    <w:rsid w:val="7548217D"/>
    <w:rsid w:val="755521A4"/>
    <w:rsid w:val="755E6806"/>
    <w:rsid w:val="756248C1"/>
    <w:rsid w:val="756D48F3"/>
    <w:rsid w:val="758D4034"/>
    <w:rsid w:val="759A133F"/>
    <w:rsid w:val="759F5B15"/>
    <w:rsid w:val="75A82C1C"/>
    <w:rsid w:val="75A91FD2"/>
    <w:rsid w:val="75A9693E"/>
    <w:rsid w:val="75D47AFD"/>
    <w:rsid w:val="75E17FAF"/>
    <w:rsid w:val="75E3518B"/>
    <w:rsid w:val="75E84028"/>
    <w:rsid w:val="75EB48B6"/>
    <w:rsid w:val="75EE71D5"/>
    <w:rsid w:val="75F00601"/>
    <w:rsid w:val="75F321B3"/>
    <w:rsid w:val="76150FF2"/>
    <w:rsid w:val="76171B4F"/>
    <w:rsid w:val="761E2A87"/>
    <w:rsid w:val="76215BEB"/>
    <w:rsid w:val="76264ABA"/>
    <w:rsid w:val="76277FE4"/>
    <w:rsid w:val="76361FD5"/>
    <w:rsid w:val="76397D18"/>
    <w:rsid w:val="763B4B93"/>
    <w:rsid w:val="764238B9"/>
    <w:rsid w:val="764B5B05"/>
    <w:rsid w:val="764C45E1"/>
    <w:rsid w:val="7657019E"/>
    <w:rsid w:val="766829E3"/>
    <w:rsid w:val="766A1A5E"/>
    <w:rsid w:val="7671125F"/>
    <w:rsid w:val="76776640"/>
    <w:rsid w:val="76785024"/>
    <w:rsid w:val="767A24AD"/>
    <w:rsid w:val="76A21419"/>
    <w:rsid w:val="76CE0460"/>
    <w:rsid w:val="76D01F3E"/>
    <w:rsid w:val="76D67314"/>
    <w:rsid w:val="76D77575"/>
    <w:rsid w:val="76DB492B"/>
    <w:rsid w:val="76FF2D0F"/>
    <w:rsid w:val="77080C70"/>
    <w:rsid w:val="77152231"/>
    <w:rsid w:val="772462D2"/>
    <w:rsid w:val="774261D2"/>
    <w:rsid w:val="774626EC"/>
    <w:rsid w:val="775B2E01"/>
    <w:rsid w:val="77602396"/>
    <w:rsid w:val="776B2153"/>
    <w:rsid w:val="77935205"/>
    <w:rsid w:val="7794547D"/>
    <w:rsid w:val="779F1144"/>
    <w:rsid w:val="77A86B72"/>
    <w:rsid w:val="77AE0291"/>
    <w:rsid w:val="77C4129B"/>
    <w:rsid w:val="77CE623E"/>
    <w:rsid w:val="77D66000"/>
    <w:rsid w:val="77DD1CAC"/>
    <w:rsid w:val="77EE7353"/>
    <w:rsid w:val="77F5693B"/>
    <w:rsid w:val="78000306"/>
    <w:rsid w:val="780E2ADE"/>
    <w:rsid w:val="781841F2"/>
    <w:rsid w:val="781D5C95"/>
    <w:rsid w:val="781E0F73"/>
    <w:rsid w:val="783B3F6C"/>
    <w:rsid w:val="783E6FD1"/>
    <w:rsid w:val="78480F79"/>
    <w:rsid w:val="786210F3"/>
    <w:rsid w:val="786C00FF"/>
    <w:rsid w:val="786D1E64"/>
    <w:rsid w:val="7871020C"/>
    <w:rsid w:val="78713799"/>
    <w:rsid w:val="78731C8E"/>
    <w:rsid w:val="78760DAF"/>
    <w:rsid w:val="7878384E"/>
    <w:rsid w:val="78843FBB"/>
    <w:rsid w:val="78850FF2"/>
    <w:rsid w:val="7886674C"/>
    <w:rsid w:val="78A05E2C"/>
    <w:rsid w:val="78AE264F"/>
    <w:rsid w:val="78BA77F5"/>
    <w:rsid w:val="78CC4E73"/>
    <w:rsid w:val="78CD7314"/>
    <w:rsid w:val="78D21D5D"/>
    <w:rsid w:val="78D32916"/>
    <w:rsid w:val="78E201F2"/>
    <w:rsid w:val="78EB41B8"/>
    <w:rsid w:val="78F148D9"/>
    <w:rsid w:val="78FE29CE"/>
    <w:rsid w:val="790C43B8"/>
    <w:rsid w:val="790E2F6B"/>
    <w:rsid w:val="7913351B"/>
    <w:rsid w:val="791452A3"/>
    <w:rsid w:val="791566C2"/>
    <w:rsid w:val="791707F7"/>
    <w:rsid w:val="7919798C"/>
    <w:rsid w:val="79234DC8"/>
    <w:rsid w:val="79366790"/>
    <w:rsid w:val="79404F19"/>
    <w:rsid w:val="79416A9B"/>
    <w:rsid w:val="79492020"/>
    <w:rsid w:val="794F33AE"/>
    <w:rsid w:val="79515378"/>
    <w:rsid w:val="79554E68"/>
    <w:rsid w:val="796C104F"/>
    <w:rsid w:val="796C5D0E"/>
    <w:rsid w:val="798E2CBF"/>
    <w:rsid w:val="79C36276"/>
    <w:rsid w:val="79D51B05"/>
    <w:rsid w:val="79F144EE"/>
    <w:rsid w:val="79FC2DE4"/>
    <w:rsid w:val="7A081EDB"/>
    <w:rsid w:val="7A0C768F"/>
    <w:rsid w:val="7A1B7E60"/>
    <w:rsid w:val="7A1E525A"/>
    <w:rsid w:val="7A2B0DAE"/>
    <w:rsid w:val="7A480094"/>
    <w:rsid w:val="7A4D34AF"/>
    <w:rsid w:val="7A4E7B96"/>
    <w:rsid w:val="7A5549F4"/>
    <w:rsid w:val="7A593A97"/>
    <w:rsid w:val="7A6157E8"/>
    <w:rsid w:val="7A7C01D3"/>
    <w:rsid w:val="7A811C8D"/>
    <w:rsid w:val="7A8A0B42"/>
    <w:rsid w:val="7A8F37D9"/>
    <w:rsid w:val="7AA240DD"/>
    <w:rsid w:val="7AA8721A"/>
    <w:rsid w:val="7AC929BC"/>
    <w:rsid w:val="7ACF31E3"/>
    <w:rsid w:val="7AD41DBD"/>
    <w:rsid w:val="7AE2097E"/>
    <w:rsid w:val="7AE5221C"/>
    <w:rsid w:val="7AE77D42"/>
    <w:rsid w:val="7AF857A9"/>
    <w:rsid w:val="7B0B6E94"/>
    <w:rsid w:val="7B1818A4"/>
    <w:rsid w:val="7B1E128A"/>
    <w:rsid w:val="7B206849"/>
    <w:rsid w:val="7B265DE6"/>
    <w:rsid w:val="7B394B70"/>
    <w:rsid w:val="7B4F58E7"/>
    <w:rsid w:val="7B4F5FF3"/>
    <w:rsid w:val="7B5D37BF"/>
    <w:rsid w:val="7B611923"/>
    <w:rsid w:val="7B615418"/>
    <w:rsid w:val="7B6E3687"/>
    <w:rsid w:val="7B6E3FBF"/>
    <w:rsid w:val="7B705F89"/>
    <w:rsid w:val="7B735A7A"/>
    <w:rsid w:val="7B7470FC"/>
    <w:rsid w:val="7B772862"/>
    <w:rsid w:val="7B861AB8"/>
    <w:rsid w:val="7B965AB3"/>
    <w:rsid w:val="7B9C0261"/>
    <w:rsid w:val="7B9D6653"/>
    <w:rsid w:val="7BB95541"/>
    <w:rsid w:val="7BC26E48"/>
    <w:rsid w:val="7BD307B8"/>
    <w:rsid w:val="7BDA1655"/>
    <w:rsid w:val="7BEB18C0"/>
    <w:rsid w:val="7BF272C7"/>
    <w:rsid w:val="7BF70459"/>
    <w:rsid w:val="7BFF08CD"/>
    <w:rsid w:val="7BFF0ED0"/>
    <w:rsid w:val="7C104CD2"/>
    <w:rsid w:val="7C105077"/>
    <w:rsid w:val="7C172CC3"/>
    <w:rsid w:val="7C2441C1"/>
    <w:rsid w:val="7C255834"/>
    <w:rsid w:val="7C330D65"/>
    <w:rsid w:val="7C38748A"/>
    <w:rsid w:val="7C556F2D"/>
    <w:rsid w:val="7C724DB1"/>
    <w:rsid w:val="7C815F74"/>
    <w:rsid w:val="7C902574"/>
    <w:rsid w:val="7C9320C5"/>
    <w:rsid w:val="7C934086"/>
    <w:rsid w:val="7C956C40"/>
    <w:rsid w:val="7C996A42"/>
    <w:rsid w:val="7CA53A11"/>
    <w:rsid w:val="7CB4634A"/>
    <w:rsid w:val="7CBE2D25"/>
    <w:rsid w:val="7CD10CAA"/>
    <w:rsid w:val="7CE23B0F"/>
    <w:rsid w:val="7CEE3C9C"/>
    <w:rsid w:val="7CF8206B"/>
    <w:rsid w:val="7CF92F35"/>
    <w:rsid w:val="7CFD49B0"/>
    <w:rsid w:val="7D17293C"/>
    <w:rsid w:val="7D2561A9"/>
    <w:rsid w:val="7D2F04C3"/>
    <w:rsid w:val="7D392F55"/>
    <w:rsid w:val="7D5F62B6"/>
    <w:rsid w:val="7D672212"/>
    <w:rsid w:val="7D6E1C6E"/>
    <w:rsid w:val="7D821C72"/>
    <w:rsid w:val="7D8345B2"/>
    <w:rsid w:val="7D843C0B"/>
    <w:rsid w:val="7D8605B4"/>
    <w:rsid w:val="7D872DDD"/>
    <w:rsid w:val="7D8C697F"/>
    <w:rsid w:val="7D9E7EDE"/>
    <w:rsid w:val="7DA17D43"/>
    <w:rsid w:val="7DA41F1A"/>
    <w:rsid w:val="7DB06383"/>
    <w:rsid w:val="7DB639FC"/>
    <w:rsid w:val="7DD106B8"/>
    <w:rsid w:val="7DD10836"/>
    <w:rsid w:val="7DDF11A4"/>
    <w:rsid w:val="7DE018EC"/>
    <w:rsid w:val="7DEC38C1"/>
    <w:rsid w:val="7DF87203"/>
    <w:rsid w:val="7E0F5398"/>
    <w:rsid w:val="7E115970"/>
    <w:rsid w:val="7E1C5F55"/>
    <w:rsid w:val="7E1C7D03"/>
    <w:rsid w:val="7E2E0BD4"/>
    <w:rsid w:val="7E3D0928"/>
    <w:rsid w:val="7E462FD2"/>
    <w:rsid w:val="7E4C3933"/>
    <w:rsid w:val="7E6351AE"/>
    <w:rsid w:val="7E6B3330"/>
    <w:rsid w:val="7E6E31FA"/>
    <w:rsid w:val="7E7D49D0"/>
    <w:rsid w:val="7E7E09BD"/>
    <w:rsid w:val="7EB15E8F"/>
    <w:rsid w:val="7EB40DB1"/>
    <w:rsid w:val="7EB7158A"/>
    <w:rsid w:val="7EC37353"/>
    <w:rsid w:val="7EC57F01"/>
    <w:rsid w:val="7ED554F9"/>
    <w:rsid w:val="7EE022BF"/>
    <w:rsid w:val="7EE30820"/>
    <w:rsid w:val="7EF120B9"/>
    <w:rsid w:val="7F0F1615"/>
    <w:rsid w:val="7F1D1902"/>
    <w:rsid w:val="7F34107C"/>
    <w:rsid w:val="7F3622E2"/>
    <w:rsid w:val="7F405C73"/>
    <w:rsid w:val="7F484B27"/>
    <w:rsid w:val="7F502C5B"/>
    <w:rsid w:val="7F5F2D47"/>
    <w:rsid w:val="7F630A51"/>
    <w:rsid w:val="7F737DF6"/>
    <w:rsid w:val="7F752865"/>
    <w:rsid w:val="7F80048F"/>
    <w:rsid w:val="7F8653FF"/>
    <w:rsid w:val="7F9A4CEF"/>
    <w:rsid w:val="7F9A6BA3"/>
    <w:rsid w:val="7FA10B60"/>
    <w:rsid w:val="7FAD35D2"/>
    <w:rsid w:val="7FB50606"/>
    <w:rsid w:val="7FD22242"/>
    <w:rsid w:val="7FD50AB1"/>
    <w:rsid w:val="7FD840FD"/>
    <w:rsid w:val="7FF56A5D"/>
    <w:rsid w:val="7FF644B4"/>
    <w:rsid w:val="7FFC0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Times New Roman"/>
      <w:sz w:val="24"/>
      <w:lang w:val="en-GB" w:eastAsia="zh-CN" w:bidi="ar-SA"/>
    </w:rPr>
  </w:style>
  <w:style w:type="paragraph" w:styleId="4">
    <w:name w:val="heading 1"/>
    <w:basedOn w:val="1"/>
    <w:next w:val="1"/>
    <w:qFormat/>
    <w:uiPriority w:val="0"/>
    <w:pPr>
      <w:keepNext/>
      <w:tabs>
        <w:tab w:val="left" w:pos="204"/>
      </w:tabs>
      <w:jc w:val="center"/>
      <w:outlineLvl w:val="0"/>
    </w:pPr>
    <w:rPr>
      <w:rFonts w:ascii="Arial" w:hAnsi="Arial" w:cs="Arial"/>
      <w:sz w:val="28"/>
      <w:szCs w:val="28"/>
    </w:rPr>
  </w:style>
  <w:style w:type="paragraph" w:styleId="5">
    <w:name w:val="heading 2"/>
    <w:basedOn w:val="1"/>
    <w:next w:val="1"/>
    <w:qFormat/>
    <w:uiPriority w:val="0"/>
    <w:pPr>
      <w:keepNext/>
      <w:tabs>
        <w:tab w:val="left" w:pos="204"/>
      </w:tabs>
      <w:jc w:val="center"/>
      <w:outlineLvl w:val="1"/>
    </w:pPr>
    <w:rPr>
      <w:rFonts w:ascii="Arial" w:hAnsi="Arial" w:cs="Arial"/>
      <w:sz w:val="32"/>
      <w:szCs w:val="32"/>
      <w:u w:val="single"/>
    </w:rPr>
  </w:style>
  <w:style w:type="paragraph" w:styleId="6">
    <w:name w:val="heading 3"/>
    <w:basedOn w:val="1"/>
    <w:next w:val="1"/>
    <w:qFormat/>
    <w:uiPriority w:val="0"/>
    <w:pPr>
      <w:keepNext/>
      <w:numPr>
        <w:ilvl w:val="2"/>
        <w:numId w:val="1"/>
      </w:numPr>
      <w:spacing w:before="240" w:after="60"/>
      <w:outlineLvl w:val="2"/>
    </w:pPr>
    <w:rPr>
      <w:rFonts w:ascii="Arial" w:hAnsi="Arial" w:cs="Arial"/>
      <w:b/>
      <w:bCs/>
      <w:sz w:val="26"/>
      <w:szCs w:val="26"/>
    </w:rPr>
  </w:style>
  <w:style w:type="paragraph" w:styleId="7">
    <w:name w:val="heading 4"/>
    <w:basedOn w:val="1"/>
    <w:next w:val="1"/>
    <w:qFormat/>
    <w:uiPriority w:val="0"/>
    <w:pPr>
      <w:keepNext/>
      <w:tabs>
        <w:tab w:val="left" w:pos="204"/>
      </w:tabs>
      <w:ind w:left="1440"/>
      <w:jc w:val="both"/>
      <w:outlineLvl w:val="3"/>
    </w:pPr>
    <w:rPr>
      <w:rFonts w:ascii="Arial" w:hAnsi="Arial" w:cs="Arial"/>
      <w:b/>
      <w:bCs/>
    </w:rPr>
  </w:style>
  <w:style w:type="paragraph" w:styleId="8">
    <w:name w:val="heading 5"/>
    <w:basedOn w:val="1"/>
    <w:next w:val="1"/>
    <w:qFormat/>
    <w:uiPriority w:val="0"/>
    <w:pPr>
      <w:spacing w:before="240" w:after="60"/>
      <w:jc w:val="both"/>
      <w:outlineLvl w:val="4"/>
    </w:pPr>
    <w:rPr>
      <w:kern w:val="2"/>
      <w:sz w:val="21"/>
      <w:szCs w:val="21"/>
      <w:lang w:val="en-US"/>
    </w:rPr>
  </w:style>
  <w:style w:type="paragraph" w:styleId="9">
    <w:name w:val="heading 6"/>
    <w:basedOn w:val="1"/>
    <w:next w:val="1"/>
    <w:qFormat/>
    <w:uiPriority w:val="0"/>
    <w:pPr>
      <w:keepNext/>
      <w:spacing w:before="120"/>
      <w:jc w:val="center"/>
      <w:outlineLvl w:val="5"/>
    </w:pPr>
    <w:rPr>
      <w:b/>
      <w:bCs/>
      <w:sz w:val="12"/>
      <w:szCs w:val="12"/>
    </w:rPr>
  </w:style>
  <w:style w:type="paragraph" w:styleId="10">
    <w:name w:val="heading 7"/>
    <w:basedOn w:val="1"/>
    <w:next w:val="1"/>
    <w:qFormat/>
    <w:uiPriority w:val="0"/>
    <w:pPr>
      <w:spacing w:before="240" w:after="60"/>
      <w:jc w:val="both"/>
      <w:outlineLvl w:val="6"/>
    </w:pPr>
    <w:rPr>
      <w:kern w:val="2"/>
      <w:sz w:val="20"/>
      <w:lang w:val="en-US"/>
    </w:rPr>
  </w:style>
  <w:style w:type="paragraph" w:styleId="11">
    <w:name w:val="heading 8"/>
    <w:basedOn w:val="1"/>
    <w:next w:val="1"/>
    <w:qFormat/>
    <w:uiPriority w:val="0"/>
    <w:pPr>
      <w:spacing w:before="240" w:after="60"/>
      <w:jc w:val="both"/>
      <w:outlineLvl w:val="7"/>
    </w:pPr>
    <w:rPr>
      <w:i/>
      <w:iCs/>
      <w:kern w:val="2"/>
      <w:sz w:val="20"/>
      <w:lang w:val="en-US"/>
    </w:rPr>
  </w:style>
  <w:style w:type="paragraph" w:styleId="12">
    <w:name w:val="heading 9"/>
    <w:basedOn w:val="1"/>
    <w:next w:val="13"/>
    <w:qFormat/>
    <w:uiPriority w:val="0"/>
    <w:pPr>
      <w:keepNext/>
      <w:ind w:left="538"/>
      <w:outlineLvl w:val="8"/>
    </w:pPr>
    <w:rPr>
      <w:rFonts w:ascii="Arial" w:hAnsi="Arial"/>
      <w:color w:val="000000"/>
      <w:sz w:val="22"/>
    </w:rPr>
  </w:style>
  <w:style w:type="character" w:default="1" w:styleId="38">
    <w:name w:val="Default Paragraph Font"/>
    <w:qFormat/>
    <w:uiPriority w:val="1"/>
  </w:style>
  <w:style w:type="table" w:default="1" w:styleId="36">
    <w:name w:val="Normal Table"/>
    <w:qFormat/>
    <w:uiPriority w:val="99"/>
    <w:tblPr>
      <w:tblCellMar>
        <w:top w:w="0" w:type="dxa"/>
        <w:left w:w="108" w:type="dxa"/>
        <w:bottom w:w="0" w:type="dxa"/>
        <w:right w:w="108" w:type="dxa"/>
      </w:tblCellMar>
    </w:tblPr>
  </w:style>
  <w:style w:type="paragraph" w:customStyle="1" w:styleId="2">
    <w:name w:val="四级标题"/>
    <w:basedOn w:val="3"/>
    <w:qFormat/>
    <w:uiPriority w:val="0"/>
    <w:pPr>
      <w:spacing w:line="360" w:lineRule="auto"/>
    </w:pPr>
    <w:rPr>
      <w:sz w:val="24"/>
    </w:rPr>
  </w:style>
  <w:style w:type="paragraph" w:styleId="3">
    <w:name w:val="Date"/>
    <w:basedOn w:val="1"/>
    <w:next w:val="1"/>
    <w:qFormat/>
    <w:uiPriority w:val="0"/>
    <w:rPr>
      <w:rFonts w:ascii="Arial" w:hAnsi="Arial" w:cs="Arial"/>
    </w:rPr>
  </w:style>
  <w:style w:type="paragraph" w:styleId="13">
    <w:name w:val="Normal Indent"/>
    <w:basedOn w:val="1"/>
    <w:qFormat/>
    <w:uiPriority w:val="0"/>
    <w:pPr>
      <w:ind w:firstLine="420"/>
    </w:pPr>
  </w:style>
  <w:style w:type="paragraph" w:styleId="14">
    <w:name w:val="List Bullet"/>
    <w:basedOn w:val="1"/>
    <w:qFormat/>
    <w:uiPriority w:val="0"/>
    <w:pPr>
      <w:tabs>
        <w:tab w:val="left" w:pos="720"/>
      </w:tabs>
      <w:spacing w:after="120"/>
      <w:ind w:left="1080" w:hanging="360"/>
      <w:jc w:val="both"/>
    </w:pPr>
    <w:rPr>
      <w:kern w:val="2"/>
      <w:sz w:val="21"/>
      <w:szCs w:val="21"/>
      <w:lang w:val="en-US"/>
    </w:rPr>
  </w:style>
  <w:style w:type="paragraph" w:styleId="15">
    <w:name w:val="Document Map"/>
    <w:basedOn w:val="1"/>
    <w:qFormat/>
    <w:uiPriority w:val="0"/>
    <w:pPr>
      <w:shd w:val="clear" w:color="auto" w:fill="000080"/>
    </w:pPr>
  </w:style>
  <w:style w:type="paragraph" w:styleId="16">
    <w:name w:val="toa heading"/>
    <w:basedOn w:val="1"/>
    <w:next w:val="1"/>
    <w:qFormat/>
    <w:uiPriority w:val="0"/>
    <w:pPr>
      <w:tabs>
        <w:tab w:val="left" w:pos="9000"/>
        <w:tab w:val="right" w:pos="9360"/>
      </w:tabs>
      <w:suppressAutoHyphens/>
      <w:spacing w:after="240"/>
      <w:jc w:val="center"/>
    </w:pPr>
    <w:rPr>
      <w:b/>
      <w:bCs/>
      <w:kern w:val="2"/>
      <w:lang w:val="en-US"/>
    </w:rPr>
  </w:style>
  <w:style w:type="paragraph" w:styleId="17">
    <w:name w:val="annotation text"/>
    <w:basedOn w:val="1"/>
    <w:qFormat/>
    <w:uiPriority w:val="0"/>
    <w:rPr>
      <w:sz w:val="20"/>
    </w:rPr>
  </w:style>
  <w:style w:type="paragraph" w:styleId="18">
    <w:name w:val="Body Text 3"/>
    <w:basedOn w:val="1"/>
    <w:qFormat/>
    <w:uiPriority w:val="0"/>
    <w:rPr>
      <w:rFonts w:ascii="Arial" w:hAnsi="Arial"/>
      <w:sz w:val="22"/>
    </w:rPr>
  </w:style>
  <w:style w:type="paragraph" w:styleId="19">
    <w:name w:val="Body Text"/>
    <w:basedOn w:val="1"/>
    <w:qFormat/>
    <w:uiPriority w:val="0"/>
    <w:pPr>
      <w:spacing w:after="120"/>
      <w:jc w:val="both"/>
    </w:pPr>
    <w:rPr>
      <w:kern w:val="2"/>
      <w:sz w:val="20"/>
      <w:lang w:val="en-US"/>
    </w:rPr>
  </w:style>
  <w:style w:type="paragraph" w:styleId="20">
    <w:name w:val="Body Text Indent"/>
    <w:basedOn w:val="1"/>
    <w:qFormat/>
    <w:uiPriority w:val="0"/>
    <w:pPr>
      <w:tabs>
        <w:tab w:val="left" w:pos="771"/>
        <w:tab w:val="left" w:pos="1513"/>
      </w:tabs>
      <w:spacing w:line="413" w:lineRule="exact"/>
      <w:ind w:left="720"/>
      <w:jc w:val="both"/>
    </w:pPr>
    <w:rPr>
      <w:rFonts w:ascii="Arial" w:hAnsi="Arial" w:cs="Arial"/>
      <w:sz w:val="22"/>
      <w:szCs w:val="22"/>
    </w:rPr>
  </w:style>
  <w:style w:type="paragraph" w:styleId="21">
    <w:name w:val="List 2"/>
    <w:basedOn w:val="1"/>
    <w:qFormat/>
    <w:uiPriority w:val="0"/>
    <w:pPr>
      <w:ind w:left="720" w:hanging="360"/>
      <w:jc w:val="both"/>
    </w:pPr>
    <w:rPr>
      <w:kern w:val="2"/>
      <w:sz w:val="20"/>
      <w:lang w:val="en-US"/>
    </w:rPr>
  </w:style>
  <w:style w:type="paragraph" w:styleId="22">
    <w:name w:val="Block Text"/>
    <w:basedOn w:val="1"/>
    <w:semiHidden/>
    <w:unhideWhenUsed/>
    <w:qFormat/>
    <w:uiPriority w:val="99"/>
    <w:pPr>
      <w:spacing w:after="120" w:afterLines="0" w:afterAutospacing="0"/>
      <w:ind w:left="1440" w:leftChars="700" w:rightChars="700"/>
    </w:pPr>
  </w:style>
  <w:style w:type="paragraph" w:styleId="23">
    <w:name w:val="toc 3"/>
    <w:basedOn w:val="1"/>
    <w:next w:val="1"/>
    <w:unhideWhenUsed/>
    <w:qFormat/>
    <w:uiPriority w:val="39"/>
    <w:pPr>
      <w:widowControl/>
      <w:spacing w:after="100" w:line="276" w:lineRule="auto"/>
      <w:ind w:firstLine="425" w:firstLineChars="193"/>
      <w:jc w:val="left"/>
    </w:pPr>
    <w:rPr>
      <w:kern w:val="0"/>
      <w:sz w:val="22"/>
    </w:rPr>
  </w:style>
  <w:style w:type="paragraph" w:styleId="24">
    <w:name w:val="Plain Text"/>
    <w:basedOn w:val="1"/>
    <w:link w:val="42"/>
    <w:qFormat/>
    <w:uiPriority w:val="0"/>
    <w:pPr>
      <w:jc w:val="both"/>
    </w:pPr>
    <w:rPr>
      <w:rFonts w:ascii="宋体" w:hAnsi="Courier New" w:cs="Courier New"/>
      <w:kern w:val="2"/>
      <w:sz w:val="21"/>
      <w:szCs w:val="21"/>
      <w:lang w:val="en-US"/>
    </w:rPr>
  </w:style>
  <w:style w:type="paragraph" w:styleId="25">
    <w:name w:val="Body Text Indent 2"/>
    <w:basedOn w:val="1"/>
    <w:qFormat/>
    <w:uiPriority w:val="0"/>
    <w:pPr>
      <w:tabs>
        <w:tab w:val="left" w:pos="771"/>
        <w:tab w:val="left" w:pos="1513"/>
      </w:tabs>
      <w:spacing w:line="413" w:lineRule="exact"/>
      <w:ind w:left="771"/>
      <w:jc w:val="both"/>
    </w:pPr>
    <w:rPr>
      <w:rFonts w:ascii="Arial" w:hAnsi="Arial" w:cs="Arial"/>
      <w:sz w:val="22"/>
      <w:szCs w:val="22"/>
    </w:rPr>
  </w:style>
  <w:style w:type="paragraph" w:styleId="26">
    <w:name w:val="Balloon Text"/>
    <w:basedOn w:val="1"/>
    <w:qFormat/>
    <w:uiPriority w:val="0"/>
    <w:rPr>
      <w:sz w:val="18"/>
      <w:szCs w:val="18"/>
    </w:rPr>
  </w:style>
  <w:style w:type="paragraph" w:styleId="27">
    <w:name w:val="footer"/>
    <w:basedOn w:val="1"/>
    <w:qFormat/>
    <w:uiPriority w:val="0"/>
    <w:pPr>
      <w:tabs>
        <w:tab w:val="center" w:pos="4320"/>
        <w:tab w:val="right" w:pos="8640"/>
      </w:tabs>
    </w:pPr>
  </w:style>
  <w:style w:type="paragraph" w:styleId="28">
    <w:name w:val="header"/>
    <w:basedOn w:val="1"/>
    <w:qFormat/>
    <w:uiPriority w:val="0"/>
    <w:pPr>
      <w:tabs>
        <w:tab w:val="center" w:pos="4320"/>
        <w:tab w:val="right" w:pos="8640"/>
      </w:tabs>
    </w:pPr>
  </w:style>
  <w:style w:type="paragraph" w:styleId="29">
    <w:name w:val="toc 1"/>
    <w:basedOn w:val="1"/>
    <w:next w:val="1"/>
    <w:qFormat/>
    <w:uiPriority w:val="0"/>
    <w:rPr>
      <w:rFonts w:ascii="Arial" w:hAnsi="Arial" w:cs="Arial"/>
      <w:sz w:val="19"/>
      <w:szCs w:val="19"/>
    </w:rPr>
  </w:style>
  <w:style w:type="paragraph" w:styleId="30">
    <w:name w:val="List"/>
    <w:basedOn w:val="1"/>
    <w:qFormat/>
    <w:uiPriority w:val="0"/>
    <w:pPr>
      <w:ind w:left="360" w:hanging="360"/>
      <w:jc w:val="both"/>
    </w:pPr>
    <w:rPr>
      <w:kern w:val="2"/>
      <w:sz w:val="20"/>
      <w:lang w:val="en-US"/>
    </w:rPr>
  </w:style>
  <w:style w:type="paragraph" w:styleId="31">
    <w:name w:val="Body Text Indent 3"/>
    <w:basedOn w:val="1"/>
    <w:qFormat/>
    <w:uiPriority w:val="0"/>
    <w:pPr>
      <w:tabs>
        <w:tab w:val="left" w:pos="1513"/>
        <w:tab w:val="left" w:pos="2432"/>
      </w:tabs>
      <w:spacing w:line="413" w:lineRule="exact"/>
      <w:ind w:left="1513"/>
      <w:jc w:val="both"/>
    </w:pPr>
    <w:rPr>
      <w:rFonts w:ascii="Arial" w:hAnsi="Arial" w:cs="Arial"/>
      <w:sz w:val="22"/>
      <w:szCs w:val="22"/>
    </w:rPr>
  </w:style>
  <w:style w:type="paragraph" w:styleId="32">
    <w:name w:val="toc 2"/>
    <w:basedOn w:val="1"/>
    <w:next w:val="1"/>
    <w:qFormat/>
    <w:uiPriority w:val="0"/>
    <w:pPr>
      <w:ind w:left="420"/>
    </w:pPr>
  </w:style>
  <w:style w:type="paragraph" w:styleId="33">
    <w:name w:val="Body Text 2"/>
    <w:basedOn w:val="1"/>
    <w:qFormat/>
    <w:uiPriority w:val="0"/>
    <w:rPr>
      <w:rFonts w:ascii="Arial" w:hAnsi="Arial"/>
      <w:color w:val="000000"/>
      <w:sz w:val="22"/>
    </w:rPr>
  </w:style>
  <w:style w:type="paragraph" w:styleId="34">
    <w:name w:val="Normal (Web)"/>
    <w:basedOn w:val="1"/>
    <w:qFormat/>
    <w:uiPriority w:val="99"/>
    <w:pPr>
      <w:widowControl/>
      <w:spacing w:before="150"/>
      <w:ind w:left="525" w:right="525" w:firstLine="480"/>
    </w:pPr>
    <w:rPr>
      <w:rFonts w:ascii="宋体" w:hAnsi="宋体" w:cs="宋体"/>
    </w:rPr>
  </w:style>
  <w:style w:type="paragraph" w:styleId="35">
    <w:name w:val="Title"/>
    <w:basedOn w:val="1"/>
    <w:next w:val="1"/>
    <w:qFormat/>
    <w:uiPriority w:val="0"/>
    <w:pPr>
      <w:spacing w:before="450" w:after="150"/>
      <w:ind w:left="3000" w:right="3000"/>
      <w:jc w:val="center"/>
    </w:pPr>
    <w:rPr>
      <w:rFonts w:ascii="黑体" w:eastAsia="黑体"/>
      <w:sz w:val="33"/>
      <w:szCs w:val="33"/>
      <w:lang w:val="en-US"/>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page number"/>
    <w:basedOn w:val="38"/>
    <w:qFormat/>
    <w:uiPriority w:val="0"/>
  </w:style>
  <w:style w:type="character" w:styleId="40">
    <w:name w:val="Hyperlink"/>
    <w:basedOn w:val="38"/>
    <w:qFormat/>
    <w:uiPriority w:val="0"/>
    <w:rPr>
      <w:color w:val="00008B"/>
      <w:sz w:val="20"/>
      <w:szCs w:val="20"/>
      <w:u w:val="none"/>
    </w:rPr>
  </w:style>
  <w:style w:type="character" w:styleId="41">
    <w:name w:val="annotation reference"/>
    <w:basedOn w:val="38"/>
    <w:qFormat/>
    <w:uiPriority w:val="0"/>
    <w:rPr>
      <w:sz w:val="16"/>
      <w:szCs w:val="16"/>
    </w:rPr>
  </w:style>
  <w:style w:type="character" w:customStyle="1" w:styleId="42">
    <w:name w:val="纯文本 Char"/>
    <w:basedOn w:val="38"/>
    <w:link w:val="24"/>
    <w:qFormat/>
    <w:uiPriority w:val="0"/>
    <w:rPr>
      <w:rFonts w:ascii="宋体" w:hAnsi="Courier New" w:cs="Courier New"/>
      <w:kern w:val="2"/>
      <w:sz w:val="21"/>
      <w:szCs w:val="21"/>
    </w:rPr>
  </w:style>
  <w:style w:type="character" w:customStyle="1" w:styleId="43">
    <w:name w:val="正文+小五 Char"/>
    <w:basedOn w:val="38"/>
    <w:link w:val="44"/>
    <w:qFormat/>
    <w:uiPriority w:val="0"/>
    <w:rPr>
      <w:rFonts w:ascii="宋体" w:hAnsi="宋体" w:eastAsia="宋体"/>
      <w:sz w:val="18"/>
      <w:szCs w:val="18"/>
      <w:lang w:val="en-US" w:eastAsia="zh-CN" w:bidi="ar-SA"/>
    </w:rPr>
  </w:style>
  <w:style w:type="paragraph" w:customStyle="1" w:styleId="44">
    <w:name w:val="正文+小五"/>
    <w:basedOn w:val="1"/>
    <w:link w:val="43"/>
    <w:qFormat/>
    <w:uiPriority w:val="0"/>
    <w:pPr>
      <w:widowControl/>
      <w:spacing w:line="400" w:lineRule="exact"/>
    </w:pPr>
    <w:rPr>
      <w:rFonts w:ascii="宋体" w:hAnsi="宋体"/>
      <w:sz w:val="18"/>
      <w:szCs w:val="18"/>
      <w:lang w:val="en-US"/>
    </w:rPr>
  </w:style>
  <w:style w:type="character" w:customStyle="1" w:styleId="45">
    <w:name w:val="正文 + 宋体 Char"/>
    <w:basedOn w:val="38"/>
    <w:link w:val="46"/>
    <w:qFormat/>
    <w:uiPriority w:val="0"/>
    <w:rPr>
      <w:rFonts w:ascii="宋体" w:hAnsi="宋体" w:eastAsia="宋体"/>
      <w:sz w:val="18"/>
      <w:szCs w:val="18"/>
      <w:lang w:val="en-GB" w:eastAsia="zh-CN" w:bidi="ar-SA"/>
    </w:rPr>
  </w:style>
  <w:style w:type="paragraph" w:customStyle="1" w:styleId="46">
    <w:name w:val="正文 + 宋体"/>
    <w:basedOn w:val="1"/>
    <w:link w:val="45"/>
    <w:qFormat/>
    <w:uiPriority w:val="0"/>
    <w:pPr>
      <w:spacing w:line="360" w:lineRule="exact"/>
    </w:pPr>
    <w:rPr>
      <w:rFonts w:ascii="宋体" w:hAnsi="宋体"/>
      <w:sz w:val="18"/>
      <w:szCs w:val="18"/>
    </w:rPr>
  </w:style>
  <w:style w:type="character" w:customStyle="1" w:styleId="47">
    <w:name w:val="list_0020paragraph__char1"/>
    <w:basedOn w:val="38"/>
    <w:qFormat/>
    <w:uiPriority w:val="0"/>
    <w:rPr>
      <w:rFonts w:hint="default" w:ascii="Times New Roman" w:hAnsi="Times New Roman" w:cs="Times New Roman"/>
      <w:sz w:val="24"/>
      <w:szCs w:val="24"/>
    </w:rPr>
  </w:style>
  <w:style w:type="character" w:customStyle="1" w:styleId="48">
    <w:name w:val="dash6b63_6587__char1"/>
    <w:basedOn w:val="38"/>
    <w:qFormat/>
    <w:uiPriority w:val="0"/>
    <w:rPr>
      <w:rFonts w:hint="default" w:ascii="Times New Roman" w:hAnsi="Times New Roman" w:cs="Times New Roman"/>
      <w:sz w:val="24"/>
      <w:szCs w:val="24"/>
      <w:u w:val="none"/>
    </w:rPr>
  </w:style>
  <w:style w:type="paragraph" w:customStyle="1" w:styleId="49">
    <w:name w:val="默认段落字体 Para Char Char Char Char"/>
    <w:basedOn w:val="1"/>
    <w:qFormat/>
    <w:uiPriority w:val="0"/>
    <w:pPr>
      <w:jc w:val="both"/>
    </w:pPr>
  </w:style>
  <w:style w:type="paragraph" w:customStyle="1" w:styleId="50">
    <w:name w:val="p0"/>
    <w:basedOn w:val="1"/>
    <w:qFormat/>
    <w:uiPriority w:val="0"/>
    <w:pPr>
      <w:widowControl/>
      <w:jc w:val="both"/>
    </w:pPr>
    <w:rPr>
      <w:sz w:val="21"/>
      <w:szCs w:val="21"/>
      <w:lang w:val="en-US"/>
    </w:rPr>
  </w:style>
  <w:style w:type="paragraph" w:customStyle="1" w:styleId="51">
    <w:name w:val="TxBr_p38"/>
    <w:basedOn w:val="1"/>
    <w:qFormat/>
    <w:uiPriority w:val="0"/>
    <w:pPr>
      <w:tabs>
        <w:tab w:val="left" w:pos="5374"/>
      </w:tabs>
      <w:spacing w:line="240" w:lineRule="atLeast"/>
      <w:ind w:left="6287" w:hanging="913"/>
      <w:jc w:val="both"/>
    </w:pPr>
  </w:style>
  <w:style w:type="paragraph" w:customStyle="1" w:styleId="52">
    <w:name w:val="TxBr_p36"/>
    <w:basedOn w:val="1"/>
    <w:qFormat/>
    <w:uiPriority w:val="0"/>
    <w:pPr>
      <w:tabs>
        <w:tab w:val="left" w:pos="3985"/>
      </w:tabs>
      <w:spacing w:line="413" w:lineRule="atLeast"/>
      <w:ind w:left="4700" w:hanging="715"/>
      <w:jc w:val="both"/>
    </w:pPr>
  </w:style>
  <w:style w:type="paragraph" w:customStyle="1" w:styleId="53">
    <w:name w:val="TxBr_p28"/>
    <w:basedOn w:val="1"/>
    <w:qFormat/>
    <w:uiPriority w:val="0"/>
    <w:pPr>
      <w:tabs>
        <w:tab w:val="left" w:pos="2432"/>
        <w:tab w:val="left" w:pos="3197"/>
      </w:tabs>
      <w:spacing w:line="240" w:lineRule="atLeast"/>
      <w:ind w:left="3197" w:hanging="765"/>
      <w:jc w:val="both"/>
    </w:pPr>
  </w:style>
  <w:style w:type="paragraph" w:customStyle="1" w:styleId="54">
    <w:name w:val="批注框文本1"/>
    <w:basedOn w:val="1"/>
    <w:qFormat/>
    <w:uiPriority w:val="0"/>
    <w:rPr>
      <w:rFonts w:ascii="Tahoma" w:hAnsi="Tahoma" w:cs="Century"/>
      <w:sz w:val="16"/>
      <w:szCs w:val="16"/>
    </w:rPr>
  </w:style>
  <w:style w:type="paragraph" w:customStyle="1" w:styleId="55">
    <w:name w:val="TxBr_p30"/>
    <w:basedOn w:val="1"/>
    <w:qFormat/>
    <w:uiPriority w:val="0"/>
    <w:pPr>
      <w:tabs>
        <w:tab w:val="left" w:pos="4660"/>
      </w:tabs>
      <w:spacing w:line="413" w:lineRule="atLeast"/>
      <w:ind w:left="3396"/>
      <w:jc w:val="both"/>
    </w:pPr>
  </w:style>
  <w:style w:type="paragraph" w:customStyle="1" w:styleId="56">
    <w:name w:val="TxBr_p35"/>
    <w:basedOn w:val="1"/>
    <w:qFormat/>
    <w:uiPriority w:val="0"/>
    <w:pPr>
      <w:tabs>
        <w:tab w:val="left" w:pos="3265"/>
      </w:tabs>
      <w:spacing w:line="413" w:lineRule="atLeast"/>
      <w:ind w:left="3985" w:hanging="720"/>
      <w:jc w:val="both"/>
    </w:pPr>
  </w:style>
  <w:style w:type="paragraph" w:customStyle="1" w:styleId="57">
    <w:name w:val="TxBr_p23"/>
    <w:basedOn w:val="1"/>
    <w:qFormat/>
    <w:uiPriority w:val="0"/>
    <w:pPr>
      <w:tabs>
        <w:tab w:val="left" w:pos="1513"/>
      </w:tabs>
      <w:spacing w:line="413" w:lineRule="atLeast"/>
      <w:ind w:left="2432" w:hanging="919"/>
    </w:pPr>
  </w:style>
  <w:style w:type="paragraph" w:customStyle="1" w:styleId="58">
    <w:name w:val="TxBr_p13"/>
    <w:basedOn w:val="1"/>
    <w:qFormat/>
    <w:uiPriority w:val="0"/>
    <w:pPr>
      <w:tabs>
        <w:tab w:val="left" w:pos="771"/>
      </w:tabs>
      <w:spacing w:line="240" w:lineRule="atLeast"/>
      <w:ind w:left="493" w:hanging="771"/>
      <w:jc w:val="both"/>
    </w:pPr>
  </w:style>
  <w:style w:type="paragraph" w:customStyle="1" w:styleId="59">
    <w:name w:val="TxBr_p7"/>
    <w:basedOn w:val="1"/>
    <w:qFormat/>
    <w:uiPriority w:val="0"/>
    <w:pPr>
      <w:tabs>
        <w:tab w:val="left" w:pos="204"/>
      </w:tabs>
      <w:spacing w:line="232" w:lineRule="atLeast"/>
    </w:pPr>
  </w:style>
  <w:style w:type="paragraph" w:customStyle="1" w:styleId="60">
    <w:name w:val="TxBr_t32"/>
    <w:basedOn w:val="1"/>
    <w:qFormat/>
    <w:uiPriority w:val="0"/>
    <w:pPr>
      <w:spacing w:line="413" w:lineRule="atLeast"/>
    </w:pPr>
  </w:style>
  <w:style w:type="paragraph" w:customStyle="1" w:styleId="61">
    <w:name w:val="TxBr_p29"/>
    <w:basedOn w:val="1"/>
    <w:qFormat/>
    <w:uiPriority w:val="0"/>
    <w:pPr>
      <w:tabs>
        <w:tab w:val="left" w:pos="4660"/>
      </w:tabs>
      <w:spacing w:line="413" w:lineRule="atLeast"/>
      <w:ind w:left="4660" w:hanging="709"/>
      <w:jc w:val="both"/>
    </w:pPr>
  </w:style>
  <w:style w:type="paragraph" w:customStyle="1" w:styleId="62">
    <w:name w:val="TxBr_t54"/>
    <w:basedOn w:val="1"/>
    <w:qFormat/>
    <w:uiPriority w:val="0"/>
    <w:pPr>
      <w:spacing w:line="187" w:lineRule="atLeast"/>
    </w:pPr>
  </w:style>
  <w:style w:type="paragraph" w:customStyle="1" w:styleId="63">
    <w:name w:val="TxBr_p34"/>
    <w:basedOn w:val="1"/>
    <w:qFormat/>
    <w:uiPriority w:val="0"/>
    <w:pPr>
      <w:tabs>
        <w:tab w:val="left" w:pos="2528"/>
      </w:tabs>
      <w:spacing w:line="240" w:lineRule="atLeast"/>
      <w:ind w:left="3265" w:hanging="737"/>
      <w:jc w:val="both"/>
    </w:pPr>
  </w:style>
  <w:style w:type="paragraph" w:customStyle="1" w:styleId="64">
    <w:name w:val="view"/>
    <w:basedOn w:val="1"/>
    <w:qFormat/>
    <w:uiPriority w:val="0"/>
    <w:pPr>
      <w:widowControl/>
      <w:spacing w:before="120"/>
      <w:ind w:left="480" w:right="150" w:hanging="315"/>
    </w:pPr>
    <w:rPr>
      <w:rFonts w:ascii="宋体" w:hAnsi="宋体" w:cs="宋体"/>
      <w:color w:val="000099"/>
      <w:sz w:val="20"/>
    </w:rPr>
  </w:style>
  <w:style w:type="paragraph" w:customStyle="1" w:styleId="65">
    <w:name w:val="TxBr_p18"/>
    <w:basedOn w:val="1"/>
    <w:qFormat/>
    <w:uiPriority w:val="0"/>
    <w:pPr>
      <w:tabs>
        <w:tab w:val="left" w:pos="2432"/>
      </w:tabs>
      <w:spacing w:line="413" w:lineRule="atLeast"/>
      <w:ind w:left="1168"/>
      <w:jc w:val="both"/>
    </w:pPr>
  </w:style>
  <w:style w:type="paragraph" w:customStyle="1" w:styleId="66">
    <w:name w:val="TxBr_p51"/>
    <w:basedOn w:val="1"/>
    <w:qFormat/>
    <w:uiPriority w:val="0"/>
    <w:pPr>
      <w:tabs>
        <w:tab w:val="left" w:pos="1133"/>
      </w:tabs>
      <w:spacing w:line="240" w:lineRule="atLeast"/>
      <w:ind w:left="1513" w:hanging="379"/>
    </w:pPr>
  </w:style>
  <w:style w:type="paragraph" w:customStyle="1" w:styleId="67">
    <w:name w:val="TxBr_p16"/>
    <w:basedOn w:val="1"/>
    <w:qFormat/>
    <w:uiPriority w:val="0"/>
    <w:pPr>
      <w:tabs>
        <w:tab w:val="left" w:pos="1502"/>
      </w:tabs>
      <w:spacing w:line="240" w:lineRule="atLeast"/>
      <w:ind w:left="1502" w:hanging="743"/>
      <w:jc w:val="both"/>
    </w:pPr>
  </w:style>
  <w:style w:type="paragraph" w:customStyle="1" w:styleId="68">
    <w:name w:val="dash6b63_65871"/>
    <w:basedOn w:val="1"/>
    <w:qFormat/>
    <w:uiPriority w:val="0"/>
    <w:pPr>
      <w:widowControl/>
    </w:pPr>
    <w:rPr>
      <w:szCs w:val="24"/>
      <w:lang w:val="en-US"/>
    </w:rPr>
  </w:style>
  <w:style w:type="paragraph" w:customStyle="1" w:styleId="69">
    <w:name w:val="TxBr_p24"/>
    <w:basedOn w:val="1"/>
    <w:qFormat/>
    <w:uiPriority w:val="0"/>
    <w:pPr>
      <w:tabs>
        <w:tab w:val="left" w:pos="2432"/>
      </w:tabs>
      <w:spacing w:line="413" w:lineRule="atLeast"/>
      <w:ind w:left="3197" w:hanging="765"/>
    </w:pPr>
  </w:style>
  <w:style w:type="paragraph" w:customStyle="1" w:styleId="70">
    <w:name w:val="TxBr_p14"/>
    <w:basedOn w:val="1"/>
    <w:qFormat/>
    <w:uiPriority w:val="0"/>
    <w:pPr>
      <w:tabs>
        <w:tab w:val="left" w:pos="1513"/>
      </w:tabs>
      <w:spacing w:line="413" w:lineRule="atLeast"/>
      <w:ind w:left="1513" w:hanging="742"/>
      <w:jc w:val="both"/>
    </w:pPr>
  </w:style>
  <w:style w:type="paragraph" w:customStyle="1" w:styleId="71">
    <w:name w:val="check"/>
    <w:basedOn w:val="1"/>
    <w:qFormat/>
    <w:uiPriority w:val="0"/>
    <w:pPr>
      <w:widowControl/>
      <w:spacing w:before="100" w:beforeAutospacing="1" w:after="100" w:afterAutospacing="1"/>
    </w:pPr>
    <w:rPr>
      <w:rFonts w:ascii="宋体" w:hAnsi="宋体" w:cs="宋体"/>
    </w:rPr>
  </w:style>
  <w:style w:type="paragraph" w:customStyle="1" w:styleId="72">
    <w:name w:val="list_0020paragraph"/>
    <w:basedOn w:val="1"/>
    <w:qFormat/>
    <w:uiPriority w:val="0"/>
    <w:pPr>
      <w:ind w:firstLine="420"/>
    </w:pPr>
    <w:rPr>
      <w:szCs w:val="24"/>
      <w:lang w:val="en-US"/>
    </w:rPr>
  </w:style>
  <w:style w:type="paragraph" w:customStyle="1" w:styleId="73">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Arial"/>
      <w:sz w:val="24"/>
      <w:szCs w:val="24"/>
      <w:lang w:val="en-US" w:eastAsia="en-US" w:bidi="ar-SA"/>
    </w:rPr>
  </w:style>
  <w:style w:type="paragraph" w:customStyle="1" w:styleId="74">
    <w:name w:val="TxBr_p44"/>
    <w:basedOn w:val="1"/>
    <w:qFormat/>
    <w:uiPriority w:val="0"/>
    <w:pPr>
      <w:tabs>
        <w:tab w:val="left" w:pos="3197"/>
      </w:tabs>
      <w:spacing w:line="413" w:lineRule="atLeast"/>
      <w:ind w:left="1933"/>
      <w:jc w:val="both"/>
    </w:pPr>
  </w:style>
  <w:style w:type="paragraph" w:customStyle="1" w:styleId="75">
    <w:name w:val="TxBr_p52"/>
    <w:basedOn w:val="1"/>
    <w:qFormat/>
    <w:uiPriority w:val="0"/>
    <w:pPr>
      <w:tabs>
        <w:tab w:val="left" w:pos="771"/>
        <w:tab w:val="left" w:pos="1513"/>
      </w:tabs>
      <w:spacing w:line="240" w:lineRule="atLeast"/>
      <w:ind w:left="1513" w:hanging="742"/>
      <w:jc w:val="both"/>
    </w:pPr>
  </w:style>
  <w:style w:type="paragraph" w:customStyle="1" w:styleId="76">
    <w:name w:val="TxBr_p45"/>
    <w:basedOn w:val="1"/>
    <w:qFormat/>
    <w:uiPriority w:val="0"/>
    <w:pPr>
      <w:spacing w:line="413" w:lineRule="atLeast"/>
      <w:ind w:left="1933"/>
    </w:pPr>
  </w:style>
  <w:style w:type="paragraph" w:customStyle="1" w:styleId="77">
    <w:name w:val="TxBr_t1"/>
    <w:basedOn w:val="1"/>
    <w:qFormat/>
    <w:uiPriority w:val="0"/>
    <w:pPr>
      <w:spacing w:line="515" w:lineRule="atLeast"/>
    </w:pPr>
  </w:style>
  <w:style w:type="paragraph" w:customStyle="1" w:styleId="78">
    <w:name w:val="TxBr_p5"/>
    <w:basedOn w:val="1"/>
    <w:qFormat/>
    <w:uiPriority w:val="0"/>
    <w:pPr>
      <w:tabs>
        <w:tab w:val="left" w:pos="8622"/>
      </w:tabs>
      <w:spacing w:line="240" w:lineRule="atLeast"/>
      <w:ind w:left="7359"/>
    </w:pPr>
  </w:style>
  <w:style w:type="paragraph" w:customStyle="1" w:styleId="79">
    <w:name w:val="默认段落字体 Para Char Char Char Char Char Char Char"/>
    <w:basedOn w:val="1"/>
    <w:qFormat/>
    <w:uiPriority w:val="0"/>
    <w:pPr>
      <w:spacing w:line="360" w:lineRule="auto"/>
      <w:jc w:val="both"/>
    </w:pPr>
    <w:rPr>
      <w:kern w:val="2"/>
      <w:szCs w:val="24"/>
      <w:lang w:val="en-US"/>
    </w:rPr>
  </w:style>
  <w:style w:type="paragraph" w:customStyle="1" w:styleId="80">
    <w:name w:val="TxBr_p48"/>
    <w:basedOn w:val="1"/>
    <w:qFormat/>
    <w:uiPriority w:val="0"/>
    <w:pPr>
      <w:tabs>
        <w:tab w:val="left" w:pos="2432"/>
      </w:tabs>
      <w:spacing w:line="413" w:lineRule="atLeast"/>
      <w:ind w:left="1168"/>
    </w:pPr>
  </w:style>
  <w:style w:type="paragraph" w:customStyle="1" w:styleId="81">
    <w:name w:val="TxBr_t6"/>
    <w:basedOn w:val="1"/>
    <w:qFormat/>
    <w:uiPriority w:val="0"/>
    <w:pPr>
      <w:spacing w:line="240" w:lineRule="atLeast"/>
    </w:pPr>
  </w:style>
  <w:style w:type="paragraph" w:customStyle="1" w:styleId="82">
    <w:name w:val="TxBr_c41"/>
    <w:basedOn w:val="1"/>
    <w:qFormat/>
    <w:uiPriority w:val="0"/>
    <w:pPr>
      <w:spacing w:line="240" w:lineRule="atLeast"/>
      <w:jc w:val="center"/>
    </w:pPr>
  </w:style>
  <w:style w:type="paragraph" w:customStyle="1" w:styleId="83">
    <w:name w:val="TxBr_t47"/>
    <w:basedOn w:val="1"/>
    <w:qFormat/>
    <w:uiPriority w:val="0"/>
    <w:pPr>
      <w:spacing w:line="413" w:lineRule="atLeast"/>
    </w:pPr>
  </w:style>
  <w:style w:type="paragraph" w:customStyle="1" w:styleId="84">
    <w:name w:val="TxBr_p8"/>
    <w:basedOn w:val="1"/>
    <w:qFormat/>
    <w:uiPriority w:val="0"/>
    <w:pPr>
      <w:tabs>
        <w:tab w:val="left" w:pos="771"/>
      </w:tabs>
      <w:spacing w:line="240" w:lineRule="atLeast"/>
      <w:ind w:left="493" w:hanging="771"/>
    </w:pPr>
  </w:style>
  <w:style w:type="paragraph" w:customStyle="1" w:styleId="85">
    <w:name w:val="dash6b63_6587"/>
    <w:basedOn w:val="1"/>
    <w:qFormat/>
    <w:uiPriority w:val="0"/>
    <w:pPr>
      <w:widowControl/>
      <w:jc w:val="both"/>
    </w:pPr>
    <w:rPr>
      <w:sz w:val="20"/>
      <w:lang w:val="en-US"/>
    </w:rPr>
  </w:style>
  <w:style w:type="paragraph" w:customStyle="1" w:styleId="86">
    <w:name w:val="TxBr_t22"/>
    <w:basedOn w:val="1"/>
    <w:qFormat/>
    <w:uiPriority w:val="0"/>
    <w:pPr>
      <w:spacing w:line="413" w:lineRule="atLeast"/>
    </w:pPr>
  </w:style>
  <w:style w:type="paragraph" w:customStyle="1" w:styleId="87">
    <w:name w:val="TxBr_t11"/>
    <w:basedOn w:val="1"/>
    <w:qFormat/>
    <w:uiPriority w:val="0"/>
    <w:pPr>
      <w:spacing w:line="413" w:lineRule="atLeast"/>
    </w:pPr>
  </w:style>
  <w:style w:type="paragraph" w:customStyle="1" w:styleId="88">
    <w:name w:val="TxBr_p12"/>
    <w:basedOn w:val="1"/>
    <w:qFormat/>
    <w:uiPriority w:val="0"/>
    <w:pPr>
      <w:tabs>
        <w:tab w:val="left" w:pos="204"/>
      </w:tabs>
      <w:spacing w:line="240" w:lineRule="atLeast"/>
      <w:jc w:val="both"/>
    </w:pPr>
  </w:style>
  <w:style w:type="paragraph" w:customStyle="1" w:styleId="89">
    <w:name w:val="TxBr_p10"/>
    <w:basedOn w:val="1"/>
    <w:qFormat/>
    <w:uiPriority w:val="0"/>
    <w:pPr>
      <w:tabs>
        <w:tab w:val="left" w:pos="1513"/>
      </w:tabs>
      <w:spacing w:line="413" w:lineRule="atLeast"/>
      <w:ind w:left="1513" w:hanging="742"/>
    </w:pPr>
  </w:style>
  <w:style w:type="paragraph" w:customStyle="1" w:styleId="90">
    <w:name w:val="TxBr_t2"/>
    <w:basedOn w:val="1"/>
    <w:qFormat/>
    <w:uiPriority w:val="0"/>
    <w:pPr>
      <w:spacing w:line="187" w:lineRule="atLeast"/>
    </w:pPr>
  </w:style>
  <w:style w:type="paragraph" w:customStyle="1" w:styleId="91">
    <w:name w:val="TxBr_p42"/>
    <w:basedOn w:val="1"/>
    <w:qFormat/>
    <w:uiPriority w:val="0"/>
    <w:pPr>
      <w:tabs>
        <w:tab w:val="left" w:pos="4433"/>
        <w:tab w:val="left" w:pos="4660"/>
      </w:tabs>
      <w:spacing w:line="240" w:lineRule="atLeast"/>
      <w:ind w:left="4660" w:hanging="227"/>
    </w:pPr>
  </w:style>
  <w:style w:type="paragraph" w:customStyle="1" w:styleId="92">
    <w:name w:val="列出段落1"/>
    <w:basedOn w:val="1"/>
    <w:qFormat/>
    <w:uiPriority w:val="0"/>
    <w:pPr>
      <w:ind w:firstLine="420" w:firstLineChars="200"/>
      <w:jc w:val="both"/>
    </w:pPr>
    <w:rPr>
      <w:rFonts w:ascii="Calibri" w:hAnsi="Calibri" w:cs="Calibri"/>
      <w:kern w:val="2"/>
      <w:sz w:val="21"/>
      <w:szCs w:val="21"/>
      <w:lang w:val="en-US"/>
    </w:rPr>
  </w:style>
  <w:style w:type="paragraph" w:customStyle="1" w:styleId="93">
    <w:name w:val="TxBr_p46"/>
    <w:basedOn w:val="1"/>
    <w:qFormat/>
    <w:uiPriority w:val="0"/>
    <w:pPr>
      <w:tabs>
        <w:tab w:val="left" w:pos="3951"/>
      </w:tabs>
      <w:spacing w:line="413" w:lineRule="atLeast"/>
      <w:ind w:left="3951" w:hanging="754"/>
    </w:pPr>
  </w:style>
  <w:style w:type="paragraph" w:customStyle="1" w:styleId="94">
    <w:name w:val="TxBr_p49"/>
    <w:basedOn w:val="1"/>
    <w:qFormat/>
    <w:uiPriority w:val="0"/>
    <w:pPr>
      <w:tabs>
        <w:tab w:val="left" w:pos="771"/>
        <w:tab w:val="left" w:pos="1513"/>
      </w:tabs>
      <w:spacing w:line="240" w:lineRule="atLeast"/>
      <w:ind w:left="1513" w:hanging="742"/>
    </w:pPr>
  </w:style>
  <w:style w:type="paragraph" w:customStyle="1" w:styleId="95">
    <w:name w:val="TxBr_t19"/>
    <w:basedOn w:val="1"/>
    <w:qFormat/>
    <w:uiPriority w:val="0"/>
    <w:pPr>
      <w:spacing w:line="240" w:lineRule="atLeast"/>
    </w:pPr>
  </w:style>
  <w:style w:type="paragraph" w:customStyle="1" w:styleId="96">
    <w:name w:val="TxBr_p17"/>
    <w:basedOn w:val="1"/>
    <w:qFormat/>
    <w:uiPriority w:val="0"/>
    <w:pPr>
      <w:tabs>
        <w:tab w:val="left" w:pos="1513"/>
      </w:tabs>
      <w:spacing w:line="413" w:lineRule="atLeast"/>
      <w:ind w:left="2432" w:hanging="919"/>
      <w:jc w:val="both"/>
    </w:pPr>
  </w:style>
  <w:style w:type="paragraph" w:customStyle="1" w:styleId="97">
    <w:name w:val="TxBr_t39"/>
    <w:basedOn w:val="1"/>
    <w:qFormat/>
    <w:uiPriority w:val="0"/>
    <w:pPr>
      <w:spacing w:line="413" w:lineRule="atLeast"/>
    </w:pPr>
  </w:style>
  <w:style w:type="paragraph" w:customStyle="1" w:styleId="98">
    <w:name w:val="TxBr_t20"/>
    <w:basedOn w:val="1"/>
    <w:qFormat/>
    <w:uiPriority w:val="0"/>
    <w:pPr>
      <w:spacing w:line="413" w:lineRule="atLeast"/>
    </w:pPr>
  </w:style>
  <w:style w:type="paragraph" w:customStyle="1" w:styleId="99">
    <w:name w:val="TxBr_p37"/>
    <w:basedOn w:val="1"/>
    <w:qFormat/>
    <w:uiPriority w:val="0"/>
    <w:pPr>
      <w:tabs>
        <w:tab w:val="left" w:pos="4648"/>
      </w:tabs>
      <w:spacing w:line="240" w:lineRule="atLeast"/>
      <w:ind w:left="5369" w:hanging="720"/>
      <w:jc w:val="both"/>
    </w:pPr>
  </w:style>
  <w:style w:type="paragraph" w:customStyle="1" w:styleId="100">
    <w:name w:val="TxBr_p53"/>
    <w:basedOn w:val="1"/>
    <w:qFormat/>
    <w:uiPriority w:val="0"/>
    <w:pPr>
      <w:tabs>
        <w:tab w:val="left" w:pos="1513"/>
      </w:tabs>
      <w:spacing w:line="413" w:lineRule="atLeast"/>
      <w:ind w:left="249"/>
      <w:jc w:val="both"/>
    </w:pPr>
  </w:style>
  <w:style w:type="paragraph" w:customStyle="1" w:styleId="101">
    <w:name w:val="TxBr_p40"/>
    <w:basedOn w:val="1"/>
    <w:qFormat/>
    <w:uiPriority w:val="0"/>
    <w:pPr>
      <w:tabs>
        <w:tab w:val="left" w:pos="3951"/>
        <w:tab w:val="left" w:pos="4433"/>
      </w:tabs>
      <w:spacing w:line="240" w:lineRule="atLeast"/>
      <w:ind w:left="4433" w:hanging="482"/>
    </w:pPr>
  </w:style>
  <w:style w:type="paragraph" w:customStyle="1" w:styleId="102">
    <w:name w:val="TxBr_t43"/>
    <w:basedOn w:val="1"/>
    <w:qFormat/>
    <w:uiPriority w:val="0"/>
    <w:pPr>
      <w:spacing w:line="240" w:lineRule="atLeast"/>
    </w:pPr>
  </w:style>
  <w:style w:type="paragraph" w:customStyle="1" w:styleId="103">
    <w:name w:val="TxBr_p50"/>
    <w:basedOn w:val="1"/>
    <w:qFormat/>
    <w:uiPriority w:val="0"/>
    <w:pPr>
      <w:tabs>
        <w:tab w:val="left" w:pos="1513"/>
      </w:tabs>
      <w:spacing w:line="413" w:lineRule="atLeast"/>
      <w:ind w:left="249"/>
    </w:pPr>
  </w:style>
  <w:style w:type="paragraph" w:customStyle="1" w:styleId="104">
    <w:name w:val="TxBr_p15"/>
    <w:basedOn w:val="1"/>
    <w:qFormat/>
    <w:uiPriority w:val="0"/>
    <w:pPr>
      <w:tabs>
        <w:tab w:val="left" w:pos="771"/>
      </w:tabs>
      <w:spacing w:line="240" w:lineRule="atLeast"/>
      <w:ind w:left="493" w:hanging="771"/>
      <w:jc w:val="both"/>
    </w:pPr>
  </w:style>
  <w:style w:type="paragraph" w:customStyle="1" w:styleId="105">
    <w:name w:val="TxBr_c4"/>
    <w:basedOn w:val="1"/>
    <w:qFormat/>
    <w:uiPriority w:val="0"/>
    <w:pPr>
      <w:spacing w:line="240" w:lineRule="atLeast"/>
      <w:jc w:val="center"/>
    </w:pPr>
  </w:style>
  <w:style w:type="paragraph" w:customStyle="1" w:styleId="106">
    <w:name w:val="TxBr_p3"/>
    <w:basedOn w:val="1"/>
    <w:qFormat/>
    <w:uiPriority w:val="0"/>
    <w:pPr>
      <w:tabs>
        <w:tab w:val="left" w:pos="204"/>
      </w:tabs>
      <w:spacing w:line="240" w:lineRule="atLeast"/>
    </w:pPr>
  </w:style>
  <w:style w:type="paragraph" w:customStyle="1" w:styleId="107">
    <w:name w:val="TxBr_p33"/>
    <w:basedOn w:val="1"/>
    <w:qFormat/>
    <w:uiPriority w:val="0"/>
    <w:pPr>
      <w:tabs>
        <w:tab w:val="left" w:pos="1587"/>
        <w:tab w:val="left" w:pos="2528"/>
      </w:tabs>
      <w:spacing w:line="413" w:lineRule="atLeast"/>
      <w:ind w:left="2528" w:hanging="941"/>
      <w:jc w:val="both"/>
    </w:pPr>
  </w:style>
  <w:style w:type="paragraph" w:customStyle="1" w:styleId="108">
    <w:name w:val="TxBr_p9"/>
    <w:basedOn w:val="1"/>
    <w:qFormat/>
    <w:uiPriority w:val="0"/>
    <w:pPr>
      <w:spacing w:line="413" w:lineRule="atLeast"/>
      <w:ind w:left="493"/>
    </w:pPr>
  </w:style>
  <w:style w:type="paragraph" w:customStyle="1" w:styleId="109">
    <w:name w:val="TxBr_t25"/>
    <w:basedOn w:val="1"/>
    <w:qFormat/>
    <w:uiPriority w:val="0"/>
    <w:pPr>
      <w:spacing w:line="413" w:lineRule="atLeast"/>
    </w:pPr>
  </w:style>
  <w:style w:type="paragraph" w:customStyle="1" w:styleId="110">
    <w:name w:val="TxBr_t26"/>
    <w:basedOn w:val="1"/>
    <w:qFormat/>
    <w:uiPriority w:val="0"/>
    <w:pPr>
      <w:spacing w:line="240" w:lineRule="atLeast"/>
    </w:pPr>
  </w:style>
  <w:style w:type="paragraph" w:customStyle="1" w:styleId="111">
    <w:name w:val="TxBr_t27"/>
    <w:basedOn w:val="1"/>
    <w:qFormat/>
    <w:uiPriority w:val="0"/>
    <w:pPr>
      <w:spacing w:line="240" w:lineRule="atLeast"/>
    </w:pPr>
  </w:style>
  <w:style w:type="paragraph" w:customStyle="1" w:styleId="112">
    <w:name w:val="TxBr_t31"/>
    <w:basedOn w:val="1"/>
    <w:qFormat/>
    <w:uiPriority w:val="0"/>
    <w:pPr>
      <w:spacing w:line="413" w:lineRule="atLeast"/>
    </w:pPr>
  </w:style>
  <w:style w:type="paragraph" w:styleId="113">
    <w:name w:val="List Paragraph"/>
    <w:basedOn w:val="1"/>
    <w:qFormat/>
    <w:uiPriority w:val="99"/>
    <w:pPr>
      <w:ind w:firstLine="420" w:firstLineChars="200"/>
      <w:jc w:val="both"/>
    </w:pPr>
    <w:rPr>
      <w:rFonts w:ascii="Calibri" w:hAnsi="Calibri"/>
      <w:kern w:val="2"/>
      <w:sz w:val="21"/>
      <w:szCs w:val="22"/>
      <w:lang w:val="en-US"/>
    </w:rPr>
  </w:style>
  <w:style w:type="character" w:customStyle="1" w:styleId="114">
    <w:name w:val="NormalCharacter"/>
    <w:qFormat/>
    <w:uiPriority w:val="0"/>
  </w:style>
  <w:style w:type="paragraph" w:customStyle="1" w:styleId="115">
    <w:name w:val="_Style 1"/>
    <w:basedOn w:val="1"/>
    <w:qFormat/>
    <w:uiPriority w:val="34"/>
    <w:pPr>
      <w:ind w:firstLine="420" w:firstLineChars="200"/>
      <w:jc w:val="both"/>
    </w:pPr>
    <w:rPr>
      <w:kern w:val="2"/>
      <w:sz w:val="21"/>
      <w:szCs w:val="24"/>
      <w:lang w:val="en-US"/>
    </w:rPr>
  </w:style>
  <w:style w:type="paragraph" w:customStyle="1" w:styleId="116">
    <w:name w:val="_Style 4"/>
    <w:basedOn w:val="1"/>
    <w:qFormat/>
    <w:uiPriority w:val="34"/>
    <w:pPr>
      <w:ind w:firstLine="420" w:firstLineChars="200"/>
    </w:pPr>
    <w:rPr>
      <w:rFonts w:ascii="Calibri" w:hAnsi="Calibri"/>
      <w:szCs w:val="24"/>
    </w:rPr>
  </w:style>
  <w:style w:type="paragraph" w:customStyle="1" w:styleId="117">
    <w:name w:val="列出段落12"/>
    <w:basedOn w:val="1"/>
    <w:qFormat/>
    <w:uiPriority w:val="0"/>
    <w:pPr>
      <w:ind w:firstLine="420" w:firstLineChars="200"/>
    </w:pPr>
  </w:style>
  <w:style w:type="paragraph" w:customStyle="1" w:styleId="118">
    <w:name w:val="List Paragraph1"/>
    <w:basedOn w:val="1"/>
    <w:qFormat/>
    <w:uiPriority w:val="0"/>
    <w:pPr>
      <w:ind w:firstLine="420" w:firstLineChars="200"/>
    </w:pPr>
    <w:rPr>
      <w:rFonts w:ascii="等线" w:hAnsi="等线" w:eastAsia="等线" w:cs="Times New Roman"/>
      <w:szCs w:val="21"/>
    </w:rPr>
  </w:style>
  <w:style w:type="character" w:customStyle="1" w:styleId="119">
    <w:name w:val="15"/>
    <w:basedOn w:val="38"/>
    <w:qFormat/>
    <w:uiPriority w:val="0"/>
    <w:rPr>
      <w:rFonts w:hint="default" w:ascii="Times New Roman" w:hAnsi="Times New Roman" w:cs="Times New Roman"/>
      <w:b/>
    </w:rPr>
  </w:style>
  <w:style w:type="paragraph" w:customStyle="1" w:styleId="120">
    <w:name w:val="List Paragraph2"/>
    <w:basedOn w:val="1"/>
    <w:qFormat/>
    <w:uiPriority w:val="0"/>
    <w:pPr>
      <w:ind w:firstLine="420" w:firstLineChars="200"/>
    </w:pPr>
  </w:style>
  <w:style w:type="paragraph" w:customStyle="1" w:styleId="121">
    <w:name w:val="列出段落2"/>
    <w:basedOn w:val="1"/>
    <w:qFormat/>
    <w:uiPriority w:val="34"/>
    <w:pPr>
      <w:ind w:firstLine="420" w:firstLineChars="200"/>
    </w:pPr>
    <w:rPr>
      <w:szCs w:val="24"/>
    </w:rPr>
  </w:style>
  <w:style w:type="paragraph" w:customStyle="1" w:styleId="122">
    <w:name w:val="日期1"/>
    <w:basedOn w:val="1"/>
    <w:qFormat/>
    <w:uiPriority w:val="0"/>
    <w:pPr>
      <w:ind w:left="100" w:leftChars="2500"/>
    </w:pPr>
    <w:rPr>
      <w:sz w:val="28"/>
      <w:szCs w:val="20"/>
    </w:rPr>
  </w:style>
  <w:style w:type="paragraph" w:customStyle="1" w:styleId="123">
    <w:name w:val="目录 31"/>
    <w:basedOn w:val="1"/>
    <w:qFormat/>
    <w:uiPriority w:val="0"/>
    <w:pPr>
      <w:widowControl/>
      <w:spacing w:after="100" w:line="276" w:lineRule="auto"/>
      <w:ind w:firstLine="425" w:firstLineChars="193"/>
      <w:jc w:val="left"/>
    </w:pPr>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IPMT</Company>
  <Pages>12</Pages>
  <Words>6532</Words>
  <Characters>6882</Characters>
  <Paragraphs>339</Paragraphs>
  <TotalTime>11</TotalTime>
  <ScaleCrop>false</ScaleCrop>
  <LinksUpToDate>false</LinksUpToDate>
  <CharactersWithSpaces>7252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PMC procedure</cp:category>
  <dcterms:created xsi:type="dcterms:W3CDTF">2020-05-06T03:24:00Z</dcterms:created>
  <dc:creator>SEI / ABB</dc:creator>
  <cp:keywords>Plan, ITP, procedure, inspection, dossier</cp:keywords>
  <cp:lastModifiedBy>Lucky</cp:lastModifiedBy>
  <cp:lastPrinted>2019-07-22T00:57:00Z</cp:lastPrinted>
  <dcterms:modified xsi:type="dcterms:W3CDTF">2025-12-10T06:12:46Z</dcterms:modified>
  <dc:subject>Procurement Quality Assurance</dc:subject>
  <dc:title>Supplier Quality Reqmts, Criticality Lvl 1 &amp; 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B9D73FDA485046DEA19CCC401981A43D_13</vt:lpwstr>
  </property>
  <property fmtid="{D5CDD505-2E9C-101B-9397-08002B2CF9AE}" pid="4" name="KSOTemplateDocerSaveRecord">
    <vt:lpwstr>eyJoZGlkIjoiMjJjYTU3NTZmMjMwYTRjZmIwODBiZmI4OGE1MGUxM2QiLCJ1c2VySWQiOiIzMDUxOTYzNjYifQ==</vt:lpwstr>
  </property>
</Properties>
</file>